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8E2B70" w:rsidP="004F079B">
      <w:pPr>
        <w:spacing w:after="240"/>
        <w:jc w:val="right"/>
        <w:rPr>
          <w:sz w:val="22"/>
          <w:szCs w:val="22"/>
        </w:rPr>
      </w:pPr>
      <w:r w:rsidRPr="008E2B7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E2B70">
        <w:rPr>
          <w:sz w:val="22"/>
          <w:szCs w:val="22"/>
        </w:rPr>
        <w:t>2025-01-31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E2B70" w:rsidRPr="008E2B70" w:rsidRDefault="008E2B70">
      <w:pPr>
        <w:rPr>
          <w:b/>
          <w:bCs/>
          <w:sz w:val="22"/>
          <w:szCs w:val="22"/>
        </w:rPr>
      </w:pPr>
      <w:r w:rsidRPr="008E2B70">
        <w:rPr>
          <w:b/>
          <w:bCs/>
          <w:sz w:val="22"/>
          <w:szCs w:val="22"/>
        </w:rPr>
        <w:t>Akademia Górniczo - Hutnicza</w:t>
      </w:r>
    </w:p>
    <w:p w:rsidR="008E2B70" w:rsidRPr="008E2B70" w:rsidRDefault="008E2B70">
      <w:pPr>
        <w:rPr>
          <w:b/>
          <w:bCs/>
          <w:sz w:val="22"/>
          <w:szCs w:val="22"/>
        </w:rPr>
      </w:pPr>
      <w:r w:rsidRPr="008E2B70">
        <w:rPr>
          <w:b/>
          <w:bCs/>
          <w:sz w:val="22"/>
          <w:szCs w:val="22"/>
        </w:rPr>
        <w:t>im. Stanisława Staszica w Krakowie</w:t>
      </w:r>
    </w:p>
    <w:p w:rsidR="00F16C50" w:rsidRPr="00D91931" w:rsidRDefault="008E2B70">
      <w:pPr>
        <w:rPr>
          <w:b/>
          <w:bCs/>
          <w:sz w:val="22"/>
          <w:szCs w:val="22"/>
        </w:rPr>
      </w:pPr>
      <w:r w:rsidRPr="008E2B70">
        <w:rPr>
          <w:b/>
          <w:bCs/>
          <w:sz w:val="22"/>
          <w:szCs w:val="22"/>
        </w:rPr>
        <w:t>Dział Zamówień Publicznych</w:t>
      </w:r>
    </w:p>
    <w:p w:rsidR="00F16C50" w:rsidRPr="00BD5546" w:rsidRDefault="008E2B70">
      <w:pPr>
        <w:rPr>
          <w:sz w:val="22"/>
          <w:szCs w:val="22"/>
        </w:rPr>
      </w:pPr>
      <w:r w:rsidRPr="008E2B7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E2B70">
        <w:rPr>
          <w:sz w:val="22"/>
          <w:szCs w:val="22"/>
        </w:rPr>
        <w:t>30</w:t>
      </w:r>
    </w:p>
    <w:p w:rsidR="00F16C50" w:rsidRPr="00BD5546" w:rsidRDefault="008E2B70">
      <w:pPr>
        <w:rPr>
          <w:sz w:val="22"/>
          <w:szCs w:val="22"/>
        </w:rPr>
      </w:pPr>
      <w:r w:rsidRPr="008E2B7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E2B7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E2B70" w:rsidRPr="008E2B70">
        <w:rPr>
          <w:bCs/>
          <w:sz w:val="22"/>
          <w:szCs w:val="22"/>
        </w:rPr>
        <w:t>DE-dzp.272-28/25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E2B70" w:rsidRPr="00607F9B" w:rsidTr="006732D6">
        <w:trPr>
          <w:trHeight w:val="638"/>
        </w:trPr>
        <w:tc>
          <w:tcPr>
            <w:tcW w:w="959" w:type="dxa"/>
            <w:shd w:val="clear" w:color="auto" w:fill="auto"/>
          </w:tcPr>
          <w:p w:rsidR="008E2B70" w:rsidRPr="00607F9B" w:rsidRDefault="008E2B70" w:rsidP="006732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2B70" w:rsidRPr="00607F9B" w:rsidRDefault="008E2B70" w:rsidP="006732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E2B7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E2B7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E2B70">
              <w:rPr>
                <w:b/>
                <w:bCs/>
                <w:sz w:val="22"/>
                <w:szCs w:val="22"/>
              </w:rPr>
              <w:t xml:space="preserve">Dostawa 4 szt. laboratoryjnych pomp membranowych dla </w:t>
            </w:r>
            <w:proofErr w:type="spellStart"/>
            <w:r w:rsidRPr="008E2B70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8E2B70">
              <w:rPr>
                <w:b/>
                <w:bCs/>
                <w:sz w:val="22"/>
                <w:szCs w:val="22"/>
              </w:rPr>
              <w:t>- DE-dzp.272-28/25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E2B70">
              <w:rPr>
                <w:b/>
                <w:sz w:val="22"/>
                <w:szCs w:val="22"/>
              </w:rPr>
              <w:t>DE-dzp.272-28/25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E2B70" w:rsidRPr="008E2B70">
        <w:rPr>
          <w:rFonts w:ascii="Times New Roman" w:hAnsi="Times New Roman"/>
          <w:b/>
          <w:szCs w:val="22"/>
        </w:rPr>
        <w:t xml:space="preserve">Akademia Górniczo </w:t>
      </w:r>
      <w:r w:rsidR="007E52C6">
        <w:rPr>
          <w:rFonts w:ascii="Times New Roman" w:hAnsi="Times New Roman"/>
          <w:b/>
          <w:szCs w:val="22"/>
        </w:rPr>
        <w:t>–</w:t>
      </w:r>
      <w:r w:rsidR="008E2B70" w:rsidRPr="008E2B70">
        <w:rPr>
          <w:rFonts w:ascii="Times New Roman" w:hAnsi="Times New Roman"/>
          <w:b/>
          <w:szCs w:val="22"/>
        </w:rPr>
        <w:t xml:space="preserve"> Hutnicza</w:t>
      </w:r>
      <w:r w:rsidR="007E52C6">
        <w:rPr>
          <w:rFonts w:ascii="Times New Roman" w:hAnsi="Times New Roman"/>
          <w:b/>
          <w:szCs w:val="22"/>
        </w:rPr>
        <w:t xml:space="preserve"> </w:t>
      </w:r>
      <w:r w:rsidR="008E2B70" w:rsidRPr="008E2B70">
        <w:rPr>
          <w:rFonts w:ascii="Times New Roman" w:hAnsi="Times New Roman"/>
          <w:b/>
          <w:szCs w:val="22"/>
        </w:rPr>
        <w:t>im. Stanisława Staszica w Krakowie</w:t>
      </w:r>
      <w:r w:rsidR="007E52C6">
        <w:rPr>
          <w:rFonts w:ascii="Times New Roman" w:hAnsi="Times New Roman"/>
          <w:b/>
          <w:szCs w:val="22"/>
        </w:rPr>
        <w:t xml:space="preserve"> </w:t>
      </w:r>
      <w:r w:rsidR="008E2B70" w:rsidRPr="008E2B7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E2B70" w:rsidRPr="008E2B70">
        <w:rPr>
          <w:rFonts w:ascii="Times New Roman" w:hAnsi="Times New Roman"/>
          <w:b/>
          <w:szCs w:val="22"/>
        </w:rPr>
        <w:t>2025-02-03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E2B70" w:rsidRPr="008E2B7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E2B70" w:rsidRPr="008E2B70">
        <w:rPr>
          <w:rFonts w:ascii="Times New Roman" w:hAnsi="Times New Roman"/>
          <w:b/>
          <w:szCs w:val="22"/>
        </w:rPr>
        <w:t>2025-02-06</w:t>
      </w:r>
      <w:r w:rsidR="008365E9">
        <w:rPr>
          <w:rFonts w:ascii="Times New Roman" w:hAnsi="Times New Roman"/>
          <w:szCs w:val="22"/>
        </w:rPr>
        <w:t xml:space="preserve"> godz. </w:t>
      </w:r>
      <w:r w:rsidR="008E2B70" w:rsidRPr="008E2B7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E2B70" w:rsidRPr="008E2B70">
        <w:rPr>
          <w:rFonts w:ascii="Times New Roman" w:hAnsi="Times New Roman"/>
          <w:b/>
          <w:szCs w:val="22"/>
        </w:rPr>
        <w:t>2025-02-03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E2B70" w:rsidRPr="008E2B7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E2B70" w:rsidRPr="008E2B70">
        <w:rPr>
          <w:rFonts w:ascii="Times New Roman" w:hAnsi="Times New Roman"/>
          <w:b/>
          <w:szCs w:val="22"/>
        </w:rPr>
        <w:t>2025-02-06</w:t>
      </w:r>
      <w:r w:rsidR="008365E9">
        <w:rPr>
          <w:rFonts w:ascii="Times New Roman" w:hAnsi="Times New Roman"/>
          <w:szCs w:val="22"/>
        </w:rPr>
        <w:t xml:space="preserve"> godz. </w:t>
      </w:r>
      <w:r w:rsidR="008E2B70" w:rsidRPr="008E2B7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7E52C6" w:rsidRPr="008E2B70">
        <w:rPr>
          <w:rFonts w:ascii="Times New Roman" w:hAnsi="Times New Roman"/>
          <w:b/>
          <w:szCs w:val="22"/>
        </w:rPr>
        <w:t>2025-0</w:t>
      </w:r>
      <w:r w:rsidR="007E52C6">
        <w:rPr>
          <w:rFonts w:ascii="Times New Roman" w:hAnsi="Times New Roman"/>
          <w:b/>
          <w:szCs w:val="22"/>
        </w:rPr>
        <w:t>3</w:t>
      </w:r>
      <w:r w:rsidR="007E52C6" w:rsidRPr="008E2B70">
        <w:rPr>
          <w:rFonts w:ascii="Times New Roman" w:hAnsi="Times New Roman"/>
          <w:b/>
          <w:szCs w:val="22"/>
        </w:rPr>
        <w:t>-0</w:t>
      </w:r>
      <w:r w:rsidR="007E52C6">
        <w:rPr>
          <w:rFonts w:ascii="Times New Roman" w:hAnsi="Times New Roman"/>
          <w:b/>
          <w:szCs w:val="22"/>
        </w:rPr>
        <w:t>4</w:t>
      </w:r>
      <w:r w:rsidR="007E52C6">
        <w:rPr>
          <w:rFonts w:ascii="Times New Roman" w:hAnsi="Times New Roman"/>
          <w:szCs w:val="22"/>
        </w:rPr>
        <w:t xml:space="preserve"> </w:t>
      </w:r>
      <w:r w:rsidRPr="00F75827">
        <w:rPr>
          <w:rFonts w:ascii="Times New Roman" w:hAnsi="Times New Roman"/>
          <w:szCs w:val="22"/>
        </w:rPr>
        <w:t>na dzień:</w:t>
      </w:r>
      <w:r w:rsidR="007E52C6" w:rsidRPr="007E52C6">
        <w:rPr>
          <w:rFonts w:ascii="Times New Roman" w:hAnsi="Times New Roman"/>
          <w:b/>
          <w:szCs w:val="22"/>
        </w:rPr>
        <w:t xml:space="preserve"> </w:t>
      </w:r>
      <w:r w:rsidR="007E52C6" w:rsidRPr="008E2B70">
        <w:rPr>
          <w:rFonts w:ascii="Times New Roman" w:hAnsi="Times New Roman"/>
          <w:b/>
          <w:szCs w:val="22"/>
        </w:rPr>
        <w:t>2025-0</w:t>
      </w:r>
      <w:r w:rsidR="007E52C6">
        <w:rPr>
          <w:rFonts w:ascii="Times New Roman" w:hAnsi="Times New Roman"/>
          <w:b/>
          <w:szCs w:val="22"/>
        </w:rPr>
        <w:t>3</w:t>
      </w:r>
      <w:r w:rsidR="007E52C6" w:rsidRPr="008E2B70">
        <w:rPr>
          <w:rFonts w:ascii="Times New Roman" w:hAnsi="Times New Roman"/>
          <w:b/>
          <w:szCs w:val="22"/>
        </w:rPr>
        <w:t>-0</w:t>
      </w:r>
      <w:r w:rsidR="007E52C6">
        <w:rPr>
          <w:rFonts w:ascii="Times New Roman" w:hAnsi="Times New Roman"/>
          <w:b/>
          <w:szCs w:val="22"/>
        </w:rPr>
        <w:t>7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CB9" w:rsidRDefault="00966CB9">
      <w:r>
        <w:separator/>
      </w:r>
    </w:p>
  </w:endnote>
  <w:endnote w:type="continuationSeparator" w:id="0">
    <w:p w:rsidR="00966CB9" w:rsidRDefault="00966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CB9" w:rsidRDefault="00966CB9">
      <w:r>
        <w:separator/>
      </w:r>
    </w:p>
  </w:footnote>
  <w:footnote w:type="continuationSeparator" w:id="0">
    <w:p w:rsidR="00966CB9" w:rsidRDefault="00966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CB9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7E52C6"/>
    <w:rsid w:val="008001A9"/>
    <w:rsid w:val="00816FE0"/>
    <w:rsid w:val="00820E2C"/>
    <w:rsid w:val="008365E9"/>
    <w:rsid w:val="008E2B70"/>
    <w:rsid w:val="00901D47"/>
    <w:rsid w:val="00940C54"/>
    <w:rsid w:val="00945187"/>
    <w:rsid w:val="00955CEB"/>
    <w:rsid w:val="00966CB9"/>
    <w:rsid w:val="00972F59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2244DB"/>
  <w15:chartTrackingRefBased/>
  <w15:docId w15:val="{6C022455-36A5-4420-A62C-F3091F476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2025-01-31T13:53:00Z</dcterms:created>
  <dcterms:modified xsi:type="dcterms:W3CDTF">2025-01-31T13:59:00Z</dcterms:modified>
</cp:coreProperties>
</file>