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E327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E327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E3278">
        <w:rPr>
          <w:sz w:val="22"/>
          <w:szCs w:val="22"/>
        </w:rPr>
        <w:t>2024-05-17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E3278" w:rsidRPr="00CE3278" w:rsidRDefault="00CE3278" w:rsidP="00FB7F50">
      <w:pPr>
        <w:spacing w:after="40"/>
        <w:rPr>
          <w:b/>
          <w:bCs/>
          <w:sz w:val="22"/>
          <w:szCs w:val="22"/>
        </w:rPr>
      </w:pPr>
      <w:r w:rsidRPr="00CE3278">
        <w:rPr>
          <w:b/>
          <w:bCs/>
          <w:sz w:val="22"/>
          <w:szCs w:val="22"/>
        </w:rPr>
        <w:t>Akademia Górniczo - Hutnicza</w:t>
      </w:r>
    </w:p>
    <w:p w:rsidR="00CE3278" w:rsidRPr="00CE3278" w:rsidRDefault="00CE3278" w:rsidP="00FB7F50">
      <w:pPr>
        <w:spacing w:after="40"/>
        <w:rPr>
          <w:b/>
          <w:bCs/>
          <w:sz w:val="22"/>
          <w:szCs w:val="22"/>
        </w:rPr>
      </w:pPr>
      <w:r w:rsidRPr="00CE3278">
        <w:rPr>
          <w:b/>
          <w:bCs/>
          <w:sz w:val="22"/>
          <w:szCs w:val="22"/>
        </w:rPr>
        <w:t>im. Stanisława Staszica w Krakowie</w:t>
      </w:r>
    </w:p>
    <w:p w:rsidR="00FB7F50" w:rsidRPr="002245BE" w:rsidRDefault="00CE3278" w:rsidP="00FB7F50">
      <w:pPr>
        <w:spacing w:after="40"/>
        <w:rPr>
          <w:b/>
          <w:bCs/>
          <w:sz w:val="22"/>
          <w:szCs w:val="22"/>
        </w:rPr>
      </w:pPr>
      <w:r w:rsidRPr="00CE3278">
        <w:rPr>
          <w:b/>
          <w:bCs/>
          <w:sz w:val="22"/>
          <w:szCs w:val="22"/>
        </w:rPr>
        <w:t>Dział Zamówień Publicznych</w:t>
      </w:r>
    </w:p>
    <w:p w:rsidR="00FB7F50" w:rsidRPr="002245BE" w:rsidRDefault="00CE3278" w:rsidP="00FB7F50">
      <w:pPr>
        <w:rPr>
          <w:sz w:val="22"/>
          <w:szCs w:val="22"/>
        </w:rPr>
      </w:pPr>
      <w:r w:rsidRPr="00CE327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E3278">
        <w:rPr>
          <w:sz w:val="22"/>
          <w:szCs w:val="22"/>
        </w:rPr>
        <w:t>30</w:t>
      </w:r>
    </w:p>
    <w:p w:rsidR="00FB7F50" w:rsidRPr="002245BE" w:rsidRDefault="00CE3278" w:rsidP="00FB7F50">
      <w:pPr>
        <w:rPr>
          <w:sz w:val="22"/>
          <w:szCs w:val="22"/>
        </w:rPr>
      </w:pPr>
      <w:r w:rsidRPr="00CE327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E3278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E3278" w:rsidRPr="00607F9B" w:rsidTr="0086398C">
        <w:trPr>
          <w:trHeight w:val="638"/>
        </w:trPr>
        <w:tc>
          <w:tcPr>
            <w:tcW w:w="959" w:type="dxa"/>
            <w:shd w:val="clear" w:color="auto" w:fill="auto"/>
          </w:tcPr>
          <w:p w:rsidR="00CE3278" w:rsidRPr="00607F9B" w:rsidRDefault="00CE3278" w:rsidP="008639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E3278" w:rsidRPr="00607F9B" w:rsidRDefault="00CE3278" w:rsidP="008639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E327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E3278">
              <w:rPr>
                <w:b/>
                <w:bCs/>
                <w:sz w:val="22"/>
                <w:szCs w:val="22"/>
              </w:rPr>
              <w:t>dostawa i montaż mebli oraz wyposażenia i urządzeń AGD do pomieszczeń na 7 piętrze w budynku D-8 AGH w Krakowie - DE-dzp.272-67/24.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E3278">
              <w:rPr>
                <w:b/>
                <w:sz w:val="22"/>
                <w:szCs w:val="22"/>
              </w:rPr>
              <w:t>DE-dzp.272-67/24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</w:t>
      </w:r>
      <w:r w:rsidR="00B12712">
        <w:rPr>
          <w:sz w:val="22"/>
          <w:szCs w:val="22"/>
        </w:rPr>
        <w:t>2023.1605 ze zm.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48465A" w:rsidTr="0048465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65A" w:rsidRDefault="0048465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KJMK Meble </w:t>
            </w:r>
            <w:proofErr w:type="spellStart"/>
            <w:r>
              <w:rPr>
                <w:b/>
                <w:sz w:val="22"/>
                <w:szCs w:val="22"/>
              </w:rPr>
              <w:t>sp.zoo</w:t>
            </w:r>
            <w:proofErr w:type="spellEnd"/>
          </w:p>
          <w:p w:rsidR="0048465A" w:rsidRDefault="0048465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Gliwicka 189 </w:t>
            </w:r>
          </w:p>
          <w:p w:rsidR="0048465A" w:rsidRDefault="0048465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40-859 Katowice</w:t>
            </w:r>
          </w:p>
          <w:p w:rsidR="0048465A" w:rsidRDefault="004846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1: dostawa i montaż mebli biurowych i kuchennych za cenę brutto </w:t>
            </w:r>
            <w:r>
              <w:rPr>
                <w:b/>
                <w:sz w:val="22"/>
                <w:szCs w:val="22"/>
              </w:rPr>
              <w:t>101 399.72 zł</w:t>
            </w:r>
            <w:r>
              <w:rPr>
                <w:bCs/>
                <w:sz w:val="22"/>
                <w:szCs w:val="22"/>
              </w:rPr>
              <w:t>.</w:t>
            </w:r>
          </w:p>
          <w:p w:rsidR="0048465A" w:rsidRDefault="0048465A">
            <w:pPr>
              <w:spacing w:before="120" w:line="276" w:lineRule="auto"/>
              <w:jc w:val="both"/>
            </w:pPr>
            <w:r>
              <w:rPr>
                <w:color w:val="000000"/>
                <w:sz w:val="22"/>
                <w:szCs w:val="22"/>
              </w:rPr>
              <w:t>Uzasadnienie wyboru: Oferta najkorzystniejsza zgodnie z kryterium oceny ofert.</w:t>
            </w:r>
            <w:r>
              <w:t xml:space="preserve"> </w:t>
            </w:r>
          </w:p>
        </w:tc>
      </w:tr>
      <w:tr w:rsidR="0048465A" w:rsidTr="0048465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65A" w:rsidRDefault="0048465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KJMK Meble </w:t>
            </w:r>
            <w:proofErr w:type="spellStart"/>
            <w:r>
              <w:rPr>
                <w:b/>
                <w:sz w:val="22"/>
                <w:szCs w:val="22"/>
              </w:rPr>
              <w:t>sp.zoo</w:t>
            </w:r>
            <w:proofErr w:type="spellEnd"/>
          </w:p>
          <w:p w:rsidR="0048465A" w:rsidRDefault="0048465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Gliwicka 189 </w:t>
            </w:r>
          </w:p>
          <w:p w:rsidR="0048465A" w:rsidRDefault="0048465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40-859 Katowice</w:t>
            </w:r>
          </w:p>
          <w:p w:rsidR="0048465A" w:rsidRDefault="004846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2: dostawa i montaż foteli i krzeseł za cenę brutto </w:t>
            </w:r>
            <w:r>
              <w:rPr>
                <w:b/>
                <w:sz w:val="22"/>
                <w:szCs w:val="22"/>
              </w:rPr>
              <w:t>40 946.95 zł</w:t>
            </w:r>
            <w:r>
              <w:rPr>
                <w:bCs/>
                <w:sz w:val="22"/>
                <w:szCs w:val="22"/>
              </w:rPr>
              <w:t>.</w:t>
            </w:r>
          </w:p>
          <w:p w:rsidR="0048465A" w:rsidRDefault="0048465A">
            <w:pPr>
              <w:spacing w:before="120" w:line="276" w:lineRule="auto"/>
              <w:jc w:val="both"/>
            </w:pPr>
            <w:r>
              <w:rPr>
                <w:color w:val="000000"/>
                <w:sz w:val="22"/>
                <w:szCs w:val="22"/>
              </w:rPr>
              <w:t>Uzasadnienie wyboru: Oferta najkorzystniejsza zgodnie z kryterium oceny ofert.</w:t>
            </w:r>
            <w:r>
              <w:t xml:space="preserve"> </w:t>
            </w:r>
          </w:p>
        </w:tc>
      </w:tr>
      <w:tr w:rsidR="0048465A" w:rsidTr="0048465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65A" w:rsidRDefault="0048465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PRZEDSIĘBIORSTWO HANDLOWO USŁUGOWE RIVAGIS PAWEŁ KRÓL</w:t>
            </w:r>
          </w:p>
          <w:p w:rsidR="0048465A" w:rsidRDefault="0048465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KRŃCOWA 1 </w:t>
            </w:r>
          </w:p>
          <w:p w:rsidR="0048465A" w:rsidRDefault="0048465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82-500 KWIDZYN</w:t>
            </w:r>
          </w:p>
          <w:p w:rsidR="0048465A" w:rsidRDefault="0048465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3: dostawa i montaż urządzeń AGD za cenę brutto </w:t>
            </w:r>
            <w:r>
              <w:rPr>
                <w:b/>
                <w:sz w:val="22"/>
                <w:szCs w:val="22"/>
              </w:rPr>
              <w:t>10 891.32 zł</w:t>
            </w:r>
            <w:r>
              <w:rPr>
                <w:bCs/>
                <w:sz w:val="22"/>
                <w:szCs w:val="22"/>
              </w:rPr>
              <w:t>.</w:t>
            </w:r>
          </w:p>
          <w:p w:rsidR="0048465A" w:rsidRDefault="0048465A">
            <w:pPr>
              <w:spacing w:before="120" w:line="276" w:lineRule="auto"/>
              <w:jc w:val="both"/>
            </w:pPr>
            <w:r>
              <w:rPr>
                <w:color w:val="000000"/>
                <w:sz w:val="22"/>
                <w:szCs w:val="22"/>
              </w:rPr>
              <w:t>Uzasadnienie wyboru: Oferta najkorzystniejsza zgodnie z kryterium oceny ofert.</w:t>
            </w:r>
            <w:r>
              <w:t xml:space="preserve"> </w:t>
            </w:r>
          </w:p>
        </w:tc>
      </w:tr>
    </w:tbl>
    <w:p w:rsidR="00F309E8" w:rsidRDefault="00F309E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bookmarkEnd w:id="0"/>
          <w:p w:rsidR="00F309E8" w:rsidRDefault="00F309E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309E8" w:rsidRDefault="00F309E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309E8" w:rsidRDefault="00F309E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309E8" w:rsidRDefault="00F309E8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1 - dostawa i montaż mebli biurowych i </w:t>
            </w:r>
            <w:r>
              <w:rPr>
                <w:sz w:val="20"/>
                <w:szCs w:val="20"/>
              </w:rPr>
              <w:lastRenderedPageBreak/>
              <w:t>kuchennych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ALNAG Barbara Wróbel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Zygmunta Miłkowskiego 3/301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30-349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1 - Cena - ---*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---*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---*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i montaż mebli biurowych i kuchennych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BENER MICHAŁ BENKA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WILEŃSKA 59B/15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80-215 GDAŃSK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---*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---*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---*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i montaż mebli biurowych i kuchennych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>
              <w:rPr>
                <w:b/>
                <w:bCs/>
                <w:sz w:val="20"/>
                <w:szCs w:val="20"/>
              </w:rPr>
              <w:t>sp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Kardynała </w:t>
            </w:r>
            <w:proofErr w:type="spellStart"/>
            <w:r>
              <w:rPr>
                <w:sz w:val="20"/>
                <w:szCs w:val="20"/>
              </w:rPr>
              <w:t>Wyszńskiego</w:t>
            </w:r>
            <w:proofErr w:type="spellEnd"/>
            <w:r>
              <w:rPr>
                <w:sz w:val="20"/>
                <w:szCs w:val="20"/>
              </w:rPr>
              <w:t xml:space="preserve"> 46/a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87-600 Lipno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---*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---*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---*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i montaż mebli biurowych i kuchennych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KJMK Meble </w:t>
            </w:r>
            <w:proofErr w:type="spellStart"/>
            <w:r>
              <w:rPr>
                <w:b/>
                <w:bCs/>
                <w:sz w:val="20"/>
                <w:szCs w:val="20"/>
              </w:rPr>
              <w:t>sp.zoo</w:t>
            </w:r>
            <w:proofErr w:type="spellEnd"/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Gliwicka 189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40-859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- 60.00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i montaż mebli biurowych i kuchennych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GABI Sp. z o.o.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Kościuszki 9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36-100 Kolbuszowa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- 51.35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91,35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i montaż mebli biurowych i kuchennych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Logan Spółka z o. o.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Lasówka 42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30-718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- 49.42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89,42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i montaż mebli biurowych i kuchennych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PHU RIVAGIS PAWEŁ KRÓL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KRAŃCOWA 1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82-500 KWIDZYN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- 47.73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87,73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i montaż mebli biurowych i kuchennych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Tronus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Ordona 2a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- 27.61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67,61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i montaż mebli biurowych i kuchennych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PPHU "ALTALENA"S.C. Marek Guzik, Adam Wlazło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Bagrowa 9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30-733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---*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---*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---*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i montaż mebli biurowych i kuchennych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EURO-MEBLE MAŁGORZATA MASŁOŃ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BP. HERBERTA BEDNORZA 2A-6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40-384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---*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---*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---*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i montaż mebli biurowych i kuchennych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Krakowska Fabryka Mebli s.c. </w:t>
            </w:r>
            <w:proofErr w:type="spellStart"/>
            <w:r>
              <w:rPr>
                <w:b/>
                <w:bCs/>
                <w:sz w:val="20"/>
                <w:szCs w:val="20"/>
              </w:rPr>
              <w:t>G.Kostrz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b/>
                <w:bCs/>
                <w:sz w:val="20"/>
                <w:szCs w:val="20"/>
              </w:rPr>
              <w:t>M.Pieprzyca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-Ptasznik, </w:t>
            </w:r>
            <w:proofErr w:type="spellStart"/>
            <w:r>
              <w:rPr>
                <w:b/>
                <w:bCs/>
                <w:sz w:val="20"/>
                <w:szCs w:val="20"/>
              </w:rPr>
              <w:t>R.Kaszowski</w:t>
            </w:r>
            <w:proofErr w:type="spellEnd"/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Barska 162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34-143 Jastrzębia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---*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---*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---*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dostawa i montaż mebli biurowych i kuchennych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MACIEJ STANUSZEK F.H.U. ANEX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Braci Żmudów 35 B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33-100 Tarnów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---*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---*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---*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i montaż foteli i krzeseł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SALTAR </w:t>
            </w:r>
            <w:proofErr w:type="spellStart"/>
            <w:r>
              <w:rPr>
                <w:b/>
                <w:bCs/>
                <w:sz w:val="20"/>
                <w:szCs w:val="20"/>
              </w:rPr>
              <w:t>Group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Barwinek 5/26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25-150 Kielce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- 31.73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71,73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i montaż foteli i krzeseł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ALNAG Barbara Wróbel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Zygmunta Miłkowskiego 3/301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30-349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– 47,42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– 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87,42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i montaż foteli i krzeseł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BENER MICHAŁ BENKA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WILEŃSKA 59B/15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80-215 GDAŃSK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---*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---*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---*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i montaż foteli i krzeseł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KJMK Meble </w:t>
            </w:r>
            <w:proofErr w:type="spellStart"/>
            <w:r>
              <w:rPr>
                <w:b/>
                <w:bCs/>
                <w:sz w:val="20"/>
                <w:szCs w:val="20"/>
              </w:rPr>
              <w:t>sp.zoo</w:t>
            </w:r>
            <w:proofErr w:type="spellEnd"/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Gliwicka 189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40-859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- 60.00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2 - dostawa i montaż foteli i krzeseł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PHU RIVAGIS PAWEŁ KRÓL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KRAŃCOWA 1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82-500 KWIDZYN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- 37.92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77,92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i montaż foteli i krzeseł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Logan Spółka z o. o.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Lasówka 42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30-718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- 35.95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75,95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dostawa i montaż foteli i krzeseł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Tronus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Ordona 2a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- 10.13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50,13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i montaż urządzeń AGD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TAS Tomasz Orlikowski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Grunwaldzka 12/83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99-300 Kutno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- 53.10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- 4.00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93,10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i montaż urządzeń AGD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SALTAR </w:t>
            </w:r>
            <w:proofErr w:type="spellStart"/>
            <w:r>
              <w:rPr>
                <w:b/>
                <w:bCs/>
                <w:sz w:val="20"/>
                <w:szCs w:val="20"/>
              </w:rPr>
              <w:t>Group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Barwinek 5/26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25-150 Kielce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- 52.37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52,37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i montaż urządzeń AGD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ALNAG Barbara Wróbel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Zygmunta Miłkowskiego 3/301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30-349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---*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---*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---*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i montaż urządzeń AGD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PPHU RIVAGIS PAWEŁ KRÓL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KRAŃCOWA 1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82-500 KWIDZYN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- 60.00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100,00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i montaż urządzeń AGD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Logan Spółka z o. o.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Lasówka 42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30-718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- 55.37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55,37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i montaż urządzeń AGD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Przedsiębiorstwo Zaopatrzenia Szkół "CEZAS" sp. z o.o.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Aleja Solidarności 15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15-751 Białystok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- 51.91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91,91</w:t>
            </w:r>
          </w:p>
        </w:tc>
      </w:tr>
      <w:tr w:rsidR="00F309E8" w:rsidTr="00F309E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3 - dostawa i montaż urządzeń AGD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Tronus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F309E8" w:rsidRDefault="00F309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Ordona 2a</w:t>
            </w:r>
          </w:p>
          <w:p w:rsidR="00F309E8" w:rsidRDefault="00F309E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9E8" w:rsidRDefault="00F309E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- 25.45</w:t>
            </w:r>
          </w:p>
          <w:p w:rsidR="00F309E8" w:rsidRDefault="00F309E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9E8" w:rsidRDefault="00F309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65,45</w:t>
            </w:r>
          </w:p>
        </w:tc>
      </w:tr>
    </w:tbl>
    <w:p w:rsidR="00F309E8" w:rsidRDefault="00F309E8" w:rsidP="00F309E8">
      <w:pPr>
        <w:spacing w:before="120"/>
        <w:jc w:val="both"/>
        <w:rPr>
          <w:i/>
          <w:color w:val="000000"/>
        </w:rPr>
      </w:pPr>
      <w:r>
        <w:rPr>
          <w:i/>
          <w:color w:val="000000"/>
        </w:rPr>
        <w:t>*- Zamawiający nie przyznawał punktów ponieważ oferta została odrzucona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BC1" w:rsidRDefault="008A3BC1">
      <w:r>
        <w:separator/>
      </w:r>
    </w:p>
  </w:endnote>
  <w:endnote w:type="continuationSeparator" w:id="0">
    <w:p w:rsidR="008A3BC1" w:rsidRDefault="008A3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BC1" w:rsidRDefault="008A3BC1">
      <w:r>
        <w:separator/>
      </w:r>
    </w:p>
  </w:footnote>
  <w:footnote w:type="continuationSeparator" w:id="0">
    <w:p w:rsidR="008A3BC1" w:rsidRDefault="008A3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BC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465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3BC1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E3278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09E8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6AB014"/>
  <w15:chartTrackingRefBased/>
  <w15:docId w15:val="{B9C7A6F7-8ED2-462F-B317-64C8E9ABC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1018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2024-05-17T09:28:00Z</dcterms:created>
  <dcterms:modified xsi:type="dcterms:W3CDTF">2024-05-17T09:31:00Z</dcterms:modified>
</cp:coreProperties>
</file>