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A4A19" w14:textId="77777777" w:rsidR="00DA7552" w:rsidRPr="009432A1" w:rsidRDefault="00DF1CCF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F1CCF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DF1CCF">
        <w:rPr>
          <w:rFonts w:ascii="Arial" w:hAnsi="Arial" w:cs="Arial"/>
          <w:sz w:val="24"/>
          <w:szCs w:val="24"/>
        </w:rPr>
        <w:t>2024-03-19</w:t>
      </w:r>
    </w:p>
    <w:p w14:paraId="5C595D8C" w14:textId="77777777" w:rsidR="00DA7552" w:rsidRPr="009432A1" w:rsidRDefault="00DF1CCF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1CC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B66B41A" w14:textId="77777777" w:rsidR="00DA7552" w:rsidRPr="009432A1" w:rsidRDefault="00DF1CCF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DF1CCF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DF1CCF">
        <w:rPr>
          <w:rFonts w:ascii="Arial" w:hAnsi="Arial" w:cs="Arial"/>
          <w:sz w:val="24"/>
          <w:szCs w:val="24"/>
        </w:rPr>
        <w:t>66</w:t>
      </w:r>
    </w:p>
    <w:p w14:paraId="5E182707" w14:textId="77777777" w:rsidR="00DA7552" w:rsidRPr="009432A1" w:rsidRDefault="00DF1CCF" w:rsidP="00DA7552">
      <w:pPr>
        <w:rPr>
          <w:rFonts w:ascii="Arial" w:hAnsi="Arial" w:cs="Arial"/>
          <w:sz w:val="24"/>
          <w:szCs w:val="24"/>
        </w:rPr>
      </w:pPr>
      <w:r w:rsidRPr="00DF1CCF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DF1CCF">
        <w:rPr>
          <w:rFonts w:ascii="Arial" w:hAnsi="Arial" w:cs="Arial"/>
          <w:sz w:val="24"/>
          <w:szCs w:val="24"/>
        </w:rPr>
        <w:t>Kraków</w:t>
      </w:r>
    </w:p>
    <w:p w14:paraId="5F9E32CC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0FB498" w14:textId="70DAC07A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3170275" w14:textId="3D203557" w:rsidR="00D11462" w:rsidRPr="009432A1" w:rsidRDefault="00D11462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SZP-271-6/24 – 170.MM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5C91DCF2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90080F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2D62447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3A9501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4A08BD0A" w14:textId="77777777">
        <w:tc>
          <w:tcPr>
            <w:tcW w:w="2269" w:type="dxa"/>
            <w:shd w:val="clear" w:color="auto" w:fill="auto"/>
          </w:tcPr>
          <w:p w14:paraId="7E731FB3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941C27" w14:textId="77777777" w:rsidR="00DA7552" w:rsidRPr="004E4B64" w:rsidRDefault="00DF1C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1CCF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(46 grup)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F1CCF" w:rsidRPr="004E4B64" w14:paraId="1E47486D" w14:textId="77777777" w:rsidTr="003E5F42">
        <w:tc>
          <w:tcPr>
            <w:tcW w:w="2269" w:type="dxa"/>
            <w:shd w:val="clear" w:color="auto" w:fill="auto"/>
          </w:tcPr>
          <w:p w14:paraId="4C48FD4D" w14:textId="77777777" w:rsidR="00DF1CCF" w:rsidRPr="004E4B64" w:rsidRDefault="00DF1CCF" w:rsidP="003E5F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2A568E" w14:textId="77777777" w:rsidR="00DF1CCF" w:rsidRPr="004E4B64" w:rsidRDefault="00DF1CCF" w:rsidP="003E5F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1CCF">
              <w:rPr>
                <w:rFonts w:ascii="Arial" w:hAnsi="Arial" w:cs="Arial"/>
                <w:bCs/>
                <w:sz w:val="24"/>
                <w:szCs w:val="24"/>
              </w:rPr>
              <w:t>SZP-271-6/24</w:t>
            </w:r>
          </w:p>
        </w:tc>
      </w:tr>
    </w:tbl>
    <w:p w14:paraId="2FB231F9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6233F605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DF1CCF" w:rsidRPr="00DF1CCF">
        <w:rPr>
          <w:rFonts w:ascii="Arial" w:hAnsi="Arial" w:cs="Arial"/>
          <w:sz w:val="24"/>
          <w:szCs w:val="24"/>
        </w:rPr>
        <w:t>(</w:t>
      </w:r>
      <w:proofErr w:type="spellStart"/>
      <w:r w:rsidR="00DF1CCF" w:rsidRPr="00DF1CCF">
        <w:rPr>
          <w:rFonts w:ascii="Arial" w:hAnsi="Arial" w:cs="Arial"/>
          <w:sz w:val="24"/>
          <w:szCs w:val="24"/>
        </w:rPr>
        <w:t>t.j</w:t>
      </w:r>
      <w:proofErr w:type="spellEnd"/>
      <w:r w:rsidR="00DF1CCF" w:rsidRPr="00DF1CCF">
        <w:rPr>
          <w:rFonts w:ascii="Arial" w:hAnsi="Arial" w:cs="Arial"/>
          <w:sz w:val="24"/>
          <w:szCs w:val="24"/>
        </w:rPr>
        <w:t>. Dz. U. z 2023r. poz. 1605)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7E72127A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DF1CCF" w:rsidRPr="00DF1CCF">
        <w:rPr>
          <w:rFonts w:ascii="Arial" w:hAnsi="Arial" w:cs="Arial"/>
          <w:sz w:val="24"/>
          <w:szCs w:val="24"/>
        </w:rPr>
        <w:t>19/03/2024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DF1CCF" w:rsidRPr="00DF1CCF">
        <w:rPr>
          <w:rFonts w:ascii="Arial" w:hAnsi="Arial" w:cs="Arial"/>
          <w:noProof/>
          <w:sz w:val="24"/>
          <w:szCs w:val="24"/>
        </w:rPr>
        <w:t>08:30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48359615" w14:textId="77777777">
        <w:tc>
          <w:tcPr>
            <w:tcW w:w="1276" w:type="dxa"/>
            <w:shd w:val="clear" w:color="auto" w:fill="F2F2F2"/>
            <w:vAlign w:val="center"/>
          </w:tcPr>
          <w:p w14:paraId="793BCB67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F71CA4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4127A8B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3F424D4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F1CCF" w:rsidRPr="00F916F6" w14:paraId="2FCC75CA" w14:textId="77777777" w:rsidTr="003E5F42">
        <w:tc>
          <w:tcPr>
            <w:tcW w:w="1276" w:type="dxa"/>
            <w:shd w:val="clear" w:color="auto" w:fill="auto"/>
            <w:vAlign w:val="center"/>
          </w:tcPr>
          <w:p w14:paraId="4ACB7EE4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CFD3CE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EFD8403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1CCF">
              <w:rPr>
                <w:rFonts w:ascii="Arial" w:hAnsi="Arial" w:cs="Arial"/>
                <w:sz w:val="24"/>
                <w:szCs w:val="24"/>
              </w:rPr>
              <w:t>Diatec</w:t>
            </w:r>
            <w:proofErr w:type="spellEnd"/>
            <w:r w:rsidRPr="00DF1CC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EBE62CD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22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E101C1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00-133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0D1431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DF1CCF" w:rsidRPr="00F916F6" w14:paraId="0A22C9C9" w14:textId="77777777" w:rsidTr="003E5F42">
        <w:tc>
          <w:tcPr>
            <w:tcW w:w="1276" w:type="dxa"/>
            <w:shd w:val="clear" w:color="auto" w:fill="auto"/>
            <w:vAlign w:val="center"/>
          </w:tcPr>
          <w:p w14:paraId="51CFA5FE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FD26C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2DD84836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D570453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1CCF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4DD3A5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BD4592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583.20 zł</w:t>
            </w:r>
          </w:p>
        </w:tc>
      </w:tr>
      <w:tr w:rsidR="00DF1CCF" w:rsidRPr="00F916F6" w14:paraId="27B1FD7B" w14:textId="77777777" w:rsidTr="003E5F42">
        <w:tc>
          <w:tcPr>
            <w:tcW w:w="1276" w:type="dxa"/>
            <w:shd w:val="clear" w:color="auto" w:fill="auto"/>
            <w:vAlign w:val="center"/>
          </w:tcPr>
          <w:p w14:paraId="73A3CC07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D72898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23D3964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31CF9A01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os. Witkowice Nowe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53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53E8C4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31-234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1556DC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DF1CCF" w:rsidRPr="00F916F6" w14:paraId="29E4FBBD" w14:textId="77777777" w:rsidTr="003E5F42">
        <w:tc>
          <w:tcPr>
            <w:tcW w:w="1276" w:type="dxa"/>
            <w:shd w:val="clear" w:color="auto" w:fill="auto"/>
            <w:vAlign w:val="center"/>
          </w:tcPr>
          <w:p w14:paraId="72561D10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5F6A8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5F47102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7DA03BCE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os. Witkowice Nowe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53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234520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31-234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1F96B1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DF1CCF" w:rsidRPr="00F916F6" w14:paraId="079CD34C" w14:textId="77777777" w:rsidTr="003E5F42">
        <w:tc>
          <w:tcPr>
            <w:tcW w:w="1276" w:type="dxa"/>
            <w:shd w:val="clear" w:color="auto" w:fill="auto"/>
            <w:vAlign w:val="center"/>
          </w:tcPr>
          <w:p w14:paraId="509A49D1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EADB1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302A462E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60D3153F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os. Witkowice Nowe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53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E2F71E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31-234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2EFC96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DF1CCF" w:rsidRPr="00F916F6" w14:paraId="25E146D6" w14:textId="77777777" w:rsidTr="003E5F42">
        <w:tc>
          <w:tcPr>
            <w:tcW w:w="1276" w:type="dxa"/>
            <w:shd w:val="clear" w:color="auto" w:fill="auto"/>
            <w:vAlign w:val="center"/>
          </w:tcPr>
          <w:p w14:paraId="2662C50E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2E77A3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2FB081FB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217744E4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os. Witkowice Nowe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53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9A95F9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31-234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7865AD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  <w:tr w:rsidR="00DF1CCF" w:rsidRPr="00F916F6" w14:paraId="52136ECD" w14:textId="77777777" w:rsidTr="003E5F42">
        <w:tc>
          <w:tcPr>
            <w:tcW w:w="1276" w:type="dxa"/>
            <w:shd w:val="clear" w:color="auto" w:fill="auto"/>
            <w:vAlign w:val="center"/>
          </w:tcPr>
          <w:p w14:paraId="4E6740EE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32D0D9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3A830A05" w14:textId="77777777" w:rsidR="00DF1CCF" w:rsidRPr="00DA7552" w:rsidRDefault="00DF1CCF" w:rsidP="003E5F4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50243EF4" w14:textId="77777777" w:rsidR="00DF1CCF" w:rsidRPr="00DA7552" w:rsidRDefault="00DF1CCF" w:rsidP="003E5F42">
            <w:pPr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os. Witkowice Nowe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53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8FE804" w14:textId="77777777" w:rsidR="00DF1CCF" w:rsidRPr="00DA7552" w:rsidRDefault="00DF1CCF" w:rsidP="003E5F4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31-234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1CC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C49EF8" w14:textId="77777777" w:rsidR="00DF1CCF" w:rsidRPr="00DA7552" w:rsidRDefault="00DF1CCF" w:rsidP="003E5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CCF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</w:tbl>
    <w:p w14:paraId="4E8E9F17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507A0F6B" w14:textId="18E3A918" w:rsidR="00C236D3" w:rsidRPr="00F916F6" w:rsidRDefault="00DF1CCF" w:rsidP="00173B20">
      <w:pPr>
        <w:jc w:val="right"/>
        <w:rPr>
          <w:rFonts w:ascii="Arial" w:hAnsi="Arial" w:cs="Arial"/>
          <w:sz w:val="22"/>
          <w:szCs w:val="22"/>
        </w:rPr>
      </w:pPr>
      <w:r w:rsidRPr="00DF1CCF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9DBAC" w14:textId="77777777" w:rsidR="00AD3A36" w:rsidRDefault="00AD3A36">
      <w:r>
        <w:separator/>
      </w:r>
    </w:p>
  </w:endnote>
  <w:endnote w:type="continuationSeparator" w:id="0">
    <w:p w14:paraId="731DD75A" w14:textId="77777777" w:rsidR="00AD3A36" w:rsidRDefault="00AD3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CBF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C2A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A5881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EA441A">
        <v:line id="_x0000_s1025" style="position:absolute;left:0;text-align:left;z-index:251657728" from="-3.85pt,8.7pt" to="455.15pt,8.7pt"/>
      </w:pict>
    </w:r>
  </w:p>
  <w:p w14:paraId="0572522A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C95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E66C0" w14:textId="77777777" w:rsidR="009F189D" w:rsidRDefault="009F189D">
    <w:pPr>
      <w:pStyle w:val="Stopka"/>
      <w:tabs>
        <w:tab w:val="clear" w:pos="4536"/>
      </w:tabs>
      <w:jc w:val="center"/>
    </w:pPr>
  </w:p>
  <w:p w14:paraId="2258AC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997DE" w14:textId="77777777" w:rsidR="00AD3A36" w:rsidRDefault="00AD3A36">
      <w:r>
        <w:separator/>
      </w:r>
    </w:p>
  </w:footnote>
  <w:footnote w:type="continuationSeparator" w:id="0">
    <w:p w14:paraId="26D06AB2" w14:textId="77777777" w:rsidR="00AD3A36" w:rsidRDefault="00AD3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95A3C" w14:textId="77777777" w:rsidR="00DF1CCF" w:rsidRDefault="00DF1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7947696A" w14:textId="77777777" w:rsidTr="7D35A581">
      <w:tc>
        <w:tcPr>
          <w:tcW w:w="3020" w:type="dxa"/>
        </w:tcPr>
        <w:p w14:paraId="54E0C49B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4DE34E84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2448007C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43A3F594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9CA9" w14:textId="77777777" w:rsidR="00DF1CCF" w:rsidRDefault="00DF1C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A36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3A36"/>
    <w:rsid w:val="00AD4689"/>
    <w:rsid w:val="00AF7121"/>
    <w:rsid w:val="00B0651E"/>
    <w:rsid w:val="00C236D3"/>
    <w:rsid w:val="00C6269C"/>
    <w:rsid w:val="00C659E2"/>
    <w:rsid w:val="00C82837"/>
    <w:rsid w:val="00CB0802"/>
    <w:rsid w:val="00D11462"/>
    <w:rsid w:val="00D24798"/>
    <w:rsid w:val="00D665F5"/>
    <w:rsid w:val="00D7128F"/>
    <w:rsid w:val="00DA7552"/>
    <w:rsid w:val="00DF1CCF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C71C63"/>
  <w15:chartTrackingRefBased/>
  <w15:docId w15:val="{4C6BE736-DA6A-4F25-83BB-88853200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219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2024-03-19T08:57:00Z</dcterms:created>
  <dcterms:modified xsi:type="dcterms:W3CDTF">2024-03-19T08:57:00Z</dcterms:modified>
</cp:coreProperties>
</file>