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E9014" w14:textId="1835481E" w:rsidR="006A5DF1" w:rsidRPr="006538EF" w:rsidRDefault="00C70A7C" w:rsidP="006A5DF1">
      <w:pPr>
        <w:spacing w:after="240"/>
        <w:jc w:val="right"/>
        <w:rPr>
          <w:sz w:val="22"/>
          <w:szCs w:val="22"/>
        </w:rPr>
      </w:pPr>
      <w:r w:rsidRPr="006538EF">
        <w:rPr>
          <w:sz w:val="22"/>
          <w:szCs w:val="22"/>
        </w:rPr>
        <w:t>Kraków</w:t>
      </w:r>
      <w:r w:rsidR="006A5DF1" w:rsidRPr="006538EF">
        <w:rPr>
          <w:sz w:val="22"/>
          <w:szCs w:val="22"/>
        </w:rPr>
        <w:t xml:space="preserve"> dnia: </w:t>
      </w:r>
      <w:r w:rsidRPr="006538EF">
        <w:rPr>
          <w:sz w:val="22"/>
          <w:szCs w:val="22"/>
        </w:rPr>
        <w:t>2024-03-</w:t>
      </w:r>
      <w:r w:rsidR="001E5C12">
        <w:rPr>
          <w:sz w:val="22"/>
          <w:szCs w:val="22"/>
        </w:rPr>
        <w:t>14</w:t>
      </w:r>
    </w:p>
    <w:p w14:paraId="305A3911" w14:textId="77777777" w:rsidR="0029606A" w:rsidRPr="006538EF" w:rsidRDefault="0029606A" w:rsidP="006A5DF1">
      <w:pPr>
        <w:spacing w:after="240"/>
        <w:jc w:val="right"/>
        <w:rPr>
          <w:sz w:val="22"/>
          <w:szCs w:val="22"/>
        </w:rPr>
      </w:pPr>
    </w:p>
    <w:p w14:paraId="104C06F0" w14:textId="77777777" w:rsidR="006A5DF1" w:rsidRPr="006538EF" w:rsidRDefault="00BE62A3" w:rsidP="006A5DF1">
      <w:pPr>
        <w:rPr>
          <w:b/>
          <w:bCs/>
          <w:sz w:val="22"/>
          <w:szCs w:val="22"/>
        </w:rPr>
      </w:pPr>
      <w:r w:rsidRPr="006538EF">
        <w:rPr>
          <w:b/>
          <w:bCs/>
          <w:sz w:val="22"/>
          <w:szCs w:val="22"/>
        </w:rPr>
        <w:t xml:space="preserve">Szpital Miejski Specjalistyczny </w:t>
      </w:r>
    </w:p>
    <w:p w14:paraId="4FB2DCC9" w14:textId="77777777" w:rsidR="00BE62A3" w:rsidRPr="006538EF" w:rsidRDefault="00BE62A3" w:rsidP="006A5DF1">
      <w:pPr>
        <w:rPr>
          <w:sz w:val="22"/>
          <w:szCs w:val="22"/>
        </w:rPr>
      </w:pPr>
      <w:r w:rsidRPr="006538EF">
        <w:rPr>
          <w:b/>
          <w:bCs/>
          <w:sz w:val="22"/>
          <w:szCs w:val="22"/>
        </w:rPr>
        <w:t>im. Gabriela Narutowicza w Krakowie</w:t>
      </w:r>
    </w:p>
    <w:p w14:paraId="1BCCDC52" w14:textId="77777777" w:rsidR="006A5DF1" w:rsidRPr="006538EF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6538EF">
        <w:rPr>
          <w:sz w:val="22"/>
          <w:szCs w:val="22"/>
        </w:rPr>
        <w:t>ul. Prądnicka 35-37</w:t>
      </w:r>
    </w:p>
    <w:p w14:paraId="1D2CEC57" w14:textId="77777777" w:rsidR="00BE62A3" w:rsidRPr="006538EF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6538EF">
        <w:rPr>
          <w:sz w:val="22"/>
          <w:szCs w:val="22"/>
        </w:rPr>
        <w:t>31-202 Kraków</w:t>
      </w:r>
    </w:p>
    <w:p w14:paraId="5F738212" w14:textId="77777777" w:rsidR="006A5DF1" w:rsidRPr="006538EF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6538EF">
        <w:rPr>
          <w:sz w:val="22"/>
          <w:szCs w:val="22"/>
        </w:rPr>
        <w:tab/>
        <w:t xml:space="preserve"> </w:t>
      </w:r>
    </w:p>
    <w:p w14:paraId="6D51DCC7" w14:textId="77777777" w:rsidR="006A5DF1" w:rsidRPr="006538EF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8FC23D" w14:textId="77777777" w:rsidR="006A5DF1" w:rsidRPr="006538E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6538EF">
        <w:rPr>
          <w:b/>
          <w:sz w:val="22"/>
          <w:szCs w:val="22"/>
        </w:rPr>
        <w:t>WYKONAWCY</w:t>
      </w:r>
    </w:p>
    <w:p w14:paraId="3E1B996B" w14:textId="77777777" w:rsidR="006A5DF1" w:rsidRPr="006538E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6538EF">
        <w:rPr>
          <w:sz w:val="22"/>
          <w:szCs w:val="22"/>
        </w:rPr>
        <w:t>ubiegający się o zamówienie publiczne</w:t>
      </w:r>
    </w:p>
    <w:p w14:paraId="43D97011" w14:textId="77777777" w:rsidR="006D4AB3" w:rsidRPr="006538EF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7AD1FFC" w14:textId="77777777" w:rsidR="006D4AB3" w:rsidRPr="006538E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B0B7ED" w14:textId="77777777" w:rsidR="006D4AB3" w:rsidRPr="006538E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8CCD78" w14:textId="115E4EAF" w:rsidR="00632C3C" w:rsidRPr="006538E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6538EF">
        <w:rPr>
          <w:rFonts w:ascii="Times New Roman" w:hAnsi="Times New Roman"/>
          <w:sz w:val="22"/>
          <w:szCs w:val="22"/>
        </w:rPr>
        <w:t>WYJAŚNIENI</w:t>
      </w:r>
      <w:r w:rsidR="00520165" w:rsidRPr="006538EF">
        <w:rPr>
          <w:rFonts w:ascii="Times New Roman" w:hAnsi="Times New Roman"/>
          <w:sz w:val="22"/>
          <w:szCs w:val="22"/>
        </w:rPr>
        <w:t>A</w:t>
      </w:r>
      <w:r w:rsidR="00632C3C" w:rsidRPr="006538EF">
        <w:rPr>
          <w:rFonts w:ascii="Times New Roman" w:hAnsi="Times New Roman"/>
          <w:sz w:val="22"/>
          <w:szCs w:val="22"/>
        </w:rPr>
        <w:t xml:space="preserve"> TREŚCI</w:t>
      </w:r>
      <w:r w:rsidR="0029606A" w:rsidRPr="006538EF">
        <w:rPr>
          <w:rFonts w:ascii="Times New Roman" w:hAnsi="Times New Roman"/>
          <w:sz w:val="22"/>
          <w:szCs w:val="22"/>
        </w:rPr>
        <w:t xml:space="preserve"> SWZ</w:t>
      </w:r>
      <w:r w:rsidR="006538EF">
        <w:rPr>
          <w:rFonts w:ascii="Times New Roman" w:hAnsi="Times New Roman"/>
          <w:sz w:val="22"/>
          <w:szCs w:val="22"/>
        </w:rPr>
        <w:t xml:space="preserve"> - 3</w:t>
      </w:r>
    </w:p>
    <w:p w14:paraId="41B374A5" w14:textId="69439D03" w:rsidR="006D4AB3" w:rsidRPr="00043818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43818">
        <w:rPr>
          <w:sz w:val="22"/>
          <w:szCs w:val="22"/>
        </w:rPr>
        <w:t xml:space="preserve">Dotyczy: </w:t>
      </w:r>
      <w:r w:rsidR="006A5DF1" w:rsidRPr="00043818">
        <w:rPr>
          <w:sz w:val="22"/>
          <w:szCs w:val="22"/>
        </w:rPr>
        <w:t>p</w:t>
      </w:r>
      <w:r w:rsidRPr="00043818">
        <w:rPr>
          <w:sz w:val="22"/>
          <w:szCs w:val="22"/>
        </w:rPr>
        <w:t>ostępowani</w:t>
      </w:r>
      <w:r w:rsidR="006A5DF1" w:rsidRPr="00043818">
        <w:rPr>
          <w:sz w:val="22"/>
          <w:szCs w:val="22"/>
        </w:rPr>
        <w:t>a</w:t>
      </w:r>
      <w:r w:rsidRPr="00043818">
        <w:rPr>
          <w:sz w:val="22"/>
          <w:szCs w:val="22"/>
        </w:rPr>
        <w:t xml:space="preserve"> o udzielenie zamówienia publicznego, prowadzone</w:t>
      </w:r>
      <w:r w:rsidR="006A5DF1" w:rsidRPr="00043818">
        <w:rPr>
          <w:sz w:val="22"/>
          <w:szCs w:val="22"/>
        </w:rPr>
        <w:t>go</w:t>
      </w:r>
      <w:r w:rsidRPr="00043818">
        <w:rPr>
          <w:sz w:val="22"/>
          <w:szCs w:val="22"/>
        </w:rPr>
        <w:t xml:space="preserve"> w</w:t>
      </w:r>
      <w:r w:rsidR="00BE62A3" w:rsidRPr="00043818">
        <w:rPr>
          <w:sz w:val="22"/>
          <w:szCs w:val="22"/>
        </w:rPr>
        <w:t> </w:t>
      </w:r>
      <w:r w:rsidRPr="00043818">
        <w:rPr>
          <w:sz w:val="22"/>
          <w:szCs w:val="22"/>
        </w:rPr>
        <w:t xml:space="preserve">trybie </w:t>
      </w:r>
      <w:r w:rsidR="00C70A7C" w:rsidRPr="00043818">
        <w:rPr>
          <w:sz w:val="22"/>
          <w:szCs w:val="22"/>
        </w:rPr>
        <w:t>przetarg nieograniczony</w:t>
      </w:r>
      <w:r w:rsidRPr="00043818">
        <w:rPr>
          <w:b/>
          <w:sz w:val="22"/>
          <w:szCs w:val="22"/>
        </w:rPr>
        <w:t xml:space="preserve"> </w:t>
      </w:r>
      <w:r w:rsidRPr="00043818">
        <w:rPr>
          <w:bCs/>
          <w:sz w:val="22"/>
          <w:szCs w:val="22"/>
        </w:rPr>
        <w:t>na</w:t>
      </w:r>
      <w:r w:rsidRPr="00043818">
        <w:rPr>
          <w:b/>
          <w:sz w:val="22"/>
          <w:szCs w:val="22"/>
        </w:rPr>
        <w:t xml:space="preserve"> </w:t>
      </w:r>
      <w:r w:rsidR="00E72428" w:rsidRPr="00043818">
        <w:rPr>
          <w:bCs/>
          <w:sz w:val="22"/>
          <w:szCs w:val="22"/>
        </w:rPr>
        <w:t>”</w:t>
      </w:r>
      <w:r w:rsidR="00C70A7C" w:rsidRPr="00043818">
        <w:rPr>
          <w:b/>
          <w:bCs/>
          <w:sz w:val="22"/>
          <w:szCs w:val="22"/>
        </w:rPr>
        <w:t>Opracowanie dokumentacji projektowo-kosztorysowej rozbudowy Szpitalnego Oddziału Ratunkowego przy Szpitalu Miejskim Specjalistycznym im. Gabriela Narutowicza w Krakowie wraz z uwzględnieniem lądowiska dla helikopterów na dachu i</w:t>
      </w:r>
      <w:r w:rsidR="00D86B26" w:rsidRPr="00043818">
        <w:rPr>
          <w:b/>
          <w:bCs/>
          <w:sz w:val="22"/>
          <w:szCs w:val="22"/>
        </w:rPr>
        <w:t> </w:t>
      </w:r>
      <w:r w:rsidR="00C70A7C" w:rsidRPr="00043818">
        <w:rPr>
          <w:b/>
          <w:bCs/>
          <w:sz w:val="22"/>
          <w:szCs w:val="22"/>
        </w:rPr>
        <w:t>zagospodarowaniem terenu</w:t>
      </w:r>
      <w:r w:rsidR="00E72428" w:rsidRPr="00043818">
        <w:rPr>
          <w:bCs/>
          <w:sz w:val="22"/>
          <w:szCs w:val="22"/>
        </w:rPr>
        <w:t>”</w:t>
      </w:r>
      <w:r w:rsidRPr="00043818">
        <w:rPr>
          <w:b/>
          <w:sz w:val="22"/>
          <w:szCs w:val="22"/>
        </w:rPr>
        <w:t xml:space="preserve"> </w:t>
      </w:r>
      <w:r w:rsidRPr="00043818">
        <w:rPr>
          <w:bCs/>
          <w:sz w:val="22"/>
          <w:szCs w:val="22"/>
        </w:rPr>
        <w:t>– znak sprawy</w:t>
      </w:r>
      <w:r w:rsidRPr="00043818">
        <w:rPr>
          <w:b/>
          <w:sz w:val="22"/>
          <w:szCs w:val="22"/>
        </w:rPr>
        <w:t xml:space="preserve"> </w:t>
      </w:r>
      <w:r w:rsidR="00C70A7C" w:rsidRPr="00043818">
        <w:rPr>
          <w:b/>
          <w:sz w:val="22"/>
          <w:szCs w:val="22"/>
        </w:rPr>
        <w:t>ZP/12/2024</w:t>
      </w:r>
      <w:r w:rsidRPr="00043818">
        <w:rPr>
          <w:b/>
          <w:sz w:val="22"/>
          <w:szCs w:val="22"/>
        </w:rPr>
        <w:t>.</w:t>
      </w:r>
    </w:p>
    <w:p w14:paraId="1C8EC81E" w14:textId="77777777" w:rsidR="0012774F" w:rsidRPr="0004381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43818">
        <w:rPr>
          <w:sz w:val="22"/>
          <w:szCs w:val="22"/>
        </w:rPr>
        <w:t xml:space="preserve">Zamawiający, działając na podstawie art. </w:t>
      </w:r>
      <w:r w:rsidR="0029606A" w:rsidRPr="00043818">
        <w:rPr>
          <w:sz w:val="22"/>
          <w:szCs w:val="22"/>
        </w:rPr>
        <w:t>1</w:t>
      </w:r>
      <w:r w:rsidRPr="00043818">
        <w:rPr>
          <w:sz w:val="22"/>
          <w:szCs w:val="22"/>
        </w:rPr>
        <w:t>3</w:t>
      </w:r>
      <w:r w:rsidR="0029606A" w:rsidRPr="00043818">
        <w:rPr>
          <w:sz w:val="22"/>
          <w:szCs w:val="22"/>
        </w:rPr>
        <w:t>5</w:t>
      </w:r>
      <w:r w:rsidRPr="00043818">
        <w:rPr>
          <w:sz w:val="22"/>
          <w:szCs w:val="22"/>
        </w:rPr>
        <w:t xml:space="preserve"> ust</w:t>
      </w:r>
      <w:r w:rsidR="00D9049C" w:rsidRPr="00043818">
        <w:rPr>
          <w:sz w:val="22"/>
          <w:szCs w:val="22"/>
        </w:rPr>
        <w:t xml:space="preserve">. </w:t>
      </w:r>
      <w:r w:rsidR="0029606A" w:rsidRPr="00043818">
        <w:rPr>
          <w:sz w:val="22"/>
          <w:szCs w:val="22"/>
        </w:rPr>
        <w:t>6</w:t>
      </w:r>
      <w:r w:rsidRPr="00043818">
        <w:rPr>
          <w:sz w:val="22"/>
          <w:szCs w:val="22"/>
        </w:rPr>
        <w:t xml:space="preserve"> ustawy z dnia </w:t>
      </w:r>
      <w:r w:rsidR="0029606A" w:rsidRPr="00043818">
        <w:rPr>
          <w:sz w:val="22"/>
          <w:szCs w:val="22"/>
        </w:rPr>
        <w:t>11</w:t>
      </w:r>
      <w:r w:rsidRPr="00043818">
        <w:rPr>
          <w:sz w:val="22"/>
          <w:szCs w:val="22"/>
        </w:rPr>
        <w:t xml:space="preserve"> </w:t>
      </w:r>
      <w:r w:rsidR="0029606A" w:rsidRPr="00043818">
        <w:rPr>
          <w:sz w:val="22"/>
          <w:szCs w:val="22"/>
        </w:rPr>
        <w:t xml:space="preserve">września </w:t>
      </w:r>
      <w:r w:rsidRPr="00043818">
        <w:rPr>
          <w:sz w:val="22"/>
          <w:szCs w:val="22"/>
        </w:rPr>
        <w:t>20</w:t>
      </w:r>
      <w:r w:rsidR="0029606A" w:rsidRPr="00043818">
        <w:rPr>
          <w:sz w:val="22"/>
          <w:szCs w:val="22"/>
        </w:rPr>
        <w:t>19</w:t>
      </w:r>
      <w:r w:rsidR="00BE62A3" w:rsidRPr="00043818">
        <w:rPr>
          <w:sz w:val="22"/>
          <w:szCs w:val="22"/>
        </w:rPr>
        <w:t> </w:t>
      </w:r>
      <w:r w:rsidRPr="00043818">
        <w:rPr>
          <w:sz w:val="22"/>
          <w:szCs w:val="22"/>
        </w:rPr>
        <w:t>r</w:t>
      </w:r>
      <w:r w:rsidR="0029606A" w:rsidRPr="00043818">
        <w:rPr>
          <w:sz w:val="22"/>
          <w:szCs w:val="22"/>
        </w:rPr>
        <w:t>.</w:t>
      </w:r>
      <w:r w:rsidRPr="00043818">
        <w:rPr>
          <w:sz w:val="22"/>
          <w:szCs w:val="22"/>
        </w:rPr>
        <w:t xml:space="preserve"> Prawo </w:t>
      </w:r>
      <w:r w:rsidR="0029606A" w:rsidRPr="00043818">
        <w:rPr>
          <w:sz w:val="22"/>
          <w:szCs w:val="22"/>
        </w:rPr>
        <w:t>z</w:t>
      </w:r>
      <w:r w:rsidRPr="00043818">
        <w:rPr>
          <w:sz w:val="22"/>
          <w:szCs w:val="22"/>
        </w:rPr>
        <w:t xml:space="preserve">amówień </w:t>
      </w:r>
      <w:r w:rsidR="0029606A" w:rsidRPr="00043818">
        <w:rPr>
          <w:sz w:val="22"/>
          <w:szCs w:val="22"/>
        </w:rPr>
        <w:t>p</w:t>
      </w:r>
      <w:r w:rsidRPr="00043818">
        <w:rPr>
          <w:sz w:val="22"/>
          <w:szCs w:val="22"/>
        </w:rPr>
        <w:t>ublicznych</w:t>
      </w:r>
      <w:r w:rsidR="00BE7BFD" w:rsidRPr="00043818">
        <w:rPr>
          <w:sz w:val="22"/>
          <w:szCs w:val="22"/>
        </w:rPr>
        <w:t xml:space="preserve"> </w:t>
      </w:r>
      <w:r w:rsidR="00D9049C" w:rsidRPr="00043818">
        <w:rPr>
          <w:sz w:val="22"/>
          <w:szCs w:val="22"/>
        </w:rPr>
        <w:t>udostępnia</w:t>
      </w:r>
      <w:r w:rsidR="00BE7BFD" w:rsidRPr="00043818">
        <w:rPr>
          <w:sz w:val="22"/>
          <w:szCs w:val="22"/>
        </w:rPr>
        <w:t xml:space="preserve"> poniżej treść zapytań do S</w:t>
      </w:r>
      <w:r w:rsidR="0012774F" w:rsidRPr="00043818">
        <w:rPr>
          <w:sz w:val="22"/>
          <w:szCs w:val="22"/>
        </w:rPr>
        <w:t>pecyfikacji Warunków Zamówienia (</w:t>
      </w:r>
      <w:r w:rsidR="0012774F" w:rsidRPr="00043818">
        <w:rPr>
          <w:sz w:val="22"/>
          <w:szCs w:val="22"/>
          <w:lang w:eastAsia="ar-SA"/>
        </w:rPr>
        <w:t>zwanej dalej</w:t>
      </w:r>
      <w:r w:rsidR="0012774F" w:rsidRPr="00043818">
        <w:rPr>
          <w:b/>
          <w:sz w:val="22"/>
          <w:szCs w:val="22"/>
          <w:lang w:eastAsia="ar-SA"/>
        </w:rPr>
        <w:t xml:space="preserve"> </w:t>
      </w:r>
      <w:r w:rsidR="0012774F" w:rsidRPr="00043818">
        <w:rPr>
          <w:bCs/>
          <w:sz w:val="22"/>
          <w:szCs w:val="22"/>
          <w:lang w:eastAsia="ar-SA"/>
        </w:rPr>
        <w:t>”SWZ”)</w:t>
      </w:r>
      <w:r w:rsidR="00D9049C" w:rsidRPr="00043818">
        <w:rPr>
          <w:bCs/>
          <w:sz w:val="22"/>
          <w:szCs w:val="22"/>
          <w:lang w:eastAsia="ar-SA"/>
        </w:rPr>
        <w:t xml:space="preserve"> </w:t>
      </w:r>
      <w:r w:rsidR="00D9049C" w:rsidRPr="00043818">
        <w:rPr>
          <w:sz w:val="22"/>
          <w:szCs w:val="22"/>
        </w:rPr>
        <w:t>wraz z wyjaśnieniami</w:t>
      </w:r>
      <w:r w:rsidR="0012774F" w:rsidRPr="00043818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70A7C" w:rsidRPr="00043818" w14:paraId="327630D5" w14:textId="77777777" w:rsidTr="0004534F">
        <w:tc>
          <w:tcPr>
            <w:tcW w:w="9356" w:type="dxa"/>
            <w:shd w:val="clear" w:color="auto" w:fill="auto"/>
          </w:tcPr>
          <w:p w14:paraId="2C9FE923" w14:textId="695A8A73" w:rsidR="00C70A7C" w:rsidRPr="00043818" w:rsidRDefault="00C70A7C" w:rsidP="00D86B26">
            <w:pPr>
              <w:spacing w:before="60" w:after="60"/>
              <w:ind w:left="456" w:right="-72" w:hanging="456"/>
              <w:rPr>
                <w:b/>
                <w:bCs/>
                <w:sz w:val="22"/>
                <w:szCs w:val="22"/>
              </w:rPr>
            </w:pPr>
            <w:r w:rsidRPr="00043818">
              <w:rPr>
                <w:b/>
                <w:bCs/>
                <w:sz w:val="22"/>
                <w:szCs w:val="22"/>
              </w:rPr>
              <w:t>Pytani</w:t>
            </w:r>
            <w:r w:rsidR="006538EF" w:rsidRPr="00043818">
              <w:rPr>
                <w:b/>
                <w:bCs/>
                <w:sz w:val="22"/>
                <w:szCs w:val="22"/>
              </w:rPr>
              <w:t>a:</w:t>
            </w:r>
          </w:p>
          <w:p w14:paraId="0DBFAD13" w14:textId="0201298C" w:rsidR="00C70A7C" w:rsidRPr="00043818" w:rsidRDefault="00C70A7C" w:rsidP="00D86B26">
            <w:pPr>
              <w:numPr>
                <w:ilvl w:val="0"/>
                <w:numId w:val="9"/>
              </w:numPr>
              <w:spacing w:after="120"/>
              <w:ind w:left="456" w:right="-72" w:hanging="456"/>
              <w:jc w:val="both"/>
              <w:rPr>
                <w:sz w:val="22"/>
                <w:szCs w:val="22"/>
              </w:rPr>
            </w:pPr>
            <w:r w:rsidRPr="00043818">
              <w:rPr>
                <w:sz w:val="22"/>
                <w:szCs w:val="22"/>
              </w:rPr>
              <w:t>Jaki jest szacowany czas trwania budowy w odniesieniu do oszacowania kosztów nadzorów autorskich?</w:t>
            </w:r>
          </w:p>
          <w:p w14:paraId="2034B021" w14:textId="74086A26" w:rsidR="00D86B26" w:rsidRPr="00043818" w:rsidRDefault="00D86B26" w:rsidP="00D86B26">
            <w:pPr>
              <w:ind w:left="456" w:hanging="456"/>
              <w:jc w:val="both"/>
              <w:rPr>
                <w:b/>
                <w:bCs/>
                <w:sz w:val="22"/>
                <w:szCs w:val="22"/>
              </w:rPr>
            </w:pPr>
            <w:r w:rsidRPr="00043818">
              <w:rPr>
                <w:b/>
                <w:bCs/>
                <w:sz w:val="22"/>
                <w:szCs w:val="22"/>
              </w:rPr>
              <w:t xml:space="preserve">        </w:t>
            </w:r>
            <w:r w:rsidR="006538EF" w:rsidRPr="00043818">
              <w:rPr>
                <w:b/>
                <w:bCs/>
                <w:sz w:val="22"/>
                <w:szCs w:val="22"/>
              </w:rPr>
              <w:t>Odpowiedź:</w:t>
            </w:r>
            <w:r w:rsidRPr="00043818">
              <w:rPr>
                <w:b/>
                <w:bCs/>
                <w:sz w:val="22"/>
                <w:szCs w:val="22"/>
              </w:rPr>
              <w:t xml:space="preserve"> Zamawiający informuje, że szacowany czas trwania budowy wynosi ok. 24 miesiące. Dokładny czasookres trwania budowy wraz z ramowym harmonogramem realizacji Inwestycji winien być określony przez Wykonawcę na podstawie projektowanej dokumentacji.</w:t>
            </w:r>
          </w:p>
          <w:p w14:paraId="73398DC8" w14:textId="2055ACB2" w:rsidR="006538EF" w:rsidRPr="00043818" w:rsidRDefault="006538EF" w:rsidP="00D86B26">
            <w:pPr>
              <w:spacing w:after="120"/>
              <w:ind w:left="456" w:right="-74" w:hanging="456"/>
              <w:jc w:val="both"/>
              <w:rPr>
                <w:b/>
                <w:bCs/>
                <w:sz w:val="22"/>
                <w:szCs w:val="22"/>
              </w:rPr>
            </w:pPr>
          </w:p>
          <w:p w14:paraId="24405E0C" w14:textId="515F68B3" w:rsidR="006538EF" w:rsidRPr="00043818" w:rsidRDefault="00C70A7C" w:rsidP="00D86B26">
            <w:pPr>
              <w:numPr>
                <w:ilvl w:val="0"/>
                <w:numId w:val="9"/>
              </w:numPr>
              <w:spacing w:after="120"/>
              <w:ind w:left="456" w:right="-74" w:hanging="456"/>
              <w:jc w:val="both"/>
              <w:rPr>
                <w:sz w:val="22"/>
                <w:szCs w:val="22"/>
              </w:rPr>
            </w:pPr>
            <w:r w:rsidRPr="00043818">
              <w:rPr>
                <w:sz w:val="22"/>
                <w:szCs w:val="22"/>
              </w:rPr>
              <w:t>Ze względów na rozwiązania projektowe dla instalacji, warunków ewakuacji, ilości użytkowników lub różne wymagania dotyczące funkcji prosimy o przedstawienie wymogów dla zagospodarowania w</w:t>
            </w:r>
            <w:r w:rsidR="006538EF" w:rsidRPr="00043818">
              <w:rPr>
                <w:sz w:val="22"/>
                <w:szCs w:val="22"/>
              </w:rPr>
              <w:t> </w:t>
            </w:r>
            <w:r w:rsidRPr="00043818">
              <w:rPr>
                <w:sz w:val="22"/>
                <w:szCs w:val="22"/>
              </w:rPr>
              <w:t xml:space="preserve">przyszłości powierzchni open </w:t>
            </w:r>
            <w:proofErr w:type="spellStart"/>
            <w:r w:rsidRPr="00043818">
              <w:rPr>
                <w:sz w:val="22"/>
                <w:szCs w:val="22"/>
              </w:rPr>
              <w:t>space</w:t>
            </w:r>
            <w:proofErr w:type="spellEnd"/>
            <w:r w:rsidRPr="00043818">
              <w:rPr>
                <w:sz w:val="22"/>
                <w:szCs w:val="22"/>
              </w:rPr>
              <w:t xml:space="preserve"> piętra II oraz piętra III</w:t>
            </w:r>
            <w:r w:rsidR="006538EF" w:rsidRPr="00043818">
              <w:rPr>
                <w:sz w:val="22"/>
                <w:szCs w:val="22"/>
              </w:rPr>
              <w:t>.</w:t>
            </w:r>
          </w:p>
          <w:p w14:paraId="2367CA3C" w14:textId="3EEE33E8" w:rsidR="00D86B26" w:rsidRPr="00043818" w:rsidRDefault="00D86B26" w:rsidP="00D86B26">
            <w:pPr>
              <w:ind w:left="456" w:hanging="456"/>
              <w:jc w:val="both"/>
              <w:rPr>
                <w:sz w:val="22"/>
                <w:szCs w:val="22"/>
              </w:rPr>
            </w:pPr>
            <w:r w:rsidRPr="00043818">
              <w:rPr>
                <w:b/>
                <w:sz w:val="22"/>
                <w:szCs w:val="22"/>
              </w:rPr>
              <w:t xml:space="preserve">        </w:t>
            </w:r>
            <w:r w:rsidR="006538EF" w:rsidRPr="00043818">
              <w:rPr>
                <w:b/>
                <w:sz w:val="22"/>
                <w:szCs w:val="22"/>
              </w:rPr>
              <w:t>Odpowiedź:</w:t>
            </w:r>
            <w:r w:rsidRPr="00043818">
              <w:rPr>
                <w:b/>
                <w:sz w:val="22"/>
                <w:szCs w:val="22"/>
              </w:rPr>
              <w:t xml:space="preserve"> </w:t>
            </w:r>
            <w:r w:rsidRPr="00043818">
              <w:rPr>
                <w:b/>
                <w:bCs/>
                <w:sz w:val="22"/>
                <w:szCs w:val="22"/>
              </w:rPr>
              <w:t>Na II piętrze projektowanego budynku planowane jest utworzenie w przyszłości Centrum Zdrowia 75+ (opieka geriatryczna). Przewiduje się zagospodarowanie całego piętra w taki sposób aby maksymalnie wyodrębnić i uniezależnić dostępność II piętra, natomiast pomieszczenia na III piętrze oznaczone</w:t>
            </w:r>
            <w:r w:rsidR="00043818" w:rsidRPr="00043818">
              <w:rPr>
                <w:b/>
                <w:bCs/>
                <w:sz w:val="22"/>
                <w:szCs w:val="22"/>
              </w:rPr>
              <w:t xml:space="preserve"> </w:t>
            </w:r>
            <w:r w:rsidRPr="00043818">
              <w:rPr>
                <w:b/>
                <w:bCs/>
                <w:sz w:val="22"/>
                <w:szCs w:val="22"/>
              </w:rPr>
              <w:t xml:space="preserve">z koncepcji jako pomieszczenia techniczne nie mają obecnie zaplanowanego przeznaczania, lecz w przyszłości będą zagospodarowane na potrzeby Szpitala. W związku z tym w zakresie instalacji sanitarnej i gazów medycznych należy doprowadzić piony do II i III piętra i przewidzieć instalacje potrzebne na wskazanych kondygnacjach z punktu widzenia celu któremu ma służyć. W zakresie instalacji elektrycznych i teletechnicznych pomieszczenia na II i III piętrze przewidziane w koncepcji jako pomieszczenia w stanie surowym muszą być wyposażone w podstawowe instalacje </w:t>
            </w:r>
            <w:r w:rsidRPr="00043818">
              <w:rPr>
                <w:b/>
                <w:bCs/>
                <w:sz w:val="22"/>
                <w:szCs w:val="22"/>
              </w:rPr>
              <w:lastRenderedPageBreak/>
              <w:t>bezpieczeństwa pożarowego czyli: hydranty, instalacja systemu pożarowego  SSP, instalacja oświetlenia ewakuacyjnego – zgodnie z załącznikiem 1.1 do SWZ.</w:t>
            </w:r>
          </w:p>
          <w:p w14:paraId="71C4C135" w14:textId="5FC629C0" w:rsidR="006538EF" w:rsidRPr="00043818" w:rsidRDefault="006538EF" w:rsidP="006538EF">
            <w:pPr>
              <w:spacing w:after="120"/>
              <w:ind w:left="720" w:right="-74"/>
              <w:jc w:val="both"/>
              <w:rPr>
                <w:b/>
                <w:bCs/>
                <w:sz w:val="22"/>
                <w:szCs w:val="22"/>
              </w:rPr>
            </w:pPr>
          </w:p>
          <w:p w14:paraId="15A91C74" w14:textId="6A12F0BA" w:rsidR="00C70A7C" w:rsidRPr="00043818" w:rsidRDefault="00C70A7C" w:rsidP="00D86B26">
            <w:pPr>
              <w:numPr>
                <w:ilvl w:val="0"/>
                <w:numId w:val="9"/>
              </w:numPr>
              <w:spacing w:after="120"/>
              <w:ind w:left="461" w:right="-72" w:hanging="426"/>
              <w:jc w:val="both"/>
              <w:rPr>
                <w:sz w:val="22"/>
                <w:szCs w:val="22"/>
              </w:rPr>
            </w:pPr>
            <w:r w:rsidRPr="00043818">
              <w:rPr>
                <w:sz w:val="22"/>
                <w:szCs w:val="22"/>
              </w:rPr>
              <w:t>Czy Zamawiający dopuszcza zmianę wysokości kondygnacji lub wysokości budynku?</w:t>
            </w:r>
          </w:p>
          <w:p w14:paraId="2EB15D8C" w14:textId="39EBD4ED" w:rsidR="00D86B26" w:rsidRPr="00043818" w:rsidRDefault="006538EF" w:rsidP="00D86B26">
            <w:pPr>
              <w:jc w:val="both"/>
              <w:rPr>
                <w:b/>
                <w:bCs/>
                <w:sz w:val="22"/>
                <w:szCs w:val="22"/>
              </w:rPr>
            </w:pPr>
            <w:r w:rsidRPr="00043818">
              <w:rPr>
                <w:b/>
                <w:bCs/>
                <w:sz w:val="22"/>
                <w:szCs w:val="22"/>
              </w:rPr>
              <w:t xml:space="preserve">      </w:t>
            </w:r>
            <w:r w:rsidR="00D86B26" w:rsidRPr="00043818">
              <w:rPr>
                <w:b/>
                <w:bCs/>
                <w:sz w:val="22"/>
                <w:szCs w:val="22"/>
              </w:rPr>
              <w:t xml:space="preserve">  </w:t>
            </w:r>
            <w:r w:rsidRPr="00043818">
              <w:rPr>
                <w:b/>
                <w:bCs/>
                <w:sz w:val="22"/>
                <w:szCs w:val="22"/>
              </w:rPr>
              <w:t>Odpowiedź:</w:t>
            </w:r>
            <w:r w:rsidR="00D86B26" w:rsidRPr="00043818">
              <w:rPr>
                <w:b/>
                <w:bCs/>
                <w:sz w:val="22"/>
                <w:szCs w:val="22"/>
              </w:rPr>
              <w:t xml:space="preserve"> Nie, Zamawiający nie dopuszcza.</w:t>
            </w:r>
          </w:p>
          <w:p w14:paraId="13B53A20" w14:textId="758D7EF8" w:rsidR="00C70A7C" w:rsidRPr="00043818" w:rsidRDefault="00C70A7C" w:rsidP="00D86B26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2A83A901" w14:textId="77777777" w:rsidR="00C70A7C" w:rsidRPr="00043818" w:rsidRDefault="00C70A7C" w:rsidP="00D86B26">
            <w:pPr>
              <w:numPr>
                <w:ilvl w:val="0"/>
                <w:numId w:val="9"/>
              </w:numPr>
              <w:spacing w:after="120"/>
              <w:ind w:left="461" w:right="-72" w:hanging="426"/>
              <w:jc w:val="both"/>
              <w:rPr>
                <w:sz w:val="22"/>
                <w:szCs w:val="22"/>
              </w:rPr>
            </w:pPr>
            <w:r w:rsidRPr="00043818">
              <w:rPr>
                <w:sz w:val="22"/>
                <w:szCs w:val="22"/>
              </w:rPr>
              <w:t xml:space="preserve">Proszę o potwierdzenie czy uzgadniane było przez rzeczoznawcę </w:t>
            </w:r>
            <w:proofErr w:type="spellStart"/>
            <w:r w:rsidRPr="00043818">
              <w:rPr>
                <w:sz w:val="22"/>
                <w:szCs w:val="22"/>
              </w:rPr>
              <w:t>ppoż</w:t>
            </w:r>
            <w:proofErr w:type="spellEnd"/>
            <w:r w:rsidRPr="00043818">
              <w:rPr>
                <w:sz w:val="22"/>
                <w:szCs w:val="22"/>
              </w:rPr>
              <w:t>, prawidłowość przeprowadzenia ewakuacji z lądowiska klatką zewnętrzną poprzez piętro techniczne przy braku rozwiązanej funkcji dla tego poziomu.</w:t>
            </w:r>
          </w:p>
          <w:p w14:paraId="222855B8" w14:textId="77777777" w:rsidR="00D86B26" w:rsidRPr="00043818" w:rsidRDefault="00D86B26" w:rsidP="00D86B26">
            <w:pPr>
              <w:rPr>
                <w:sz w:val="22"/>
                <w:szCs w:val="22"/>
              </w:rPr>
            </w:pPr>
            <w:r w:rsidRPr="00043818">
              <w:rPr>
                <w:b/>
                <w:bCs/>
                <w:sz w:val="22"/>
                <w:szCs w:val="22"/>
              </w:rPr>
              <w:t xml:space="preserve">        </w:t>
            </w:r>
            <w:r w:rsidR="006538EF" w:rsidRPr="00043818">
              <w:rPr>
                <w:b/>
                <w:bCs/>
                <w:sz w:val="22"/>
                <w:szCs w:val="22"/>
              </w:rPr>
              <w:t>Odpowiedź:</w:t>
            </w:r>
            <w:r w:rsidRPr="00043818">
              <w:rPr>
                <w:b/>
                <w:bCs/>
                <w:sz w:val="22"/>
                <w:szCs w:val="22"/>
              </w:rPr>
              <w:t xml:space="preserve"> Uzgodnienie z rzeczoznawcą p.poż. leży po stronie Wykonawcy.</w:t>
            </w:r>
          </w:p>
          <w:p w14:paraId="006D4A04" w14:textId="77777777" w:rsidR="00D86B26" w:rsidRPr="00043818" w:rsidRDefault="00D86B26" w:rsidP="00D86B26">
            <w:pPr>
              <w:rPr>
                <w:b/>
                <w:bCs/>
                <w:sz w:val="22"/>
                <w:szCs w:val="22"/>
              </w:rPr>
            </w:pPr>
          </w:p>
          <w:p w14:paraId="07659F6A" w14:textId="77777777" w:rsidR="00C70A7C" w:rsidRPr="00043818" w:rsidRDefault="00C70A7C" w:rsidP="00D86B26">
            <w:pPr>
              <w:numPr>
                <w:ilvl w:val="0"/>
                <w:numId w:val="9"/>
              </w:numPr>
              <w:spacing w:after="120"/>
              <w:ind w:left="461" w:right="-72" w:hanging="426"/>
              <w:jc w:val="both"/>
              <w:rPr>
                <w:sz w:val="22"/>
                <w:szCs w:val="22"/>
              </w:rPr>
            </w:pPr>
            <w:r w:rsidRPr="00043818">
              <w:rPr>
                <w:sz w:val="22"/>
                <w:szCs w:val="22"/>
              </w:rPr>
              <w:t>Proszę o uszczegółowienie czy połączenie z budynkiem istniejącym w parterze (miejsce istniejącej sieni ciepłej) będzie jedynie połączeniem funkcjonalnym czy również instalacyjnym? (rozbudowa instalacji).</w:t>
            </w:r>
          </w:p>
          <w:p w14:paraId="2708409C" w14:textId="597235A3" w:rsidR="00D86B26" w:rsidRPr="00043818" w:rsidRDefault="00D86B26" w:rsidP="00D86B26">
            <w:pPr>
              <w:pStyle w:val="NormalnyWeb"/>
              <w:spacing w:before="0" w:beforeAutospacing="0" w:after="0" w:afterAutospacing="0"/>
              <w:ind w:left="461" w:hanging="461"/>
              <w:jc w:val="both"/>
              <w:rPr>
                <w:rFonts w:ascii="Times New Roman" w:hAnsi="Times New Roman" w:cs="Times New Roman"/>
              </w:rPr>
            </w:pPr>
            <w:r w:rsidRPr="00043818">
              <w:rPr>
                <w:rFonts w:ascii="Times New Roman" w:hAnsi="Times New Roman" w:cs="Times New Roman"/>
                <w:b/>
                <w:bCs/>
              </w:rPr>
              <w:t xml:space="preserve">        </w:t>
            </w:r>
            <w:r w:rsidR="006538EF" w:rsidRPr="00043818">
              <w:rPr>
                <w:rFonts w:ascii="Times New Roman" w:hAnsi="Times New Roman" w:cs="Times New Roman"/>
                <w:b/>
                <w:bCs/>
              </w:rPr>
              <w:t>Odpowiedź:</w:t>
            </w:r>
            <w:r w:rsidRPr="00043818">
              <w:rPr>
                <w:rFonts w:ascii="Times New Roman" w:hAnsi="Times New Roman" w:cs="Times New Roman"/>
                <w:b/>
                <w:bCs/>
              </w:rPr>
              <w:t xml:space="preserve"> Połączenie z budynkiem istniejącym (istniejąca Ciepła Sień)  będzie również wykorzystywane do przeprowadzenia instalacji sanitarnych, elektrycznych i niskoprądowych niezbędnych do zapewnienia  prawidłowego funkcjonowania  projektowanego obiektu SOR</w:t>
            </w:r>
            <w:r w:rsidRPr="00043818">
              <w:rPr>
                <w:rFonts w:ascii="Times New Roman" w:hAnsi="Times New Roman" w:cs="Times New Roman"/>
              </w:rPr>
              <w:t xml:space="preserve"> .</w:t>
            </w:r>
          </w:p>
          <w:p w14:paraId="60A151CA" w14:textId="02A356A0" w:rsidR="00C70A7C" w:rsidRPr="00043818" w:rsidRDefault="00C70A7C" w:rsidP="00D86B26">
            <w:pPr>
              <w:spacing w:after="120"/>
              <w:ind w:left="461" w:right="-72" w:hanging="426"/>
              <w:jc w:val="both"/>
              <w:rPr>
                <w:sz w:val="22"/>
                <w:szCs w:val="22"/>
              </w:rPr>
            </w:pPr>
          </w:p>
          <w:p w14:paraId="27CB99A3" w14:textId="77777777" w:rsidR="00C70A7C" w:rsidRPr="00043818" w:rsidRDefault="00C70A7C" w:rsidP="00D86B26">
            <w:pPr>
              <w:numPr>
                <w:ilvl w:val="0"/>
                <w:numId w:val="9"/>
              </w:numPr>
              <w:spacing w:after="120"/>
              <w:ind w:left="461" w:right="-72" w:hanging="426"/>
              <w:jc w:val="both"/>
              <w:rPr>
                <w:sz w:val="22"/>
                <w:szCs w:val="22"/>
              </w:rPr>
            </w:pPr>
            <w:r w:rsidRPr="00043818">
              <w:rPr>
                <w:sz w:val="22"/>
                <w:szCs w:val="22"/>
              </w:rPr>
              <w:t>Czy w części budynku istniejącego, na styku z nowo projektowanym planuje się dokonywane zmian funkcjonalnych które to będą miały wpływ na projekt?</w:t>
            </w:r>
          </w:p>
          <w:p w14:paraId="6DD3DD9B" w14:textId="2818B29D" w:rsidR="00D86B26" w:rsidRPr="00043818" w:rsidRDefault="00D86B26" w:rsidP="00D86B26">
            <w:pPr>
              <w:ind w:left="461" w:hanging="426"/>
              <w:jc w:val="both"/>
              <w:rPr>
                <w:b/>
                <w:bCs/>
                <w:sz w:val="22"/>
                <w:szCs w:val="22"/>
              </w:rPr>
            </w:pPr>
            <w:r w:rsidRPr="00043818">
              <w:rPr>
                <w:b/>
                <w:bCs/>
                <w:sz w:val="22"/>
                <w:szCs w:val="22"/>
              </w:rPr>
              <w:t xml:space="preserve">       </w:t>
            </w:r>
            <w:r w:rsidR="006538EF" w:rsidRPr="00043818">
              <w:rPr>
                <w:b/>
                <w:bCs/>
                <w:sz w:val="22"/>
                <w:szCs w:val="22"/>
              </w:rPr>
              <w:t>Odpowiedź:</w:t>
            </w:r>
            <w:r w:rsidRPr="00043818">
              <w:rPr>
                <w:b/>
                <w:bCs/>
                <w:sz w:val="22"/>
                <w:szCs w:val="22"/>
              </w:rPr>
              <w:t xml:space="preserve"> Zmiany funkcjonalne dotyczące istniejącego budynku Ciepłej Sieni należy zaprojektować zgodnie z koncepcją, ponadto należy przewidzieć drogę transportu chorych pomiędzy nowym a istniejącym budynkiem.</w:t>
            </w:r>
          </w:p>
          <w:p w14:paraId="48D1C13B" w14:textId="73E965D6" w:rsidR="00C70A7C" w:rsidRPr="00043818" w:rsidRDefault="00C70A7C" w:rsidP="00D86B26">
            <w:pPr>
              <w:spacing w:after="120"/>
              <w:ind w:left="461" w:right="-72" w:hanging="426"/>
              <w:jc w:val="both"/>
              <w:rPr>
                <w:b/>
                <w:bCs/>
                <w:sz w:val="22"/>
                <w:szCs w:val="22"/>
              </w:rPr>
            </w:pPr>
          </w:p>
          <w:p w14:paraId="31EEC50F" w14:textId="77777777" w:rsidR="00C70A7C" w:rsidRPr="00043818" w:rsidRDefault="00C70A7C" w:rsidP="00D86B26">
            <w:pPr>
              <w:numPr>
                <w:ilvl w:val="0"/>
                <w:numId w:val="9"/>
              </w:numPr>
              <w:spacing w:after="120"/>
              <w:ind w:left="461" w:right="-72" w:hanging="426"/>
              <w:jc w:val="both"/>
              <w:rPr>
                <w:sz w:val="22"/>
                <w:szCs w:val="22"/>
              </w:rPr>
            </w:pPr>
            <w:r w:rsidRPr="00043818">
              <w:rPr>
                <w:sz w:val="22"/>
                <w:szCs w:val="22"/>
              </w:rPr>
              <w:t>Czy Zamawiający wymaga projektu drogowego sporządzonego przez osobę uprawnioną?</w:t>
            </w:r>
          </w:p>
          <w:p w14:paraId="2F821076" w14:textId="77777777" w:rsidR="00D86B26" w:rsidRPr="00043818" w:rsidRDefault="00D86B26" w:rsidP="00D86B26">
            <w:pPr>
              <w:ind w:left="461" w:hanging="461"/>
              <w:jc w:val="both"/>
              <w:rPr>
                <w:sz w:val="22"/>
                <w:szCs w:val="22"/>
              </w:rPr>
            </w:pPr>
            <w:r w:rsidRPr="00043818">
              <w:rPr>
                <w:b/>
                <w:bCs/>
                <w:sz w:val="22"/>
                <w:szCs w:val="22"/>
              </w:rPr>
              <w:t xml:space="preserve">        </w:t>
            </w:r>
            <w:r w:rsidR="000A594A" w:rsidRPr="00043818">
              <w:rPr>
                <w:b/>
                <w:bCs/>
                <w:sz w:val="22"/>
                <w:szCs w:val="22"/>
              </w:rPr>
              <w:t>Odpowiedź:</w:t>
            </w:r>
            <w:r w:rsidRPr="00043818">
              <w:rPr>
                <w:b/>
                <w:bCs/>
                <w:sz w:val="22"/>
                <w:szCs w:val="22"/>
              </w:rPr>
              <w:t xml:space="preserve"> Zamawiający nie stawia dodatkowych wymagań w tym zakresie, lecz przypomina, że po stronie Wykonawcy jest zapewnienie zgodności opracowanej dokumentacji z obowiązującym przepisami, tak aby projektowa inwestycji otrzymała wszelkie niezbędne uzgodnienia i pozwolenia przewidziane prawem, w tym pozwolenie na użytkowanie.</w:t>
            </w:r>
          </w:p>
          <w:p w14:paraId="300A9503" w14:textId="2BBE3AF6" w:rsidR="00C70A7C" w:rsidRPr="00043818" w:rsidRDefault="00C70A7C" w:rsidP="00D86B26">
            <w:pPr>
              <w:spacing w:after="120"/>
              <w:ind w:left="461" w:right="-72" w:hanging="426"/>
              <w:jc w:val="both"/>
              <w:rPr>
                <w:sz w:val="22"/>
                <w:szCs w:val="22"/>
              </w:rPr>
            </w:pPr>
          </w:p>
          <w:p w14:paraId="21034F49" w14:textId="77777777" w:rsidR="00C70A7C" w:rsidRPr="00043818" w:rsidRDefault="00C70A7C" w:rsidP="00D86B26">
            <w:pPr>
              <w:numPr>
                <w:ilvl w:val="0"/>
                <w:numId w:val="9"/>
              </w:numPr>
              <w:spacing w:after="120"/>
              <w:ind w:left="461" w:right="-72" w:hanging="426"/>
              <w:jc w:val="both"/>
              <w:rPr>
                <w:sz w:val="22"/>
                <w:szCs w:val="22"/>
              </w:rPr>
            </w:pPr>
            <w:r w:rsidRPr="00043818">
              <w:rPr>
                <w:sz w:val="22"/>
                <w:szCs w:val="22"/>
              </w:rPr>
              <w:t xml:space="preserve">Proszę o doszczegółowienie koncepcji niezależnej instalacja </w:t>
            </w:r>
            <w:proofErr w:type="spellStart"/>
            <w:r w:rsidRPr="00043818">
              <w:rPr>
                <w:sz w:val="22"/>
                <w:szCs w:val="22"/>
              </w:rPr>
              <w:t>wod</w:t>
            </w:r>
            <w:proofErr w:type="spellEnd"/>
            <w:r w:rsidRPr="00043818">
              <w:rPr>
                <w:sz w:val="22"/>
                <w:szCs w:val="22"/>
              </w:rPr>
              <w:t>-kan. Czy obiekt w zakresie wszystkich instalacji będzie projektowany jako niezależny czy istnieją wymagania co do rozbudowy istniejącej instalacji obecnej na budynkach szpitala?</w:t>
            </w:r>
          </w:p>
          <w:p w14:paraId="348E86B5" w14:textId="77777777" w:rsidR="00D86B26" w:rsidRPr="00043818" w:rsidRDefault="00D86B26" w:rsidP="00D86B26">
            <w:pPr>
              <w:ind w:left="461" w:hanging="461"/>
              <w:jc w:val="both"/>
              <w:rPr>
                <w:b/>
                <w:bCs/>
                <w:sz w:val="22"/>
                <w:szCs w:val="22"/>
              </w:rPr>
            </w:pPr>
            <w:r w:rsidRPr="00043818">
              <w:rPr>
                <w:b/>
                <w:bCs/>
                <w:sz w:val="22"/>
                <w:szCs w:val="22"/>
              </w:rPr>
              <w:t xml:space="preserve">       </w:t>
            </w:r>
            <w:r w:rsidR="000A594A" w:rsidRPr="00043818">
              <w:rPr>
                <w:b/>
                <w:bCs/>
                <w:sz w:val="22"/>
                <w:szCs w:val="22"/>
              </w:rPr>
              <w:t>Odpowiedź:</w:t>
            </w:r>
            <w:r w:rsidRPr="00043818">
              <w:rPr>
                <w:b/>
                <w:bCs/>
                <w:sz w:val="22"/>
                <w:szCs w:val="22"/>
              </w:rPr>
              <w:t xml:space="preserve"> Zamawiający dopuszcza wykorzystanie istniejących instalacji, jednak Wykonawca dokumentacji winien przyjąć najbardziej optymalne rozwiązanie z punktu widzenia celu jakiemu ma służyć Inwestycja. W przypadku wykorzystania istniejących instalacji Wykonawca musi przewidzieć wszelkie zmiany na instalacjach istniejących budynków.</w:t>
            </w:r>
          </w:p>
          <w:p w14:paraId="5AD296F5" w14:textId="77777777" w:rsidR="00D86B26" w:rsidRPr="00043818" w:rsidRDefault="00D86B26" w:rsidP="00D86B26">
            <w:pPr>
              <w:jc w:val="both"/>
              <w:rPr>
                <w:b/>
                <w:bCs/>
                <w:sz w:val="22"/>
                <w:szCs w:val="22"/>
              </w:rPr>
            </w:pPr>
          </w:p>
          <w:p w14:paraId="45C16576" w14:textId="4A7C5B8A" w:rsidR="00C70A7C" w:rsidRPr="00043818" w:rsidRDefault="00C70A7C" w:rsidP="00D86B26">
            <w:pPr>
              <w:numPr>
                <w:ilvl w:val="0"/>
                <w:numId w:val="9"/>
              </w:numPr>
              <w:spacing w:after="120"/>
              <w:ind w:left="461" w:right="-72" w:hanging="426"/>
              <w:jc w:val="both"/>
              <w:rPr>
                <w:sz w:val="22"/>
                <w:szCs w:val="22"/>
              </w:rPr>
            </w:pPr>
            <w:r w:rsidRPr="00043818">
              <w:rPr>
                <w:sz w:val="22"/>
                <w:szCs w:val="22"/>
              </w:rPr>
              <w:t>Czy projekt koncepcyjny uzgadniany był z rzeczoznawcą do spraw przeciwpożarowych a</w:t>
            </w:r>
            <w:r w:rsidR="005A3A5F" w:rsidRPr="00043818">
              <w:rPr>
                <w:sz w:val="22"/>
                <w:szCs w:val="22"/>
              </w:rPr>
              <w:t> </w:t>
            </w:r>
            <w:r w:rsidRPr="00043818">
              <w:rPr>
                <w:sz w:val="22"/>
                <w:szCs w:val="22"/>
              </w:rPr>
              <w:t>przyjęte rozwiązania są prawidłowe w odniesieniu do ewakuacji, dróg pożarowych, wody do zewnętrznego gaszenia pożaru?</w:t>
            </w:r>
          </w:p>
          <w:p w14:paraId="104D863D" w14:textId="204B3B4F" w:rsidR="00D86B26" w:rsidRPr="00043818" w:rsidRDefault="00D86B26" w:rsidP="00D86B26">
            <w:pPr>
              <w:ind w:left="461" w:hanging="426"/>
              <w:jc w:val="both"/>
              <w:rPr>
                <w:b/>
                <w:bCs/>
                <w:sz w:val="22"/>
                <w:szCs w:val="22"/>
              </w:rPr>
            </w:pPr>
            <w:r w:rsidRPr="00043818">
              <w:rPr>
                <w:b/>
                <w:bCs/>
                <w:sz w:val="22"/>
                <w:szCs w:val="22"/>
              </w:rPr>
              <w:t xml:space="preserve">        </w:t>
            </w:r>
            <w:r w:rsidR="000A594A" w:rsidRPr="00043818">
              <w:rPr>
                <w:b/>
                <w:bCs/>
                <w:sz w:val="22"/>
                <w:szCs w:val="22"/>
              </w:rPr>
              <w:t>Odpowiedź:</w:t>
            </w:r>
            <w:r w:rsidRPr="00043818">
              <w:rPr>
                <w:b/>
                <w:bCs/>
                <w:sz w:val="22"/>
                <w:szCs w:val="22"/>
              </w:rPr>
              <w:t xml:space="preserve"> Projekt koncepcyjny nie był uzgadniany z rzeczoznawcą do spraw przeciwpożarowych. Wykonawca wykona pełną dokumentacj</w:t>
            </w:r>
            <w:r w:rsidR="00043818">
              <w:rPr>
                <w:b/>
                <w:bCs/>
                <w:sz w:val="22"/>
                <w:szCs w:val="22"/>
              </w:rPr>
              <w:t>ę</w:t>
            </w:r>
            <w:r w:rsidRPr="00043818">
              <w:rPr>
                <w:b/>
                <w:bCs/>
                <w:sz w:val="22"/>
                <w:szCs w:val="22"/>
              </w:rPr>
              <w:t xml:space="preserve"> pozyskując we własnym zakresie, własnym kosztem i staraniem wszelkie potrzebne uzgodnienia do wykonania dokumentacji ew. ekspertyzy/np. p.poż. Wykonawca wykona pełną dokumentację z punktu widzenia celu, jakiemu ma służyć.</w:t>
            </w:r>
          </w:p>
          <w:p w14:paraId="275E2E52" w14:textId="092386EA" w:rsidR="00C70A7C" w:rsidRPr="00043818" w:rsidRDefault="00C70A7C" w:rsidP="00D86B26">
            <w:pPr>
              <w:spacing w:after="120"/>
              <w:ind w:left="461" w:right="-72" w:hanging="426"/>
              <w:jc w:val="both"/>
              <w:rPr>
                <w:sz w:val="22"/>
                <w:szCs w:val="22"/>
              </w:rPr>
            </w:pPr>
          </w:p>
          <w:p w14:paraId="6323BA15" w14:textId="77777777" w:rsidR="00C70A7C" w:rsidRPr="00043818" w:rsidRDefault="00C70A7C" w:rsidP="00D86B26">
            <w:pPr>
              <w:numPr>
                <w:ilvl w:val="0"/>
                <w:numId w:val="9"/>
              </w:numPr>
              <w:spacing w:after="120"/>
              <w:ind w:left="461" w:right="-72" w:hanging="426"/>
              <w:jc w:val="both"/>
              <w:rPr>
                <w:sz w:val="22"/>
                <w:szCs w:val="22"/>
              </w:rPr>
            </w:pPr>
            <w:r w:rsidRPr="00043818">
              <w:rPr>
                <w:sz w:val="22"/>
                <w:szCs w:val="22"/>
              </w:rPr>
              <w:lastRenderedPageBreak/>
              <w:t>Czy dla planowanej inwestycji należy wykonać dodatkową studnie (jako źródło rezerwowe) czy przewiduje się wykorzystanie istniejących?</w:t>
            </w:r>
          </w:p>
          <w:p w14:paraId="603F1CA5" w14:textId="48C57491" w:rsidR="00D86B26" w:rsidRPr="00043818" w:rsidRDefault="00D86B26" w:rsidP="00D86B26">
            <w:pPr>
              <w:ind w:left="461" w:hanging="461"/>
              <w:jc w:val="both"/>
              <w:rPr>
                <w:b/>
                <w:bCs/>
                <w:sz w:val="22"/>
                <w:szCs w:val="22"/>
              </w:rPr>
            </w:pPr>
            <w:r w:rsidRPr="00043818">
              <w:rPr>
                <w:b/>
                <w:bCs/>
                <w:sz w:val="22"/>
                <w:szCs w:val="22"/>
              </w:rPr>
              <w:t xml:space="preserve">        </w:t>
            </w:r>
            <w:r w:rsidR="000A594A" w:rsidRPr="00043818">
              <w:rPr>
                <w:b/>
                <w:bCs/>
                <w:sz w:val="22"/>
                <w:szCs w:val="22"/>
              </w:rPr>
              <w:t>Odpowiedź:</w:t>
            </w:r>
            <w:r w:rsidRPr="00043818">
              <w:rPr>
                <w:b/>
                <w:bCs/>
                <w:sz w:val="22"/>
                <w:szCs w:val="22"/>
              </w:rPr>
              <w:t xml:space="preserve"> Wykonawca jest zobowiązany do weryfikacji czy istniejące studnie będą wystarczające dla zapewnienia rezerwowego źródła zasilania w wodę dla nowo projektowanego budynku.</w:t>
            </w:r>
          </w:p>
          <w:p w14:paraId="6CA69D9B" w14:textId="703AD74E" w:rsidR="00C70A7C" w:rsidRPr="00043818" w:rsidRDefault="00C70A7C" w:rsidP="00D86B26">
            <w:pPr>
              <w:spacing w:after="120"/>
              <w:ind w:left="461" w:right="-72"/>
              <w:jc w:val="both"/>
              <w:rPr>
                <w:sz w:val="22"/>
                <w:szCs w:val="22"/>
              </w:rPr>
            </w:pPr>
          </w:p>
          <w:p w14:paraId="4EF92550" w14:textId="77777777" w:rsidR="00C70A7C" w:rsidRPr="00043818" w:rsidRDefault="00C70A7C" w:rsidP="00D86B26">
            <w:pPr>
              <w:numPr>
                <w:ilvl w:val="0"/>
                <w:numId w:val="9"/>
              </w:numPr>
              <w:spacing w:after="120"/>
              <w:ind w:left="461" w:right="-72" w:hanging="426"/>
              <w:jc w:val="both"/>
              <w:rPr>
                <w:sz w:val="22"/>
                <w:szCs w:val="22"/>
              </w:rPr>
            </w:pPr>
            <w:r w:rsidRPr="00043818">
              <w:rPr>
                <w:sz w:val="22"/>
                <w:szCs w:val="22"/>
              </w:rPr>
              <w:t>Czy inwestor wymaga wykonania badań chłonności gruntu podczas badań geotechnicznych?</w:t>
            </w:r>
          </w:p>
          <w:p w14:paraId="4B5AA10F" w14:textId="77777777" w:rsidR="00D86B26" w:rsidRPr="00043818" w:rsidRDefault="00D86B26" w:rsidP="00D86B26">
            <w:pPr>
              <w:ind w:left="461" w:hanging="461"/>
              <w:jc w:val="both"/>
              <w:rPr>
                <w:b/>
                <w:bCs/>
                <w:sz w:val="22"/>
                <w:szCs w:val="22"/>
              </w:rPr>
            </w:pPr>
            <w:r w:rsidRPr="00043818">
              <w:rPr>
                <w:b/>
                <w:bCs/>
                <w:sz w:val="22"/>
                <w:szCs w:val="22"/>
              </w:rPr>
              <w:t xml:space="preserve">        </w:t>
            </w:r>
            <w:r w:rsidR="000A594A" w:rsidRPr="00043818">
              <w:rPr>
                <w:b/>
                <w:bCs/>
                <w:sz w:val="22"/>
                <w:szCs w:val="22"/>
              </w:rPr>
              <w:t>Odpowiedź:</w:t>
            </w:r>
            <w:r w:rsidRPr="00043818">
              <w:rPr>
                <w:b/>
                <w:bCs/>
                <w:sz w:val="22"/>
                <w:szCs w:val="22"/>
              </w:rPr>
              <w:t xml:space="preserve"> Badania geologiczne powinny obejmować swym zakresem wszystkie dane niezbędne do zaprojektowania budynku.</w:t>
            </w:r>
          </w:p>
          <w:p w14:paraId="47195E61" w14:textId="6EE18773" w:rsidR="00C70A7C" w:rsidRPr="00043818" w:rsidRDefault="00C70A7C" w:rsidP="00D86B26">
            <w:pPr>
              <w:spacing w:after="120"/>
              <w:ind w:left="461" w:right="-72" w:hanging="426"/>
              <w:jc w:val="both"/>
              <w:rPr>
                <w:sz w:val="22"/>
                <w:szCs w:val="22"/>
              </w:rPr>
            </w:pPr>
          </w:p>
          <w:p w14:paraId="334693CB" w14:textId="77777777" w:rsidR="00C70A7C" w:rsidRPr="00043818" w:rsidRDefault="00C70A7C" w:rsidP="00D86B26">
            <w:pPr>
              <w:numPr>
                <w:ilvl w:val="0"/>
                <w:numId w:val="9"/>
              </w:numPr>
              <w:spacing w:after="120"/>
              <w:ind w:left="461" w:right="-72" w:hanging="426"/>
              <w:jc w:val="both"/>
              <w:rPr>
                <w:sz w:val="22"/>
                <w:szCs w:val="22"/>
              </w:rPr>
            </w:pPr>
            <w:r w:rsidRPr="00043818">
              <w:rPr>
                <w:sz w:val="22"/>
                <w:szCs w:val="22"/>
              </w:rPr>
              <w:t>Proszę o uszczegółowienie czy należy wykonać w projektowanym obiekcie węzeł cieplny czy przebudowie podlega istniejący na istniejących obiektach szpitala?</w:t>
            </w:r>
          </w:p>
          <w:p w14:paraId="34359104" w14:textId="56664FC7" w:rsidR="00D86B26" w:rsidRPr="00043818" w:rsidRDefault="00D86B26" w:rsidP="00D86B26">
            <w:pPr>
              <w:ind w:left="461" w:hanging="461"/>
              <w:jc w:val="both"/>
              <w:rPr>
                <w:b/>
                <w:bCs/>
                <w:sz w:val="22"/>
                <w:szCs w:val="22"/>
              </w:rPr>
            </w:pPr>
            <w:r w:rsidRPr="00043818">
              <w:rPr>
                <w:b/>
                <w:bCs/>
                <w:sz w:val="22"/>
                <w:szCs w:val="22"/>
              </w:rPr>
              <w:t xml:space="preserve">        </w:t>
            </w:r>
            <w:r w:rsidR="000A594A" w:rsidRPr="00043818">
              <w:rPr>
                <w:b/>
                <w:bCs/>
                <w:sz w:val="22"/>
                <w:szCs w:val="22"/>
              </w:rPr>
              <w:t>Odpowiedź:</w:t>
            </w:r>
            <w:r w:rsidRPr="00043818">
              <w:rPr>
                <w:b/>
                <w:bCs/>
                <w:sz w:val="22"/>
                <w:szCs w:val="22"/>
              </w:rPr>
              <w:t xml:space="preserve">  Należy przygotować dokumentację zgodnie z warunkami technicznymi załączonymi do postępowania przetargowego lub uzyskać wszelkie potrzebne uzgodnienia do wykonania dokumentacji z Miejskim Przedsiębiorstwem Energetyki Cieplnej w Krakowie - zgodnie z projektem umowy: Wykonawca wykona pełną dokumentację, </w:t>
            </w:r>
            <w:bookmarkStart w:id="0" w:name="_Hlk160825377"/>
            <w:r w:rsidRPr="00043818">
              <w:rPr>
                <w:b/>
                <w:bCs/>
                <w:sz w:val="22"/>
                <w:szCs w:val="22"/>
              </w:rPr>
              <w:t>pozyskując we własnym zakresie, własnym kosztem i</w:t>
            </w:r>
            <w:r w:rsidR="00043818" w:rsidRPr="00043818">
              <w:rPr>
                <w:b/>
                <w:bCs/>
                <w:sz w:val="22"/>
                <w:szCs w:val="22"/>
              </w:rPr>
              <w:t> </w:t>
            </w:r>
            <w:r w:rsidRPr="00043818">
              <w:rPr>
                <w:b/>
                <w:bCs/>
                <w:sz w:val="22"/>
                <w:szCs w:val="22"/>
              </w:rPr>
              <w:t xml:space="preserve">staraniem wszelkie potrzebne </w:t>
            </w:r>
            <w:bookmarkEnd w:id="0"/>
            <w:r w:rsidRPr="00043818">
              <w:rPr>
                <w:b/>
                <w:bCs/>
                <w:sz w:val="22"/>
                <w:szCs w:val="22"/>
              </w:rPr>
              <w:t>materiały, badania i</w:t>
            </w:r>
            <w:bookmarkStart w:id="1" w:name="_Hlk160825405"/>
            <w:r w:rsidR="00043818">
              <w:rPr>
                <w:b/>
                <w:bCs/>
                <w:sz w:val="22"/>
                <w:szCs w:val="22"/>
              </w:rPr>
              <w:t> </w:t>
            </w:r>
            <w:r w:rsidRPr="00043818">
              <w:rPr>
                <w:b/>
                <w:bCs/>
                <w:sz w:val="22"/>
                <w:szCs w:val="22"/>
              </w:rPr>
              <w:t xml:space="preserve">uzgodnienia do wykonania dokumentacji </w:t>
            </w:r>
            <w:bookmarkEnd w:id="1"/>
            <w:r w:rsidRPr="00043818">
              <w:rPr>
                <w:b/>
                <w:bCs/>
                <w:sz w:val="22"/>
                <w:szCs w:val="22"/>
              </w:rPr>
              <w:t xml:space="preserve">m.in. wszelkie uzgodnienia branżowe i </w:t>
            </w:r>
            <w:bookmarkStart w:id="2" w:name="_Hlk160825428"/>
            <w:r w:rsidRPr="00043818">
              <w:rPr>
                <w:b/>
                <w:bCs/>
                <w:sz w:val="22"/>
                <w:szCs w:val="22"/>
              </w:rPr>
              <w:t>ew. ekspertyzy/np. p.poż,</w:t>
            </w:r>
            <w:bookmarkEnd w:id="2"/>
            <w:r w:rsidRPr="00043818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43818">
              <w:rPr>
                <w:b/>
                <w:bCs/>
                <w:sz w:val="22"/>
                <w:szCs w:val="22"/>
              </w:rPr>
              <w:t>sanit-hig</w:t>
            </w:r>
            <w:proofErr w:type="spellEnd"/>
            <w:r w:rsidRPr="00043818">
              <w:rPr>
                <w:b/>
                <w:bCs/>
                <w:sz w:val="22"/>
                <w:szCs w:val="22"/>
              </w:rPr>
              <w:t>., bhp, PIP.</w:t>
            </w:r>
          </w:p>
          <w:p w14:paraId="35A0A372" w14:textId="060926BD" w:rsidR="00C70A7C" w:rsidRPr="00043818" w:rsidRDefault="00C70A7C" w:rsidP="00D86B26">
            <w:pPr>
              <w:spacing w:after="120"/>
              <w:ind w:left="461" w:right="-72" w:hanging="426"/>
              <w:jc w:val="both"/>
              <w:rPr>
                <w:sz w:val="22"/>
                <w:szCs w:val="22"/>
              </w:rPr>
            </w:pPr>
          </w:p>
          <w:p w14:paraId="6EAB17F0" w14:textId="77777777" w:rsidR="00C70A7C" w:rsidRPr="00043818" w:rsidRDefault="00C70A7C" w:rsidP="00D86B26">
            <w:pPr>
              <w:numPr>
                <w:ilvl w:val="0"/>
                <w:numId w:val="9"/>
              </w:numPr>
              <w:spacing w:after="120"/>
              <w:ind w:left="461" w:right="-72" w:hanging="426"/>
              <w:jc w:val="both"/>
              <w:rPr>
                <w:sz w:val="22"/>
                <w:szCs w:val="22"/>
              </w:rPr>
            </w:pPr>
            <w:r w:rsidRPr="00043818">
              <w:rPr>
                <w:sz w:val="22"/>
                <w:szCs w:val="22"/>
              </w:rPr>
              <w:t>Czy badana była wydajność hydrantów dla przewidywanej inwestycji? Czy należy uwzględnić taką procedurę w dokumentacji?</w:t>
            </w:r>
          </w:p>
          <w:p w14:paraId="27CD5835" w14:textId="497CD604" w:rsidR="00D86B26" w:rsidRPr="00043818" w:rsidRDefault="00D86B26" w:rsidP="00D86B26">
            <w:pPr>
              <w:ind w:left="461" w:hanging="461"/>
              <w:jc w:val="both"/>
              <w:rPr>
                <w:b/>
                <w:bCs/>
                <w:sz w:val="22"/>
                <w:szCs w:val="22"/>
              </w:rPr>
            </w:pPr>
            <w:r w:rsidRPr="00043818">
              <w:rPr>
                <w:b/>
                <w:bCs/>
                <w:sz w:val="22"/>
                <w:szCs w:val="22"/>
              </w:rPr>
              <w:t xml:space="preserve">        </w:t>
            </w:r>
            <w:r w:rsidR="000A594A" w:rsidRPr="00043818">
              <w:rPr>
                <w:b/>
                <w:bCs/>
                <w:sz w:val="22"/>
                <w:szCs w:val="22"/>
              </w:rPr>
              <w:t>Odpowiedź:</w:t>
            </w:r>
            <w:r w:rsidRPr="00043818">
              <w:rPr>
                <w:b/>
                <w:bCs/>
                <w:sz w:val="22"/>
                <w:szCs w:val="22"/>
              </w:rPr>
              <w:t xml:space="preserve"> Wydajność hydrantów nie była  badana – należy uwzględnić w dokumentacji procedurę badania wydajności hydrantów. </w:t>
            </w:r>
          </w:p>
          <w:p w14:paraId="34C255FD" w14:textId="0BBDC14C" w:rsidR="00C70A7C" w:rsidRPr="00043818" w:rsidRDefault="00C70A7C" w:rsidP="00D86B26">
            <w:pPr>
              <w:spacing w:after="120"/>
              <w:ind w:left="461" w:right="-72" w:hanging="426"/>
              <w:jc w:val="both"/>
              <w:rPr>
                <w:sz w:val="22"/>
                <w:szCs w:val="22"/>
              </w:rPr>
            </w:pPr>
          </w:p>
          <w:p w14:paraId="1E6991DF" w14:textId="00C3CC00" w:rsidR="00C70A7C" w:rsidRPr="00043818" w:rsidRDefault="00C70A7C" w:rsidP="00D86B26">
            <w:pPr>
              <w:numPr>
                <w:ilvl w:val="0"/>
                <w:numId w:val="9"/>
              </w:numPr>
              <w:spacing w:after="120"/>
              <w:ind w:left="461" w:right="-72" w:hanging="426"/>
              <w:jc w:val="both"/>
              <w:rPr>
                <w:sz w:val="22"/>
                <w:szCs w:val="22"/>
              </w:rPr>
            </w:pPr>
            <w:r w:rsidRPr="00043818">
              <w:rPr>
                <w:sz w:val="22"/>
                <w:szCs w:val="22"/>
              </w:rPr>
              <w:t>Czy Zamawiający dopuszcza inne rozwiązania dla w elewacji w zakresie wskazanej w</w:t>
            </w:r>
            <w:r w:rsidR="000A594A" w:rsidRPr="00043818">
              <w:rPr>
                <w:sz w:val="22"/>
                <w:szCs w:val="22"/>
              </w:rPr>
              <w:t> </w:t>
            </w:r>
            <w:r w:rsidRPr="00043818">
              <w:rPr>
                <w:sz w:val="22"/>
                <w:szCs w:val="22"/>
              </w:rPr>
              <w:t>wizualizacjach koncepcji elewacji kurtynowej? Czy dopuszcza się zmianę w tym zakresie na inne rozwiązania np. elewacji wentylowanej.</w:t>
            </w:r>
          </w:p>
          <w:p w14:paraId="77845EB3" w14:textId="45289730" w:rsidR="00D86B26" w:rsidRPr="00043818" w:rsidRDefault="000A594A" w:rsidP="00043818">
            <w:pPr>
              <w:ind w:left="461"/>
              <w:jc w:val="both"/>
              <w:rPr>
                <w:b/>
                <w:bCs/>
                <w:sz w:val="22"/>
                <w:szCs w:val="22"/>
              </w:rPr>
            </w:pPr>
            <w:r w:rsidRPr="00043818">
              <w:rPr>
                <w:b/>
                <w:bCs/>
                <w:sz w:val="22"/>
                <w:szCs w:val="22"/>
              </w:rPr>
              <w:t>Odpowiedź:</w:t>
            </w:r>
            <w:r w:rsidR="00D86B26" w:rsidRPr="00043818">
              <w:rPr>
                <w:b/>
                <w:bCs/>
                <w:sz w:val="22"/>
                <w:szCs w:val="22"/>
              </w:rPr>
              <w:t xml:space="preserve"> Wymagania dotyczące elewacji określone zostały w koncepcji uzgodnionej z</w:t>
            </w:r>
            <w:r w:rsidR="00043818" w:rsidRPr="00043818">
              <w:rPr>
                <w:b/>
                <w:bCs/>
                <w:sz w:val="22"/>
                <w:szCs w:val="22"/>
              </w:rPr>
              <w:t> </w:t>
            </w:r>
            <w:r w:rsidR="00D86B26" w:rsidRPr="00043818">
              <w:rPr>
                <w:b/>
                <w:bCs/>
                <w:sz w:val="22"/>
                <w:szCs w:val="22"/>
              </w:rPr>
              <w:t>Miejskim Konserwatorem Zabytków.</w:t>
            </w:r>
          </w:p>
          <w:p w14:paraId="530DCC03" w14:textId="109587D4" w:rsidR="00C70A7C" w:rsidRPr="00043818" w:rsidRDefault="00C70A7C" w:rsidP="00D86B26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53586B2D" w14:textId="77777777" w:rsidR="00C70A7C" w:rsidRPr="00043818" w:rsidRDefault="00C70A7C" w:rsidP="00D86B26">
            <w:pPr>
              <w:numPr>
                <w:ilvl w:val="0"/>
                <w:numId w:val="9"/>
              </w:numPr>
              <w:spacing w:after="120"/>
              <w:ind w:left="461" w:right="-72" w:hanging="426"/>
              <w:jc w:val="both"/>
              <w:rPr>
                <w:sz w:val="22"/>
                <w:szCs w:val="22"/>
              </w:rPr>
            </w:pPr>
            <w:r w:rsidRPr="00043818">
              <w:rPr>
                <w:sz w:val="22"/>
                <w:szCs w:val="22"/>
              </w:rPr>
              <w:t>Ze względów na wymagania techniczne czy Zamawiający dopuszcza zmianę koncepcji zewnętrznych otwartych schodów ewakuacyjnych z poziomu lądowiska?</w:t>
            </w:r>
          </w:p>
          <w:p w14:paraId="368258F8" w14:textId="1314C1B7" w:rsidR="00803746" w:rsidRPr="00043818" w:rsidRDefault="000A594A" w:rsidP="00043818">
            <w:pPr>
              <w:ind w:left="461"/>
              <w:jc w:val="both"/>
              <w:rPr>
                <w:b/>
                <w:bCs/>
                <w:sz w:val="22"/>
                <w:szCs w:val="22"/>
              </w:rPr>
            </w:pPr>
            <w:r w:rsidRPr="00043818">
              <w:rPr>
                <w:b/>
                <w:bCs/>
                <w:sz w:val="22"/>
                <w:szCs w:val="22"/>
              </w:rPr>
              <w:t>Odpowiedź:</w:t>
            </w:r>
            <w:r w:rsidR="00D86B26" w:rsidRPr="00043818">
              <w:rPr>
                <w:b/>
                <w:bCs/>
                <w:sz w:val="22"/>
                <w:szCs w:val="22"/>
              </w:rPr>
              <w:t xml:space="preserve"> </w:t>
            </w:r>
            <w:r w:rsidR="00803746" w:rsidRPr="00043818">
              <w:rPr>
                <w:b/>
                <w:bCs/>
                <w:sz w:val="22"/>
                <w:szCs w:val="22"/>
              </w:rPr>
              <w:t>Zamawiający nie dopuszcza zmian, które mogłyby wpłynąć na ważność decyzji o</w:t>
            </w:r>
            <w:r w:rsidR="00043818" w:rsidRPr="00043818">
              <w:rPr>
                <w:b/>
                <w:bCs/>
                <w:sz w:val="22"/>
                <w:szCs w:val="22"/>
              </w:rPr>
              <w:t> </w:t>
            </w:r>
            <w:r w:rsidR="00803746" w:rsidRPr="00043818">
              <w:rPr>
                <w:b/>
                <w:bCs/>
                <w:sz w:val="22"/>
                <w:szCs w:val="22"/>
              </w:rPr>
              <w:t>ustaleniu lokalizacji inwestycji celu publicznego dołączonej jako załącznik do SWZ.</w:t>
            </w:r>
          </w:p>
          <w:p w14:paraId="02148042" w14:textId="419C035A" w:rsidR="00C70A7C" w:rsidRPr="00043818" w:rsidRDefault="00C70A7C" w:rsidP="00D86B26">
            <w:pPr>
              <w:spacing w:after="120"/>
              <w:ind w:left="461" w:right="-72" w:hanging="426"/>
              <w:jc w:val="both"/>
              <w:rPr>
                <w:sz w:val="22"/>
                <w:szCs w:val="22"/>
              </w:rPr>
            </w:pPr>
          </w:p>
          <w:p w14:paraId="67890E75" w14:textId="77777777" w:rsidR="00C70A7C" w:rsidRPr="00043818" w:rsidRDefault="00C70A7C" w:rsidP="00D86B26">
            <w:pPr>
              <w:numPr>
                <w:ilvl w:val="0"/>
                <w:numId w:val="9"/>
              </w:numPr>
              <w:spacing w:after="120"/>
              <w:ind w:left="461" w:right="-72" w:hanging="426"/>
              <w:jc w:val="both"/>
              <w:rPr>
                <w:sz w:val="22"/>
                <w:szCs w:val="22"/>
              </w:rPr>
            </w:pPr>
            <w:r w:rsidRPr="00043818">
              <w:rPr>
                <w:sz w:val="22"/>
                <w:szCs w:val="22"/>
              </w:rPr>
              <w:t>Prosimy o doprecyzowanie sposobu udokumentowania doświadczeń specjalisty BIM. Czy jest to na podstawie Oświadczenia? Umowy o pracę? Referencji?</w:t>
            </w:r>
          </w:p>
          <w:p w14:paraId="6796B735" w14:textId="52956E0C" w:rsidR="00803746" w:rsidRPr="000A1772" w:rsidRDefault="00803746" w:rsidP="00043818">
            <w:pPr>
              <w:ind w:left="461" w:hanging="461"/>
              <w:jc w:val="both"/>
              <w:rPr>
                <w:b/>
                <w:bCs/>
                <w:sz w:val="22"/>
                <w:szCs w:val="22"/>
              </w:rPr>
            </w:pPr>
            <w:r w:rsidRPr="00043818">
              <w:rPr>
                <w:b/>
                <w:bCs/>
                <w:sz w:val="22"/>
                <w:szCs w:val="22"/>
              </w:rPr>
              <w:t xml:space="preserve">        </w:t>
            </w:r>
            <w:r w:rsidR="00C70A7C" w:rsidRPr="00043818">
              <w:rPr>
                <w:b/>
                <w:bCs/>
                <w:sz w:val="22"/>
                <w:szCs w:val="22"/>
              </w:rPr>
              <w:t>Odpowiedź:</w:t>
            </w:r>
            <w:r w:rsidRPr="00043818">
              <w:rPr>
                <w:b/>
                <w:bCs/>
                <w:sz w:val="22"/>
                <w:szCs w:val="22"/>
              </w:rPr>
              <w:t xml:space="preserve"> </w:t>
            </w:r>
            <w:r w:rsidR="009911AF" w:rsidRPr="00043818">
              <w:rPr>
                <w:b/>
                <w:bCs/>
                <w:sz w:val="22"/>
                <w:szCs w:val="22"/>
              </w:rPr>
              <w:t>Wykonawca musi wykazać doświadczenie</w:t>
            </w:r>
            <w:r w:rsidRPr="00043818">
              <w:rPr>
                <w:b/>
                <w:bCs/>
                <w:sz w:val="22"/>
                <w:szCs w:val="22"/>
              </w:rPr>
              <w:t xml:space="preserve"> </w:t>
            </w:r>
            <w:r w:rsidR="009911AF" w:rsidRPr="00043818">
              <w:rPr>
                <w:b/>
                <w:bCs/>
                <w:sz w:val="22"/>
                <w:szCs w:val="22"/>
              </w:rPr>
              <w:t xml:space="preserve"> </w:t>
            </w:r>
            <w:r w:rsidRPr="00043818">
              <w:rPr>
                <w:b/>
                <w:bCs/>
                <w:sz w:val="22"/>
                <w:szCs w:val="22"/>
              </w:rPr>
              <w:t>specjalisty BIM</w:t>
            </w:r>
            <w:r w:rsidRPr="000A1772">
              <w:rPr>
                <w:b/>
                <w:bCs/>
                <w:sz w:val="22"/>
                <w:szCs w:val="22"/>
              </w:rPr>
              <w:t xml:space="preserve">– zgodnie </w:t>
            </w:r>
            <w:r w:rsidR="009911AF" w:rsidRPr="000A1772">
              <w:rPr>
                <w:b/>
                <w:bCs/>
                <w:sz w:val="22"/>
                <w:szCs w:val="22"/>
              </w:rPr>
              <w:t>z treścią pkt</w:t>
            </w:r>
            <w:r w:rsidR="00043818" w:rsidRPr="000A1772">
              <w:rPr>
                <w:b/>
                <w:bCs/>
                <w:sz w:val="22"/>
                <w:szCs w:val="22"/>
              </w:rPr>
              <w:t> </w:t>
            </w:r>
            <w:r w:rsidR="009911AF" w:rsidRPr="000A1772">
              <w:rPr>
                <w:b/>
                <w:bCs/>
                <w:sz w:val="22"/>
                <w:szCs w:val="22"/>
              </w:rPr>
              <w:t xml:space="preserve">7.1.4 </w:t>
            </w:r>
            <w:r w:rsidRPr="000A1772">
              <w:rPr>
                <w:b/>
                <w:bCs/>
                <w:sz w:val="22"/>
                <w:szCs w:val="22"/>
              </w:rPr>
              <w:t xml:space="preserve">SWZ dla co najmniej dwóch </w:t>
            </w:r>
            <w:r w:rsidR="009911AF" w:rsidRPr="000A1772">
              <w:rPr>
                <w:b/>
                <w:bCs/>
                <w:sz w:val="22"/>
                <w:szCs w:val="22"/>
              </w:rPr>
              <w:t xml:space="preserve">zrealizowanych </w:t>
            </w:r>
            <w:r w:rsidRPr="000A1772">
              <w:rPr>
                <w:b/>
                <w:bCs/>
                <w:sz w:val="22"/>
                <w:szCs w:val="22"/>
              </w:rPr>
              <w:t>opracowań</w:t>
            </w:r>
            <w:r w:rsidR="009911AF" w:rsidRPr="000A1772">
              <w:rPr>
                <w:b/>
                <w:bCs/>
                <w:sz w:val="22"/>
                <w:szCs w:val="22"/>
              </w:rPr>
              <w:t>, na podstawie Oświadczenia</w:t>
            </w:r>
            <w:r w:rsidRPr="000A1772">
              <w:rPr>
                <w:b/>
                <w:bCs/>
                <w:sz w:val="22"/>
                <w:szCs w:val="22"/>
              </w:rPr>
              <w:t>.</w:t>
            </w:r>
          </w:p>
          <w:p w14:paraId="1BFF686A" w14:textId="77777777" w:rsidR="00803746" w:rsidRPr="00043818" w:rsidRDefault="00803746" w:rsidP="00803746">
            <w:pPr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  <w:p w14:paraId="69530F13" w14:textId="1C22B3B2" w:rsidR="00C70A7C" w:rsidRPr="00043818" w:rsidRDefault="00C70A7C" w:rsidP="000A594A">
            <w:pPr>
              <w:spacing w:after="60"/>
              <w:ind w:left="72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B3C288D" w14:textId="77777777" w:rsidR="00BE7BFD" w:rsidRPr="00043818" w:rsidRDefault="00BE7BFD" w:rsidP="00520165">
      <w:pPr>
        <w:jc w:val="both"/>
        <w:rPr>
          <w:sz w:val="22"/>
          <w:szCs w:val="22"/>
        </w:rPr>
      </w:pPr>
    </w:p>
    <w:p w14:paraId="4DECACDF" w14:textId="77777777" w:rsidR="006D4AB3" w:rsidRPr="00043818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043818">
        <w:rPr>
          <w:sz w:val="22"/>
          <w:szCs w:val="22"/>
        </w:rPr>
        <w:t>Przewodniczący Komisji Przetargowej</w:t>
      </w:r>
    </w:p>
    <w:p w14:paraId="0BB0C666" w14:textId="6BEDACAA" w:rsidR="006D4AB3" w:rsidRPr="006538EF" w:rsidRDefault="000A594A" w:rsidP="000A594A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</w:t>
      </w:r>
      <w:r w:rsidR="00C70A7C" w:rsidRPr="006538EF">
        <w:rPr>
          <w:sz w:val="22"/>
          <w:szCs w:val="22"/>
        </w:rPr>
        <w:t>Piotr</w:t>
      </w:r>
      <w:r w:rsidR="006D4AB3" w:rsidRPr="006538EF">
        <w:rPr>
          <w:sz w:val="22"/>
          <w:szCs w:val="22"/>
        </w:rPr>
        <w:t xml:space="preserve"> </w:t>
      </w:r>
      <w:r w:rsidR="00C70A7C" w:rsidRPr="006538EF">
        <w:rPr>
          <w:sz w:val="22"/>
          <w:szCs w:val="22"/>
        </w:rPr>
        <w:t>Nowakowski</w:t>
      </w:r>
    </w:p>
    <w:sectPr w:rsidR="006D4AB3" w:rsidRPr="006538EF" w:rsidSect="00BB77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B7183A" w14:textId="77777777" w:rsidR="00BB77BD" w:rsidRDefault="00BB77BD">
      <w:r>
        <w:separator/>
      </w:r>
    </w:p>
  </w:endnote>
  <w:endnote w:type="continuationSeparator" w:id="0">
    <w:p w14:paraId="436953CE" w14:textId="77777777" w:rsidR="00BB77BD" w:rsidRDefault="00BB7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28F0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B6C70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FA202" w14:textId="79F8FBB7" w:rsidR="006D4AB3" w:rsidRDefault="0080374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FD31637" wp14:editId="05A7306A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27931706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A72D5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03E6CDB1" w14:textId="1805F032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AE08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F481C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1233D88" w14:textId="77777777" w:rsidR="006D4AB3" w:rsidRDefault="006D4AB3">
    <w:pPr>
      <w:pStyle w:val="Stopka"/>
      <w:tabs>
        <w:tab w:val="clear" w:pos="4536"/>
        <w:tab w:val="left" w:pos="6237"/>
      </w:tabs>
    </w:pPr>
  </w:p>
  <w:p w14:paraId="5FFC518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AB8285" w14:textId="77777777" w:rsidR="00BB77BD" w:rsidRDefault="00BB77BD">
      <w:r>
        <w:separator/>
      </w:r>
    </w:p>
  </w:footnote>
  <w:footnote w:type="continuationSeparator" w:id="0">
    <w:p w14:paraId="334B7ED3" w14:textId="77777777" w:rsidR="00BB77BD" w:rsidRDefault="00BB77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523EC" w14:textId="77777777" w:rsidR="00C70A7C" w:rsidRDefault="00C70A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C6C0B" w14:textId="77777777" w:rsidR="00C70A7C" w:rsidRDefault="00C70A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B2FF6" w14:textId="77777777" w:rsidR="00C70A7C" w:rsidRDefault="00C70A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2AE4ECB"/>
    <w:multiLevelType w:val="hybridMultilevel"/>
    <w:tmpl w:val="1D24712C"/>
    <w:lvl w:ilvl="0" w:tplc="366AD54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 w15:restartNumberingAfterBreak="0">
    <w:nsid w:val="745A011A"/>
    <w:multiLevelType w:val="hybridMultilevel"/>
    <w:tmpl w:val="FA645B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1198547">
    <w:abstractNumId w:val="3"/>
  </w:num>
  <w:num w:numId="2" w16cid:durableId="389578720">
    <w:abstractNumId w:val="6"/>
  </w:num>
  <w:num w:numId="3" w16cid:durableId="25520289">
    <w:abstractNumId w:val="2"/>
  </w:num>
  <w:num w:numId="4" w16cid:durableId="765612696">
    <w:abstractNumId w:val="5"/>
  </w:num>
  <w:num w:numId="5" w16cid:durableId="1477068475">
    <w:abstractNumId w:val="0"/>
  </w:num>
  <w:num w:numId="6" w16cid:durableId="1212578295">
    <w:abstractNumId w:val="1"/>
  </w:num>
  <w:num w:numId="7" w16cid:durableId="1187253395">
    <w:abstractNumId w:val="4"/>
  </w:num>
  <w:num w:numId="8" w16cid:durableId="130681606">
    <w:abstractNumId w:val="7"/>
  </w:num>
  <w:num w:numId="9" w16cid:durableId="19087647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7BD"/>
    <w:rsid w:val="00031374"/>
    <w:rsid w:val="00043818"/>
    <w:rsid w:val="000A1097"/>
    <w:rsid w:val="000A1772"/>
    <w:rsid w:val="000A594A"/>
    <w:rsid w:val="000E2A8F"/>
    <w:rsid w:val="0012774F"/>
    <w:rsid w:val="00144B7A"/>
    <w:rsid w:val="00180C6E"/>
    <w:rsid w:val="001E5C12"/>
    <w:rsid w:val="0029606A"/>
    <w:rsid w:val="004848F3"/>
    <w:rsid w:val="004A75F2"/>
    <w:rsid w:val="005144A9"/>
    <w:rsid w:val="00520165"/>
    <w:rsid w:val="005A3A5F"/>
    <w:rsid w:val="005B1B08"/>
    <w:rsid w:val="00632C3C"/>
    <w:rsid w:val="006538EF"/>
    <w:rsid w:val="00662BDB"/>
    <w:rsid w:val="006A5DF1"/>
    <w:rsid w:val="006B7198"/>
    <w:rsid w:val="006D4AB3"/>
    <w:rsid w:val="006F3B81"/>
    <w:rsid w:val="007D7198"/>
    <w:rsid w:val="00803746"/>
    <w:rsid w:val="00870F9F"/>
    <w:rsid w:val="008804B6"/>
    <w:rsid w:val="00897AB0"/>
    <w:rsid w:val="008A3553"/>
    <w:rsid w:val="009003D1"/>
    <w:rsid w:val="00947A50"/>
    <w:rsid w:val="009911AF"/>
    <w:rsid w:val="00A905AC"/>
    <w:rsid w:val="00B1255C"/>
    <w:rsid w:val="00B153F9"/>
    <w:rsid w:val="00BA6584"/>
    <w:rsid w:val="00BB77BD"/>
    <w:rsid w:val="00BE62A3"/>
    <w:rsid w:val="00BE7BFD"/>
    <w:rsid w:val="00C370F2"/>
    <w:rsid w:val="00C44EEC"/>
    <w:rsid w:val="00C70A7C"/>
    <w:rsid w:val="00D22FFA"/>
    <w:rsid w:val="00D8461B"/>
    <w:rsid w:val="00D86B26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AFABFD"/>
  <w15:chartTrackingRefBased/>
  <w15:docId w15:val="{24804670-B1F6-49E1-9E87-49E933E00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86B26"/>
    <w:pPr>
      <w:spacing w:before="100" w:beforeAutospacing="1" w:after="100" w:afterAutospacing="1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3</Pages>
  <Words>953</Words>
  <Characters>6922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4</cp:revision>
  <cp:lastPrinted>2024-03-14T06:54:00Z</cp:lastPrinted>
  <dcterms:created xsi:type="dcterms:W3CDTF">2024-03-14T06:54:00Z</dcterms:created>
  <dcterms:modified xsi:type="dcterms:W3CDTF">2024-03-14T07:32:00Z</dcterms:modified>
</cp:coreProperties>
</file>