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3D230" w14:textId="77777777" w:rsidR="001D6F8E" w:rsidRPr="0022732C" w:rsidRDefault="001D6F8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10446753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2C1775" w:rsidRPr="002C1775">
        <w:rPr>
          <w:b/>
        </w:rPr>
        <w:t>jednostki centralnej komputera do obliczeń i symulacji - KC-</w:t>
      </w:r>
      <w:proofErr w:type="spellStart"/>
      <w:r w:rsidR="002C1775" w:rsidRPr="002C1775">
        <w:rPr>
          <w:b/>
        </w:rPr>
        <w:t>zp</w:t>
      </w:r>
      <w:proofErr w:type="spellEnd"/>
      <w:r w:rsidR="002C1775" w:rsidRPr="002C1775">
        <w:rPr>
          <w:b/>
        </w:rPr>
        <w:t>. 272-505/23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2593" w14:textId="77777777" w:rsidR="002C1775" w:rsidRDefault="002C177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J</w:t>
            </w:r>
            <w:r w:rsidRPr="002C1775">
              <w:rPr>
                <w:bCs/>
                <w:sz w:val="20"/>
                <w:szCs w:val="20"/>
              </w:rPr>
              <w:t>ednostk</w:t>
            </w:r>
            <w:r>
              <w:rPr>
                <w:bCs/>
                <w:sz w:val="20"/>
                <w:szCs w:val="20"/>
              </w:rPr>
              <w:t>a</w:t>
            </w:r>
            <w:r w:rsidRPr="002C1775">
              <w:rPr>
                <w:bCs/>
                <w:sz w:val="20"/>
                <w:szCs w:val="20"/>
              </w:rPr>
              <w:t xml:space="preserve"> centraln</w:t>
            </w:r>
            <w:r>
              <w:rPr>
                <w:bCs/>
                <w:sz w:val="20"/>
                <w:szCs w:val="20"/>
              </w:rPr>
              <w:t xml:space="preserve">a </w:t>
            </w:r>
            <w:r w:rsidRPr="002C1775">
              <w:rPr>
                <w:bCs/>
                <w:sz w:val="20"/>
                <w:szCs w:val="20"/>
              </w:rPr>
              <w:t xml:space="preserve">komputera do obliczeń </w:t>
            </w:r>
          </w:p>
          <w:p w14:paraId="5A3AE84B" w14:textId="68A03CFA" w:rsidR="00B007E1" w:rsidRPr="00A5581C" w:rsidRDefault="002C1775">
            <w:pPr>
              <w:rPr>
                <w:bCs/>
                <w:sz w:val="20"/>
                <w:szCs w:val="20"/>
              </w:rPr>
            </w:pPr>
            <w:r w:rsidRPr="002C1775">
              <w:rPr>
                <w:bCs/>
                <w:sz w:val="20"/>
                <w:szCs w:val="20"/>
              </w:rPr>
              <w:t xml:space="preserve">i symulacji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6618BAC7" w:rsidR="00B007E1" w:rsidRDefault="001D6F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007E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3056A5" w14:paraId="67D4D116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BB1D33" w14:textId="6A662616" w:rsidR="003056A5" w:rsidRDefault="003056A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DF48" w14:textId="6A9F3FB2" w:rsidR="003056A5" w:rsidRDefault="003056A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9802" w14:textId="77777777" w:rsidR="003056A5" w:rsidRDefault="003056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702C" w14:textId="38E52B2C" w:rsidR="003056A5" w:rsidRDefault="003056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341A" w14:textId="77777777" w:rsidR="003056A5" w:rsidRDefault="003056A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CDD8" w14:textId="77777777" w:rsidR="003056A5" w:rsidRDefault="003056A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B5AFCF" w14:textId="77777777" w:rsidR="003056A5" w:rsidRDefault="003056A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2677F6" w14:textId="77777777" w:rsidR="003056A5" w:rsidRDefault="003056A5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8A48AA" w14:textId="77777777" w:rsidR="004474BA" w:rsidRDefault="004474BA" w:rsidP="00E84EAE">
      <w:pPr>
        <w:widowControl w:val="0"/>
        <w:spacing w:line="360" w:lineRule="auto"/>
        <w:ind w:right="1"/>
        <w:jc w:val="both"/>
        <w:rPr>
          <w:b/>
        </w:rPr>
      </w:pPr>
    </w:p>
    <w:p w14:paraId="5A26A4FD" w14:textId="3810DB69" w:rsidR="00E84EAE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7F88EAF4" w14:textId="27EE6D22" w:rsidR="00495B2F" w:rsidRDefault="004474BA" w:rsidP="004474BA">
      <w:pPr>
        <w:rPr>
          <w:b/>
          <w:iCs/>
          <w:color w:val="000000"/>
        </w:rPr>
      </w:pPr>
      <w:r w:rsidRPr="004474BA">
        <w:rPr>
          <w:rFonts w:eastAsia="Source Han Sans CN Regular"/>
          <w:b/>
          <w:bCs/>
          <w:kern w:val="2"/>
          <w:lang w:eastAsia="en-GB" w:bidi="en-GB"/>
        </w:rPr>
        <w:t>E</w:t>
      </w:r>
      <w:r w:rsidRPr="004474BA">
        <w:rPr>
          <w:b/>
          <w:bCs/>
          <w:color w:val="000000"/>
          <w:shd w:val="clear" w:color="auto" w:fill="FFFFFF"/>
        </w:rPr>
        <w:t>nergooszczędny zasilacz o sprawności nie mniej niż 92% przy obciążeniu 20%</w:t>
      </w:r>
      <w:r>
        <w:rPr>
          <w:b/>
          <w:bCs/>
          <w:color w:val="000000"/>
          <w:shd w:val="clear" w:color="auto" w:fill="FFFFFF"/>
        </w:rPr>
        <w:t xml:space="preserve"> T</w:t>
      </w:r>
      <w:r w:rsidR="00495B2F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>AK/NIE</w:t>
      </w:r>
      <w:r w:rsidR="00495B2F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  <w:r w:rsidR="00495B2F">
        <w:rPr>
          <w:b/>
          <w:iCs/>
          <w:color w:val="000000"/>
        </w:rPr>
        <w:t xml:space="preserve"> </w:t>
      </w:r>
      <w:r w:rsidR="00495B2F" w:rsidRPr="00D03CC1">
        <w:rPr>
          <w:sz w:val="22"/>
          <w:szCs w:val="22"/>
          <w:highlight w:val="yellow"/>
        </w:rPr>
        <w:t>(</w:t>
      </w:r>
      <w:r w:rsidR="00495B2F" w:rsidRPr="00D03CC1">
        <w:rPr>
          <w:i/>
          <w:sz w:val="22"/>
          <w:szCs w:val="22"/>
          <w:highlight w:val="yellow"/>
        </w:rPr>
        <w:t>kryterium oceny ofert)</w:t>
      </w:r>
    </w:p>
    <w:p w14:paraId="09021235" w14:textId="77777777" w:rsidR="00495B2F" w:rsidRDefault="00495B2F" w:rsidP="00495B2F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 w:rsidRPr="00495B2F">
        <w:rPr>
          <w:rFonts w:eastAsia="Source Han Sans CN Regular"/>
          <w:i/>
          <w:iCs/>
          <w:kern w:val="2"/>
          <w:sz w:val="22"/>
          <w:szCs w:val="22"/>
          <w:lang w:eastAsia="en-GB" w:bidi="en-GB"/>
        </w:rPr>
        <w:t>należy zaznaczyć właściwą opcję</w:t>
      </w:r>
    </w:p>
    <w:p w14:paraId="319073B5" w14:textId="79BE1AB7" w:rsidR="008E22F5" w:rsidRDefault="00E84EAE" w:rsidP="00E84E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495B2F" w:rsidRPr="00495B2F">
        <w:rPr>
          <w:color w:val="FF0000"/>
        </w:rPr>
        <w:t>**</w:t>
      </w:r>
      <w:r w:rsidR="00070EDC" w:rsidRPr="00495B2F">
        <w:rPr>
          <w:color w:val="FF0000"/>
        </w:rPr>
        <w:t xml:space="preserve"> </w:t>
      </w:r>
      <w:r w:rsidR="0031555E" w:rsidRPr="00D03CC1">
        <w:rPr>
          <w:sz w:val="22"/>
          <w:szCs w:val="22"/>
          <w:highlight w:val="yellow"/>
        </w:rPr>
        <w:t>(</w:t>
      </w:r>
      <w:r w:rsidR="0031555E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139B9C80" w:rsidR="0062339E" w:rsidRDefault="00495B2F" w:rsidP="0062339E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 w:rsidRPr="00495B2F">
        <w:rPr>
          <w:color w:val="FF0000"/>
        </w:rPr>
        <w:t xml:space="preserve">** </w:t>
      </w:r>
      <w:r w:rsidR="0062339E"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lastRenderedPageBreak/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6F6DE710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FD34DDF" w14:textId="1E9541F5" w:rsidR="00834CD4" w:rsidRPr="00834CD4" w:rsidRDefault="00834CD4" w:rsidP="00834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 w:rsidRPr="00834CD4">
        <w:rPr>
          <w:b/>
          <w:sz w:val="22"/>
          <w:szCs w:val="22"/>
        </w:rPr>
        <w:t>jednostkę centralną komputera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667E2160" w14:textId="48ACB5AC" w:rsidR="00834CD4" w:rsidRPr="00834CD4" w:rsidRDefault="00834CD4" w:rsidP="00834CD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a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Pr="00834CD4">
        <w:rPr>
          <w:b/>
          <w:sz w:val="22"/>
          <w:szCs w:val="22"/>
        </w:rPr>
        <w:t>jednostk</w:t>
      </w:r>
      <w:r>
        <w:rPr>
          <w:b/>
          <w:sz w:val="22"/>
          <w:szCs w:val="22"/>
        </w:rPr>
        <w:t>a</w:t>
      </w:r>
      <w:r w:rsidRPr="00834CD4">
        <w:rPr>
          <w:b/>
          <w:sz w:val="22"/>
          <w:szCs w:val="22"/>
        </w:rPr>
        <w:t xml:space="preserve"> centraln</w:t>
      </w:r>
      <w:r>
        <w:rPr>
          <w:b/>
          <w:sz w:val="22"/>
          <w:szCs w:val="22"/>
        </w:rPr>
        <w:t>a</w:t>
      </w:r>
      <w:r w:rsidRPr="00834CD4">
        <w:rPr>
          <w:b/>
          <w:sz w:val="22"/>
          <w:szCs w:val="22"/>
        </w:rPr>
        <w:t xml:space="preserve"> komputera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834CD4">
        <w:rPr>
          <w:bCs/>
          <w:i/>
          <w:iCs/>
          <w:sz w:val="22"/>
          <w:szCs w:val="22"/>
        </w:rPr>
        <w:t>stawą</w:t>
      </w:r>
      <w:r w:rsidRPr="00834CD4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834CD4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</w:p>
    <w:p w14:paraId="670C2117" w14:textId="36F8567C" w:rsidR="00356077" w:rsidRPr="00834CD4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834CD4">
        <w:rPr>
          <w:b/>
          <w:bCs/>
          <w:sz w:val="22"/>
          <w:szCs w:val="22"/>
        </w:rPr>
        <w:t xml:space="preserve">Serwis gwarancyjny sprawowany jest przez </w:t>
      </w:r>
      <w:r w:rsidR="00BE6261" w:rsidRPr="00834CD4">
        <w:rPr>
          <w:b/>
          <w:bCs/>
          <w:sz w:val="22"/>
          <w:szCs w:val="22"/>
        </w:rPr>
        <w:t>tj…………………………………..</w:t>
      </w:r>
      <w:r w:rsidRPr="00834CD4">
        <w:rPr>
          <w:sz w:val="22"/>
          <w:szCs w:val="22"/>
        </w:rPr>
        <w:t xml:space="preserve"> </w:t>
      </w:r>
      <w:r w:rsidRPr="00834CD4">
        <w:rPr>
          <w:sz w:val="22"/>
          <w:szCs w:val="22"/>
          <w:highlight w:val="yellow"/>
        </w:rPr>
        <w:t>(należy wpisać)</w:t>
      </w:r>
      <w:r w:rsidRPr="00834CD4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lastRenderedPageBreak/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AA1D774" w:rsidR="00485601" w:rsidRPr="00FE27A7" w:rsidRDefault="00485601" w:rsidP="00FE27A7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D6F8E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42C4D"/>
    <w:rsid w:val="00255C67"/>
    <w:rsid w:val="00273159"/>
    <w:rsid w:val="0027466F"/>
    <w:rsid w:val="002A72A9"/>
    <w:rsid w:val="002B3CAF"/>
    <w:rsid w:val="002B4C17"/>
    <w:rsid w:val="002C1775"/>
    <w:rsid w:val="002C6E15"/>
    <w:rsid w:val="002D3DCB"/>
    <w:rsid w:val="002D7B86"/>
    <w:rsid w:val="003056A5"/>
    <w:rsid w:val="003104F4"/>
    <w:rsid w:val="003134B4"/>
    <w:rsid w:val="0031555E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45AA"/>
    <w:rsid w:val="004474BA"/>
    <w:rsid w:val="00454592"/>
    <w:rsid w:val="004576A0"/>
    <w:rsid w:val="00475F04"/>
    <w:rsid w:val="00485601"/>
    <w:rsid w:val="00486430"/>
    <w:rsid w:val="00495B2F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34CD4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5581C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BE6261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2023-10-10T10:03:00Z</cp:lastPrinted>
  <dcterms:created xsi:type="dcterms:W3CDTF">2023-10-10T10:03:00Z</dcterms:created>
  <dcterms:modified xsi:type="dcterms:W3CDTF">2023-10-10T10:03:00Z</dcterms:modified>
</cp:coreProperties>
</file>