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541C8" w14:textId="77777777" w:rsidR="00D665F5" w:rsidRDefault="00FC2DE6" w:rsidP="00D665F5">
      <w:pPr>
        <w:spacing w:after="240"/>
        <w:jc w:val="right"/>
        <w:rPr>
          <w:sz w:val="22"/>
          <w:szCs w:val="22"/>
        </w:rPr>
      </w:pPr>
      <w:r w:rsidRPr="00FC2D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C2DE6">
        <w:rPr>
          <w:sz w:val="22"/>
          <w:szCs w:val="22"/>
        </w:rPr>
        <w:t>2022-09-09</w:t>
      </w:r>
    </w:p>
    <w:p w14:paraId="04D981D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7576D20" w14:textId="77777777" w:rsidR="00FC2DE6" w:rsidRPr="00FC2DE6" w:rsidRDefault="00FC2DE6" w:rsidP="00577BC6">
      <w:pPr>
        <w:spacing w:after="40"/>
        <w:rPr>
          <w:b/>
          <w:bCs/>
          <w:sz w:val="22"/>
          <w:szCs w:val="22"/>
        </w:rPr>
      </w:pPr>
      <w:r w:rsidRPr="00FC2DE6">
        <w:rPr>
          <w:b/>
          <w:bCs/>
          <w:sz w:val="22"/>
          <w:szCs w:val="22"/>
        </w:rPr>
        <w:t>Akademia Górniczo - Hutnicza</w:t>
      </w:r>
    </w:p>
    <w:p w14:paraId="600231CD" w14:textId="77777777" w:rsidR="00FC2DE6" w:rsidRPr="00FC2DE6" w:rsidRDefault="00FC2DE6" w:rsidP="00577BC6">
      <w:pPr>
        <w:spacing w:after="40"/>
        <w:rPr>
          <w:b/>
          <w:bCs/>
          <w:sz w:val="22"/>
          <w:szCs w:val="22"/>
        </w:rPr>
      </w:pPr>
      <w:r w:rsidRPr="00FC2DE6">
        <w:rPr>
          <w:b/>
          <w:bCs/>
          <w:sz w:val="22"/>
          <w:szCs w:val="22"/>
        </w:rPr>
        <w:t>im. Stanisława Staszica w Krakowie</w:t>
      </w:r>
    </w:p>
    <w:p w14:paraId="4F3D62C2" w14:textId="77777777" w:rsidR="00D665F5" w:rsidRPr="00D91931" w:rsidRDefault="00FC2DE6" w:rsidP="00577BC6">
      <w:pPr>
        <w:spacing w:after="40"/>
        <w:rPr>
          <w:b/>
          <w:bCs/>
          <w:sz w:val="22"/>
          <w:szCs w:val="22"/>
        </w:rPr>
      </w:pPr>
      <w:r w:rsidRPr="00FC2DE6">
        <w:rPr>
          <w:b/>
          <w:bCs/>
          <w:sz w:val="22"/>
          <w:szCs w:val="22"/>
        </w:rPr>
        <w:t>Dział Zamówień Publicznych</w:t>
      </w:r>
    </w:p>
    <w:p w14:paraId="01028BCA" w14:textId="77777777" w:rsidR="00D665F5" w:rsidRPr="00BD5546" w:rsidRDefault="00FC2DE6" w:rsidP="00D665F5">
      <w:pPr>
        <w:rPr>
          <w:sz w:val="22"/>
          <w:szCs w:val="22"/>
        </w:rPr>
      </w:pPr>
      <w:r w:rsidRPr="00FC2D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C2DE6">
        <w:rPr>
          <w:sz w:val="22"/>
          <w:szCs w:val="22"/>
        </w:rPr>
        <w:t>30</w:t>
      </w:r>
    </w:p>
    <w:p w14:paraId="59B979A8" w14:textId="77777777" w:rsidR="00D665F5" w:rsidRPr="00BD5546" w:rsidRDefault="00FC2DE6" w:rsidP="00D665F5">
      <w:pPr>
        <w:rPr>
          <w:sz w:val="22"/>
          <w:szCs w:val="22"/>
        </w:rPr>
      </w:pPr>
      <w:r w:rsidRPr="00FC2D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C2DE6">
        <w:rPr>
          <w:sz w:val="22"/>
          <w:szCs w:val="22"/>
        </w:rPr>
        <w:t>Kraków</w:t>
      </w:r>
    </w:p>
    <w:p w14:paraId="3B7D017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2DE6" w:rsidRPr="00FC2DE6">
        <w:rPr>
          <w:b/>
          <w:sz w:val="22"/>
          <w:szCs w:val="22"/>
        </w:rPr>
        <w:t>KC-zp.272-511/22</w:t>
      </w:r>
      <w:r w:rsidR="00A80738">
        <w:rPr>
          <w:sz w:val="24"/>
        </w:rPr>
        <w:tab/>
        <w:t xml:space="preserve"> </w:t>
      </w:r>
    </w:p>
    <w:p w14:paraId="45AF0D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A3C3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A227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CFB07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5B137E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ABA194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C2DE6" w:rsidRPr="00FC2DE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0692891" w14:textId="77777777" w:rsidR="00A80738" w:rsidRPr="00577BC6" w:rsidRDefault="00FC2D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2DE6">
        <w:rPr>
          <w:b/>
          <w:sz w:val="22"/>
          <w:szCs w:val="22"/>
        </w:rPr>
        <w:t>Rozbudowa z przebudową i remont kapitalny budynku studenckiego DS7 Zaścianek przy ul. Rostafińskiego 4 w Krakowie, Etap I - Rozbudowa klubu Zaścianek - KC-zp.272-511/22</w:t>
      </w:r>
    </w:p>
    <w:p w14:paraId="5D45FFBE" w14:textId="1AC4A346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C2DE6" w:rsidRPr="00FC2DE6">
        <w:rPr>
          <w:sz w:val="22"/>
          <w:szCs w:val="22"/>
        </w:rPr>
        <w:t>(t.j. Dz.U. z 20</w:t>
      </w:r>
      <w:r w:rsidR="00232812">
        <w:rPr>
          <w:sz w:val="22"/>
          <w:szCs w:val="22"/>
        </w:rPr>
        <w:t>22</w:t>
      </w:r>
      <w:r w:rsidR="00FC2DE6" w:rsidRPr="00FC2DE6">
        <w:rPr>
          <w:sz w:val="22"/>
          <w:szCs w:val="22"/>
        </w:rPr>
        <w:t xml:space="preserve">r. poz. </w:t>
      </w:r>
      <w:r w:rsidR="00232812">
        <w:rPr>
          <w:sz w:val="22"/>
          <w:szCs w:val="22"/>
        </w:rPr>
        <w:t>1710</w:t>
      </w:r>
      <w:r w:rsidR="00FC2DE6" w:rsidRPr="00FC2DE6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170F74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C2DE6" w:rsidRPr="00FC2DE6">
        <w:rPr>
          <w:sz w:val="22"/>
          <w:szCs w:val="22"/>
        </w:rPr>
        <w:t>09/09/2022</w:t>
      </w:r>
      <w:r w:rsidR="00FF4AB1" w:rsidRPr="00577BC6">
        <w:rPr>
          <w:sz w:val="22"/>
          <w:szCs w:val="22"/>
        </w:rPr>
        <w:t xml:space="preserve"> o godz. </w:t>
      </w:r>
      <w:r w:rsidR="00FC2DE6" w:rsidRPr="00FC2DE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9C51610" w14:textId="77777777" w:rsidTr="003F57CD">
        <w:tc>
          <w:tcPr>
            <w:tcW w:w="993" w:type="dxa"/>
            <w:shd w:val="clear" w:color="auto" w:fill="auto"/>
            <w:vAlign w:val="center"/>
          </w:tcPr>
          <w:p w14:paraId="45CB9C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F4E837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170FC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C2DE6" w:rsidRPr="00493F8C" w14:paraId="68A73D0E" w14:textId="77777777" w:rsidTr="006220BB">
        <w:tc>
          <w:tcPr>
            <w:tcW w:w="993" w:type="dxa"/>
            <w:shd w:val="clear" w:color="auto" w:fill="auto"/>
            <w:vAlign w:val="center"/>
          </w:tcPr>
          <w:p w14:paraId="18EC5CD3" w14:textId="77777777" w:rsidR="00FC2DE6" w:rsidRPr="00490DC0" w:rsidRDefault="00FC2DE6" w:rsidP="006220BB">
            <w:pPr>
              <w:spacing w:before="120" w:after="120"/>
              <w:jc w:val="center"/>
            </w:pPr>
            <w:r w:rsidRPr="00FC2DE6">
              <w:t>1</w:t>
            </w:r>
          </w:p>
        </w:tc>
        <w:tc>
          <w:tcPr>
            <w:tcW w:w="5244" w:type="dxa"/>
            <w:shd w:val="clear" w:color="auto" w:fill="auto"/>
          </w:tcPr>
          <w:p w14:paraId="3EB1CB9E" w14:textId="77777777" w:rsidR="00FC2DE6" w:rsidRPr="00490DC0" w:rsidRDefault="00FC2DE6" w:rsidP="006220BB">
            <w:pPr>
              <w:spacing w:before="40"/>
            </w:pPr>
            <w:r w:rsidRPr="00FC2DE6">
              <w:t>Przedsiębiorstwo Usługowo-Budowlane WAKO BIS Spółka z ograniczoną odpowiedzialnością Spółka Komandytowa</w:t>
            </w:r>
          </w:p>
          <w:p w14:paraId="45DD3262" w14:textId="77777777" w:rsidR="00FC2DE6" w:rsidRPr="00490DC0" w:rsidRDefault="00FC2DE6" w:rsidP="006220BB">
            <w:r w:rsidRPr="00FC2DE6">
              <w:t>Bułgarska</w:t>
            </w:r>
            <w:r w:rsidRPr="00490DC0">
              <w:t xml:space="preserve"> </w:t>
            </w:r>
            <w:r w:rsidRPr="00FC2DE6">
              <w:t>15/U1</w:t>
            </w:r>
            <w:r w:rsidRPr="00490DC0">
              <w:t xml:space="preserve"> </w:t>
            </w:r>
          </w:p>
          <w:p w14:paraId="51E2A61A" w14:textId="77777777" w:rsidR="00FC2DE6" w:rsidRPr="00490DC0" w:rsidRDefault="00FC2DE6" w:rsidP="006220BB">
            <w:pPr>
              <w:spacing w:after="40"/>
              <w:jc w:val="both"/>
            </w:pPr>
            <w:r w:rsidRPr="00FC2DE6">
              <w:t>30-409</w:t>
            </w:r>
            <w:r w:rsidRPr="00490DC0">
              <w:t xml:space="preserve"> </w:t>
            </w:r>
            <w:r w:rsidRPr="00FC2D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0B1EBD" w14:textId="77777777" w:rsidR="00FC2DE6" w:rsidRPr="00490DC0" w:rsidRDefault="00FC2DE6" w:rsidP="006220BB">
            <w:pPr>
              <w:spacing w:before="120" w:after="120"/>
              <w:jc w:val="both"/>
            </w:pPr>
            <w:r w:rsidRPr="00FC2DE6">
              <w:t>1 447 710.00 zł</w:t>
            </w:r>
          </w:p>
        </w:tc>
      </w:tr>
      <w:tr w:rsidR="00FC2DE6" w:rsidRPr="00493F8C" w14:paraId="24B511CB" w14:textId="77777777" w:rsidTr="006220BB">
        <w:tc>
          <w:tcPr>
            <w:tcW w:w="993" w:type="dxa"/>
            <w:shd w:val="clear" w:color="auto" w:fill="auto"/>
            <w:vAlign w:val="center"/>
          </w:tcPr>
          <w:p w14:paraId="72DE40C9" w14:textId="77777777" w:rsidR="00FC2DE6" w:rsidRPr="00490DC0" w:rsidRDefault="00FC2DE6" w:rsidP="006220BB">
            <w:pPr>
              <w:spacing w:before="120" w:after="120"/>
              <w:jc w:val="center"/>
            </w:pPr>
            <w:r w:rsidRPr="00FC2DE6">
              <w:t>2</w:t>
            </w:r>
          </w:p>
        </w:tc>
        <w:tc>
          <w:tcPr>
            <w:tcW w:w="5244" w:type="dxa"/>
            <w:shd w:val="clear" w:color="auto" w:fill="auto"/>
          </w:tcPr>
          <w:p w14:paraId="000E9BE3" w14:textId="77777777" w:rsidR="00232812" w:rsidRDefault="00232812" w:rsidP="006220BB">
            <w:pPr>
              <w:spacing w:before="40"/>
            </w:pPr>
            <w:r>
              <w:t>Konsorcjim firm</w:t>
            </w:r>
          </w:p>
          <w:p w14:paraId="53686524" w14:textId="5E7A64F2" w:rsidR="00FC2DE6" w:rsidRPr="00490DC0" w:rsidRDefault="00232812" w:rsidP="006220BB">
            <w:pPr>
              <w:spacing w:before="40"/>
            </w:pPr>
            <w:r>
              <w:t xml:space="preserve">Lider: </w:t>
            </w:r>
            <w:r w:rsidR="00FC2DE6" w:rsidRPr="00FC2DE6">
              <w:t>Stambud Sp. z o.o.</w:t>
            </w:r>
          </w:p>
          <w:p w14:paraId="66FCF54F" w14:textId="77777777" w:rsidR="00FC2DE6" w:rsidRPr="00490DC0" w:rsidRDefault="00FC2DE6" w:rsidP="006220BB">
            <w:r w:rsidRPr="00FC2DE6">
              <w:t>Św. Wojciecha</w:t>
            </w:r>
            <w:r w:rsidRPr="00490DC0">
              <w:t xml:space="preserve"> </w:t>
            </w:r>
            <w:r w:rsidRPr="00FC2DE6">
              <w:t>89</w:t>
            </w:r>
            <w:r w:rsidRPr="00490DC0">
              <w:t xml:space="preserve"> </w:t>
            </w:r>
          </w:p>
          <w:p w14:paraId="6D0AC179" w14:textId="77777777" w:rsidR="00FC2DE6" w:rsidRDefault="00FC2DE6" w:rsidP="006220BB">
            <w:pPr>
              <w:spacing w:after="40"/>
              <w:jc w:val="both"/>
            </w:pPr>
            <w:r w:rsidRPr="00FC2DE6">
              <w:t>32-085</w:t>
            </w:r>
            <w:r w:rsidRPr="00490DC0">
              <w:t xml:space="preserve"> </w:t>
            </w:r>
            <w:r w:rsidRPr="00FC2DE6">
              <w:t>Modlnica</w:t>
            </w:r>
          </w:p>
          <w:p w14:paraId="115BD2BC" w14:textId="16786061" w:rsidR="00232812" w:rsidRPr="00490DC0" w:rsidRDefault="00232812" w:rsidP="006220BB">
            <w:pPr>
              <w:spacing w:after="40"/>
              <w:jc w:val="both"/>
            </w:pPr>
            <w:r>
              <w:t>Partner: 2K Budownictwo sp. z o.o. sp. k.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B03384" w14:textId="77777777" w:rsidR="00FC2DE6" w:rsidRPr="00490DC0" w:rsidRDefault="00FC2DE6" w:rsidP="006220BB">
            <w:pPr>
              <w:spacing w:before="120" w:after="120"/>
              <w:jc w:val="both"/>
            </w:pPr>
            <w:r w:rsidRPr="00FC2DE6">
              <w:t>1 327 335.28 zł</w:t>
            </w:r>
          </w:p>
        </w:tc>
      </w:tr>
    </w:tbl>
    <w:p w14:paraId="51784D1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25334" w14:textId="77777777" w:rsidR="000C3C10" w:rsidRDefault="000C3C10">
      <w:r>
        <w:separator/>
      </w:r>
    </w:p>
  </w:endnote>
  <w:endnote w:type="continuationSeparator" w:id="0">
    <w:p w14:paraId="5EDA8620" w14:textId="77777777" w:rsidR="000C3C10" w:rsidRDefault="000C3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03A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C626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282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6AF3CF">
        <v:line id="_x0000_s1025" style="position:absolute;left:0;text-align:left;z-index:251657728" from="-3.85pt,8.7pt" to="455.15pt,8.7pt"/>
      </w:pict>
    </w:r>
  </w:p>
  <w:p w14:paraId="754E699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C65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E9A09D" w14:textId="77777777" w:rsidR="009F189D" w:rsidRDefault="009F189D">
    <w:pPr>
      <w:pStyle w:val="Stopka"/>
      <w:tabs>
        <w:tab w:val="clear" w:pos="4536"/>
      </w:tabs>
      <w:jc w:val="center"/>
    </w:pPr>
  </w:p>
  <w:p w14:paraId="2DC37C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9A75D" w14:textId="77777777" w:rsidR="000C3C10" w:rsidRDefault="000C3C10">
      <w:r>
        <w:separator/>
      </w:r>
    </w:p>
  </w:footnote>
  <w:footnote w:type="continuationSeparator" w:id="0">
    <w:p w14:paraId="0D5D8F6A" w14:textId="77777777" w:rsidR="000C3C10" w:rsidRDefault="000C3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0D219" w14:textId="77777777" w:rsidR="00FC2DE6" w:rsidRDefault="00FC2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83EE7" w14:textId="77777777" w:rsidR="00FC2DE6" w:rsidRDefault="00FC2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67CF7" w14:textId="77777777" w:rsidR="00FC2DE6" w:rsidRDefault="00FC2D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3C10"/>
    <w:rsid w:val="00007727"/>
    <w:rsid w:val="00017720"/>
    <w:rsid w:val="00035488"/>
    <w:rsid w:val="000C3C10"/>
    <w:rsid w:val="000D7F25"/>
    <w:rsid w:val="000E00E5"/>
    <w:rsid w:val="001146A4"/>
    <w:rsid w:val="00173B20"/>
    <w:rsid w:val="001C69FF"/>
    <w:rsid w:val="00232812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2DE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4715FE"/>
  <w15:chartTrackingRefBased/>
  <w15:docId w15:val="{D57C21D3-2049-49B5-889F-CACCE1CFE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2022-09-09T09:55:00Z</dcterms:created>
  <dcterms:modified xsi:type="dcterms:W3CDTF">2022-09-09T09:56:00Z</dcterms:modified>
</cp:coreProperties>
</file>