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CF9D77" w14:textId="0EB86BC2" w:rsidR="006A5DF1" w:rsidRPr="001F6859" w:rsidRDefault="004D63E7" w:rsidP="006A5DF1">
      <w:pPr>
        <w:spacing w:after="240"/>
        <w:jc w:val="right"/>
        <w:rPr>
          <w:sz w:val="24"/>
          <w:szCs w:val="24"/>
        </w:rPr>
      </w:pPr>
      <w:r w:rsidRPr="001F6859">
        <w:rPr>
          <w:sz w:val="24"/>
          <w:szCs w:val="24"/>
        </w:rPr>
        <w:t>Kraków</w:t>
      </w:r>
      <w:r w:rsidR="006A5DF1" w:rsidRPr="001F6859">
        <w:rPr>
          <w:sz w:val="24"/>
          <w:szCs w:val="24"/>
        </w:rPr>
        <w:t xml:space="preserve"> dnia: </w:t>
      </w:r>
      <w:r w:rsidR="006D1762">
        <w:rPr>
          <w:sz w:val="24"/>
          <w:szCs w:val="24"/>
        </w:rPr>
        <w:t>18.08.2022 r.</w:t>
      </w:r>
    </w:p>
    <w:p w14:paraId="3DABF08E" w14:textId="77777777" w:rsidR="004D63E7" w:rsidRPr="001F6859" w:rsidRDefault="004D63E7" w:rsidP="006A5DF1">
      <w:pPr>
        <w:rPr>
          <w:b/>
          <w:bCs/>
          <w:sz w:val="24"/>
          <w:szCs w:val="24"/>
        </w:rPr>
      </w:pPr>
      <w:r w:rsidRPr="001F6859">
        <w:rPr>
          <w:b/>
          <w:bCs/>
          <w:sz w:val="24"/>
          <w:szCs w:val="24"/>
        </w:rPr>
        <w:t>Szpital Miejski Specjalistyczny</w:t>
      </w:r>
    </w:p>
    <w:p w14:paraId="0838570C" w14:textId="77777777" w:rsidR="004D63E7" w:rsidRPr="001F6859" w:rsidRDefault="004D63E7" w:rsidP="006A5DF1">
      <w:pPr>
        <w:rPr>
          <w:b/>
          <w:bCs/>
          <w:sz w:val="24"/>
          <w:szCs w:val="24"/>
        </w:rPr>
      </w:pPr>
      <w:r w:rsidRPr="001F6859">
        <w:rPr>
          <w:b/>
          <w:bCs/>
          <w:sz w:val="24"/>
          <w:szCs w:val="24"/>
        </w:rPr>
        <w:t>im. Gabriela Narutowicza w Krakowie</w:t>
      </w:r>
    </w:p>
    <w:p w14:paraId="0E1DFA42" w14:textId="77777777" w:rsidR="006A5DF1" w:rsidRPr="001F6859" w:rsidRDefault="004D63E7" w:rsidP="006A5DF1">
      <w:pPr>
        <w:rPr>
          <w:sz w:val="24"/>
          <w:szCs w:val="24"/>
        </w:rPr>
      </w:pPr>
      <w:r w:rsidRPr="001F6859">
        <w:rPr>
          <w:sz w:val="24"/>
          <w:szCs w:val="24"/>
        </w:rPr>
        <w:t>ul. Prądnicka</w:t>
      </w:r>
      <w:r w:rsidR="006A5DF1" w:rsidRPr="001F6859">
        <w:rPr>
          <w:sz w:val="24"/>
          <w:szCs w:val="24"/>
        </w:rPr>
        <w:t xml:space="preserve"> </w:t>
      </w:r>
      <w:r w:rsidRPr="001F6859">
        <w:rPr>
          <w:sz w:val="24"/>
          <w:szCs w:val="24"/>
        </w:rPr>
        <w:t>35-37</w:t>
      </w:r>
    </w:p>
    <w:p w14:paraId="2F1679F0" w14:textId="77777777" w:rsidR="006A5DF1" w:rsidRPr="001F6859" w:rsidRDefault="004D63E7" w:rsidP="006A5DF1">
      <w:pPr>
        <w:rPr>
          <w:sz w:val="24"/>
          <w:szCs w:val="24"/>
        </w:rPr>
      </w:pPr>
      <w:r w:rsidRPr="001F6859">
        <w:rPr>
          <w:sz w:val="24"/>
          <w:szCs w:val="24"/>
        </w:rPr>
        <w:t>31-202</w:t>
      </w:r>
      <w:r w:rsidR="006A5DF1" w:rsidRPr="001F6859">
        <w:rPr>
          <w:sz w:val="24"/>
          <w:szCs w:val="24"/>
        </w:rPr>
        <w:t xml:space="preserve"> </w:t>
      </w:r>
      <w:r w:rsidRPr="001F6859">
        <w:rPr>
          <w:sz w:val="24"/>
          <w:szCs w:val="24"/>
        </w:rPr>
        <w:t>Kraków</w:t>
      </w:r>
    </w:p>
    <w:p w14:paraId="7430D779" w14:textId="77777777" w:rsidR="006A5DF1" w:rsidRPr="001F685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0C72795" w14:textId="77777777" w:rsidR="006A5DF1" w:rsidRPr="001F685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F6859">
        <w:rPr>
          <w:sz w:val="24"/>
          <w:szCs w:val="24"/>
        </w:rPr>
        <w:tab/>
        <w:t xml:space="preserve"> </w:t>
      </w:r>
    </w:p>
    <w:p w14:paraId="434644E3" w14:textId="77777777" w:rsidR="006A5DF1" w:rsidRPr="001F685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9CD966C" w14:textId="77777777" w:rsidR="006A5DF1" w:rsidRPr="001F685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F6859">
        <w:rPr>
          <w:b/>
          <w:sz w:val="24"/>
          <w:szCs w:val="24"/>
        </w:rPr>
        <w:t>WYKONAWCY</w:t>
      </w:r>
    </w:p>
    <w:p w14:paraId="5F10A4E5" w14:textId="77777777" w:rsidR="006A5DF1" w:rsidRPr="001F685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F6859">
        <w:rPr>
          <w:sz w:val="24"/>
          <w:szCs w:val="24"/>
        </w:rPr>
        <w:t>ubiegający się o zamówienie publiczne</w:t>
      </w:r>
    </w:p>
    <w:p w14:paraId="1C92C22E" w14:textId="77777777" w:rsidR="006D4AB3" w:rsidRPr="001F6859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45302225" w14:textId="77777777" w:rsidR="006D4AB3" w:rsidRPr="001F6859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29AD190" w14:textId="77777777" w:rsidR="006D4AB3" w:rsidRPr="001F6859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8665F45" w14:textId="7DD809AD" w:rsidR="00632C3C" w:rsidRPr="001F685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1F6859">
        <w:rPr>
          <w:rFonts w:ascii="Times New Roman" w:hAnsi="Times New Roman"/>
          <w:sz w:val="24"/>
          <w:szCs w:val="24"/>
        </w:rPr>
        <w:t>WYJAŚNIENI</w:t>
      </w:r>
      <w:r w:rsidR="00520165" w:rsidRPr="001F6859">
        <w:rPr>
          <w:rFonts w:ascii="Times New Roman" w:hAnsi="Times New Roman"/>
          <w:sz w:val="24"/>
          <w:szCs w:val="24"/>
        </w:rPr>
        <w:t>A</w:t>
      </w:r>
      <w:r w:rsidR="00632C3C" w:rsidRPr="001F6859">
        <w:rPr>
          <w:rFonts w:ascii="Times New Roman" w:hAnsi="Times New Roman"/>
          <w:sz w:val="24"/>
          <w:szCs w:val="24"/>
        </w:rPr>
        <w:t xml:space="preserve"> TREŚCI</w:t>
      </w:r>
      <w:r w:rsidR="0029606A" w:rsidRPr="001F6859">
        <w:rPr>
          <w:rFonts w:ascii="Times New Roman" w:hAnsi="Times New Roman"/>
          <w:sz w:val="24"/>
          <w:szCs w:val="24"/>
        </w:rPr>
        <w:t xml:space="preserve"> SWZ</w:t>
      </w:r>
      <w:r w:rsidR="001F6859">
        <w:rPr>
          <w:rFonts w:ascii="Times New Roman" w:hAnsi="Times New Roman"/>
          <w:sz w:val="24"/>
          <w:szCs w:val="24"/>
        </w:rPr>
        <w:t xml:space="preserve"> -</w:t>
      </w:r>
      <w:r w:rsidR="006D1762">
        <w:rPr>
          <w:rFonts w:ascii="Times New Roman" w:hAnsi="Times New Roman"/>
          <w:sz w:val="24"/>
          <w:szCs w:val="24"/>
        </w:rPr>
        <w:t xml:space="preserve"> </w:t>
      </w:r>
      <w:r w:rsidR="001F6859">
        <w:rPr>
          <w:rFonts w:ascii="Times New Roman" w:hAnsi="Times New Roman"/>
          <w:sz w:val="24"/>
          <w:szCs w:val="24"/>
        </w:rPr>
        <w:t>19</w:t>
      </w:r>
    </w:p>
    <w:p w14:paraId="3A61D1BA" w14:textId="77777777" w:rsidR="006D4AB3" w:rsidRPr="006D176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D1762">
        <w:rPr>
          <w:sz w:val="22"/>
          <w:szCs w:val="22"/>
        </w:rPr>
        <w:t xml:space="preserve">Dotyczy: </w:t>
      </w:r>
      <w:r w:rsidR="006A5DF1" w:rsidRPr="006D1762">
        <w:rPr>
          <w:sz w:val="22"/>
          <w:szCs w:val="22"/>
        </w:rPr>
        <w:t>p</w:t>
      </w:r>
      <w:r w:rsidRPr="006D1762">
        <w:rPr>
          <w:sz w:val="22"/>
          <w:szCs w:val="22"/>
        </w:rPr>
        <w:t>ostępowani</w:t>
      </w:r>
      <w:r w:rsidR="006A5DF1" w:rsidRPr="006D1762">
        <w:rPr>
          <w:sz w:val="22"/>
          <w:szCs w:val="22"/>
        </w:rPr>
        <w:t>a</w:t>
      </w:r>
      <w:r w:rsidRPr="006D1762">
        <w:rPr>
          <w:sz w:val="22"/>
          <w:szCs w:val="22"/>
        </w:rPr>
        <w:t xml:space="preserve"> o udzielenie zamówienia publicznego, prowadzone</w:t>
      </w:r>
      <w:r w:rsidR="006A5DF1" w:rsidRPr="006D1762">
        <w:rPr>
          <w:sz w:val="22"/>
          <w:szCs w:val="22"/>
        </w:rPr>
        <w:t>go</w:t>
      </w:r>
      <w:r w:rsidRPr="006D1762">
        <w:rPr>
          <w:sz w:val="22"/>
          <w:szCs w:val="22"/>
        </w:rPr>
        <w:t xml:space="preserve"> w trybie </w:t>
      </w:r>
      <w:r w:rsidR="004D63E7" w:rsidRPr="006D1762">
        <w:rPr>
          <w:sz w:val="22"/>
          <w:szCs w:val="22"/>
        </w:rPr>
        <w:t>przetarg nieograniczony</w:t>
      </w:r>
      <w:r w:rsidRPr="006D1762">
        <w:rPr>
          <w:b/>
          <w:sz w:val="22"/>
          <w:szCs w:val="22"/>
        </w:rPr>
        <w:t xml:space="preserve"> </w:t>
      </w:r>
      <w:r w:rsidRPr="006D1762">
        <w:rPr>
          <w:bCs/>
          <w:sz w:val="22"/>
          <w:szCs w:val="22"/>
        </w:rPr>
        <w:t>na</w:t>
      </w:r>
      <w:r w:rsidRPr="006D1762">
        <w:rPr>
          <w:b/>
          <w:sz w:val="22"/>
          <w:szCs w:val="22"/>
        </w:rPr>
        <w:t xml:space="preserve"> </w:t>
      </w:r>
      <w:r w:rsidR="00E72428" w:rsidRPr="006D1762">
        <w:rPr>
          <w:bCs/>
          <w:sz w:val="22"/>
          <w:szCs w:val="22"/>
        </w:rPr>
        <w:t>”</w:t>
      </w:r>
      <w:r w:rsidR="004D63E7" w:rsidRPr="006D1762">
        <w:rPr>
          <w:b/>
          <w:bCs/>
          <w:sz w:val="22"/>
          <w:szCs w:val="22"/>
        </w:rPr>
        <w:t>Zakup i dostawa wyrobów medycznych II</w:t>
      </w:r>
      <w:r w:rsidR="00E72428" w:rsidRPr="006D1762">
        <w:rPr>
          <w:bCs/>
          <w:sz w:val="22"/>
          <w:szCs w:val="22"/>
        </w:rPr>
        <w:t>”</w:t>
      </w:r>
      <w:r w:rsidRPr="006D1762">
        <w:rPr>
          <w:b/>
          <w:sz w:val="22"/>
          <w:szCs w:val="22"/>
        </w:rPr>
        <w:t xml:space="preserve"> </w:t>
      </w:r>
      <w:r w:rsidRPr="006D1762">
        <w:rPr>
          <w:bCs/>
          <w:sz w:val="22"/>
          <w:szCs w:val="22"/>
        </w:rPr>
        <w:t>– znak sprawy</w:t>
      </w:r>
      <w:r w:rsidRPr="006D1762">
        <w:rPr>
          <w:b/>
          <w:sz w:val="22"/>
          <w:szCs w:val="22"/>
        </w:rPr>
        <w:t xml:space="preserve"> </w:t>
      </w:r>
      <w:r w:rsidR="004D63E7" w:rsidRPr="006D1762">
        <w:rPr>
          <w:b/>
          <w:sz w:val="22"/>
          <w:szCs w:val="22"/>
        </w:rPr>
        <w:t>ZP/26/2022</w:t>
      </w:r>
      <w:r w:rsidRPr="006D1762">
        <w:rPr>
          <w:b/>
          <w:sz w:val="22"/>
          <w:szCs w:val="22"/>
        </w:rPr>
        <w:t>.</w:t>
      </w:r>
    </w:p>
    <w:p w14:paraId="177FAFD6" w14:textId="3A7D5E04" w:rsidR="0012774F" w:rsidRPr="006D176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D1762">
        <w:rPr>
          <w:sz w:val="22"/>
          <w:szCs w:val="22"/>
        </w:rPr>
        <w:t>Zamawiający</w:t>
      </w:r>
      <w:r w:rsidR="006D1762" w:rsidRPr="006D1762">
        <w:rPr>
          <w:sz w:val="22"/>
          <w:szCs w:val="22"/>
        </w:rPr>
        <w:t xml:space="preserve"> </w:t>
      </w:r>
      <w:r w:rsidRPr="006D1762">
        <w:rPr>
          <w:sz w:val="22"/>
          <w:szCs w:val="22"/>
        </w:rPr>
        <w:t xml:space="preserve">działając na podstawie art. </w:t>
      </w:r>
      <w:r w:rsidR="0029606A" w:rsidRPr="006D1762">
        <w:rPr>
          <w:sz w:val="22"/>
          <w:szCs w:val="22"/>
        </w:rPr>
        <w:t>1</w:t>
      </w:r>
      <w:r w:rsidRPr="006D1762">
        <w:rPr>
          <w:sz w:val="22"/>
          <w:szCs w:val="22"/>
        </w:rPr>
        <w:t>3</w:t>
      </w:r>
      <w:r w:rsidR="0029606A" w:rsidRPr="006D1762">
        <w:rPr>
          <w:sz w:val="22"/>
          <w:szCs w:val="22"/>
        </w:rPr>
        <w:t>5</w:t>
      </w:r>
      <w:r w:rsidRPr="006D1762">
        <w:rPr>
          <w:sz w:val="22"/>
          <w:szCs w:val="22"/>
        </w:rPr>
        <w:t xml:space="preserve"> ust</w:t>
      </w:r>
      <w:r w:rsidR="00D9049C" w:rsidRPr="006D1762">
        <w:rPr>
          <w:sz w:val="22"/>
          <w:szCs w:val="22"/>
        </w:rPr>
        <w:t xml:space="preserve">. </w:t>
      </w:r>
      <w:r w:rsidR="0029606A" w:rsidRPr="006D1762">
        <w:rPr>
          <w:sz w:val="22"/>
          <w:szCs w:val="22"/>
        </w:rPr>
        <w:t>6</w:t>
      </w:r>
      <w:r w:rsidRPr="006D1762">
        <w:rPr>
          <w:sz w:val="22"/>
          <w:szCs w:val="22"/>
        </w:rPr>
        <w:t xml:space="preserve"> ustawy z dnia </w:t>
      </w:r>
      <w:r w:rsidR="0029606A" w:rsidRPr="006D1762">
        <w:rPr>
          <w:sz w:val="22"/>
          <w:szCs w:val="22"/>
        </w:rPr>
        <w:t>11</w:t>
      </w:r>
      <w:r w:rsidRPr="006D1762">
        <w:rPr>
          <w:sz w:val="22"/>
          <w:szCs w:val="22"/>
        </w:rPr>
        <w:t xml:space="preserve"> </w:t>
      </w:r>
      <w:r w:rsidR="0029606A" w:rsidRPr="006D1762">
        <w:rPr>
          <w:sz w:val="22"/>
          <w:szCs w:val="22"/>
        </w:rPr>
        <w:t xml:space="preserve">września </w:t>
      </w:r>
      <w:r w:rsidRPr="006D1762">
        <w:rPr>
          <w:sz w:val="22"/>
          <w:szCs w:val="22"/>
        </w:rPr>
        <w:t>20</w:t>
      </w:r>
      <w:r w:rsidR="0029606A" w:rsidRPr="006D1762">
        <w:rPr>
          <w:sz w:val="22"/>
          <w:szCs w:val="22"/>
        </w:rPr>
        <w:t>19</w:t>
      </w:r>
      <w:r w:rsidRPr="006D1762">
        <w:rPr>
          <w:sz w:val="22"/>
          <w:szCs w:val="22"/>
        </w:rPr>
        <w:t xml:space="preserve"> r</w:t>
      </w:r>
      <w:r w:rsidR="0029606A" w:rsidRPr="006D1762">
        <w:rPr>
          <w:sz w:val="22"/>
          <w:szCs w:val="22"/>
        </w:rPr>
        <w:t>.</w:t>
      </w:r>
      <w:r w:rsidRPr="006D1762">
        <w:rPr>
          <w:sz w:val="22"/>
          <w:szCs w:val="22"/>
        </w:rPr>
        <w:t xml:space="preserve"> Prawo </w:t>
      </w:r>
      <w:r w:rsidR="0029606A" w:rsidRPr="006D1762">
        <w:rPr>
          <w:sz w:val="22"/>
          <w:szCs w:val="22"/>
        </w:rPr>
        <w:t>z</w:t>
      </w:r>
      <w:r w:rsidRPr="006D1762">
        <w:rPr>
          <w:sz w:val="22"/>
          <w:szCs w:val="22"/>
        </w:rPr>
        <w:t xml:space="preserve">amówień </w:t>
      </w:r>
      <w:r w:rsidR="0029606A" w:rsidRPr="006D1762">
        <w:rPr>
          <w:sz w:val="22"/>
          <w:szCs w:val="22"/>
        </w:rPr>
        <w:t>p</w:t>
      </w:r>
      <w:r w:rsidRPr="006D1762">
        <w:rPr>
          <w:sz w:val="22"/>
          <w:szCs w:val="22"/>
        </w:rPr>
        <w:t xml:space="preserve">ublicznych </w:t>
      </w:r>
      <w:r w:rsidR="004D63E7" w:rsidRPr="006D1762">
        <w:rPr>
          <w:sz w:val="22"/>
          <w:szCs w:val="22"/>
        </w:rPr>
        <w:t>(</w:t>
      </w:r>
      <w:proofErr w:type="spellStart"/>
      <w:r w:rsidR="004D63E7" w:rsidRPr="006D1762">
        <w:rPr>
          <w:sz w:val="22"/>
          <w:szCs w:val="22"/>
        </w:rPr>
        <w:t>t.j</w:t>
      </w:r>
      <w:proofErr w:type="spellEnd"/>
      <w:r w:rsidR="004D63E7" w:rsidRPr="006D1762">
        <w:rPr>
          <w:sz w:val="22"/>
          <w:szCs w:val="22"/>
        </w:rPr>
        <w:t>. Dz.U. z 2021</w:t>
      </w:r>
      <w:r w:rsidR="006D1762">
        <w:rPr>
          <w:sz w:val="22"/>
          <w:szCs w:val="22"/>
        </w:rPr>
        <w:t xml:space="preserve"> </w:t>
      </w:r>
      <w:r w:rsidR="004D63E7" w:rsidRPr="006D1762">
        <w:rPr>
          <w:sz w:val="22"/>
          <w:szCs w:val="22"/>
        </w:rPr>
        <w:t xml:space="preserve">r. poz. 1129 z </w:t>
      </w:r>
      <w:proofErr w:type="spellStart"/>
      <w:r w:rsidR="004D63E7" w:rsidRPr="006D1762">
        <w:rPr>
          <w:sz w:val="22"/>
          <w:szCs w:val="22"/>
        </w:rPr>
        <w:t>późn</w:t>
      </w:r>
      <w:proofErr w:type="spellEnd"/>
      <w:r w:rsidR="004D63E7" w:rsidRPr="006D1762">
        <w:rPr>
          <w:sz w:val="22"/>
          <w:szCs w:val="22"/>
        </w:rPr>
        <w:t>. zm.)</w:t>
      </w:r>
      <w:r w:rsidR="00BE7BFD" w:rsidRPr="006D1762">
        <w:rPr>
          <w:sz w:val="22"/>
          <w:szCs w:val="22"/>
        </w:rPr>
        <w:t xml:space="preserve">, </w:t>
      </w:r>
      <w:r w:rsidR="00D9049C" w:rsidRPr="006D1762">
        <w:rPr>
          <w:sz w:val="22"/>
          <w:szCs w:val="22"/>
        </w:rPr>
        <w:t>udostępnia</w:t>
      </w:r>
      <w:r w:rsidR="00BE7BFD" w:rsidRPr="006D1762">
        <w:rPr>
          <w:sz w:val="22"/>
          <w:szCs w:val="22"/>
        </w:rPr>
        <w:t xml:space="preserve"> poniżej treść zapytań do S</w:t>
      </w:r>
      <w:r w:rsidR="0012774F" w:rsidRPr="006D1762">
        <w:rPr>
          <w:sz w:val="22"/>
          <w:szCs w:val="22"/>
        </w:rPr>
        <w:t>pecyfikacji Warunków Zamówienia (</w:t>
      </w:r>
      <w:r w:rsidR="0012774F" w:rsidRPr="006D1762">
        <w:rPr>
          <w:sz w:val="22"/>
          <w:szCs w:val="22"/>
          <w:lang w:eastAsia="ar-SA"/>
        </w:rPr>
        <w:t>zwanej dalej</w:t>
      </w:r>
      <w:r w:rsidR="0012774F" w:rsidRPr="006D1762">
        <w:rPr>
          <w:b/>
          <w:sz w:val="22"/>
          <w:szCs w:val="22"/>
          <w:lang w:eastAsia="ar-SA"/>
        </w:rPr>
        <w:t xml:space="preserve"> </w:t>
      </w:r>
      <w:r w:rsidR="0012774F" w:rsidRPr="006D1762">
        <w:rPr>
          <w:bCs/>
          <w:sz w:val="22"/>
          <w:szCs w:val="22"/>
          <w:lang w:eastAsia="ar-SA"/>
        </w:rPr>
        <w:t>”SWZ”)</w:t>
      </w:r>
      <w:r w:rsidR="00D9049C" w:rsidRPr="006D1762">
        <w:rPr>
          <w:bCs/>
          <w:sz w:val="22"/>
          <w:szCs w:val="22"/>
          <w:lang w:eastAsia="ar-SA"/>
        </w:rPr>
        <w:t xml:space="preserve"> </w:t>
      </w:r>
      <w:r w:rsidR="00D9049C" w:rsidRPr="006D1762">
        <w:rPr>
          <w:sz w:val="22"/>
          <w:szCs w:val="22"/>
        </w:rPr>
        <w:t>wraz z wyjaśnieniami</w:t>
      </w:r>
      <w:r w:rsidR="0012774F" w:rsidRPr="006D176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D63E7" w:rsidRPr="001F6859" w14:paraId="12905BFD" w14:textId="77777777" w:rsidTr="0071600C">
        <w:tc>
          <w:tcPr>
            <w:tcW w:w="9356" w:type="dxa"/>
            <w:shd w:val="clear" w:color="auto" w:fill="auto"/>
          </w:tcPr>
          <w:p w14:paraId="18895BF8" w14:textId="77777777" w:rsidR="004D63E7" w:rsidRPr="006D1762" w:rsidRDefault="004D63E7" w:rsidP="0071600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D1762">
              <w:rPr>
                <w:b/>
                <w:bCs/>
                <w:sz w:val="22"/>
                <w:szCs w:val="22"/>
              </w:rPr>
              <w:t>Pytanie nr 19</w:t>
            </w:r>
          </w:p>
          <w:p w14:paraId="6899FE8D" w14:textId="77777777" w:rsidR="004D63E7" w:rsidRPr="006D1762" w:rsidRDefault="004D63E7" w:rsidP="00716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1762">
              <w:rPr>
                <w:sz w:val="22"/>
                <w:szCs w:val="22"/>
              </w:rPr>
              <w:t>1. Czy w celu miarkowania kar umownych Zamawiający dokona modyfikacji postanowień projektu przyszłej umowy w zakresie zapisów § 14 ust. 1:</w:t>
            </w:r>
          </w:p>
          <w:p w14:paraId="76C74FAB" w14:textId="28749EA5" w:rsidR="004D63E7" w:rsidRPr="006D1762" w:rsidRDefault="004D63E7" w:rsidP="006D1762">
            <w:pPr>
              <w:spacing w:after="120"/>
              <w:ind w:left="73" w:right="-72"/>
              <w:jc w:val="both"/>
              <w:rPr>
                <w:sz w:val="22"/>
                <w:szCs w:val="22"/>
              </w:rPr>
            </w:pPr>
            <w:r w:rsidRPr="006D1762">
              <w:rPr>
                <w:sz w:val="22"/>
                <w:szCs w:val="22"/>
              </w:rPr>
              <w:t xml:space="preserve">1. Wykonawca zobowiązuje się do zapłaty Zamawiającemu następujących kar umownych w przypadku: </w:t>
            </w:r>
          </w:p>
          <w:p w14:paraId="57485B44" w14:textId="32681C2A" w:rsidR="004D63E7" w:rsidRPr="006D1762" w:rsidRDefault="004D63E7" w:rsidP="006D1762">
            <w:pPr>
              <w:spacing w:after="120"/>
              <w:ind w:left="73" w:right="-72"/>
              <w:jc w:val="both"/>
              <w:rPr>
                <w:sz w:val="22"/>
                <w:szCs w:val="22"/>
              </w:rPr>
            </w:pPr>
            <w:r w:rsidRPr="006D1762">
              <w:rPr>
                <w:sz w:val="22"/>
                <w:szCs w:val="22"/>
              </w:rPr>
              <w:t xml:space="preserve">a) zwłoki w realizacji dostawy towaru,  w terminach określonych w niniejszej umowie - kwoty </w:t>
            </w:r>
            <w:r w:rsidR="006D1762">
              <w:rPr>
                <w:sz w:val="22"/>
                <w:szCs w:val="22"/>
              </w:rPr>
              <w:br/>
            </w:r>
            <w:r w:rsidRPr="006D1762">
              <w:rPr>
                <w:sz w:val="22"/>
                <w:szCs w:val="22"/>
              </w:rPr>
              <w:t>w wysokości 0,5% wartości brutto zamawianej partii produktu za każdy dzień zwłoki w jej dostarczeniu, jednak nie więcej niż 10 % wartości brutto zamawianej partii produktu</w:t>
            </w:r>
          </w:p>
          <w:p w14:paraId="0DE21B32" w14:textId="5F0D5537" w:rsidR="004D63E7" w:rsidRPr="006D1762" w:rsidRDefault="004D63E7" w:rsidP="006D1762">
            <w:pPr>
              <w:spacing w:after="120"/>
              <w:ind w:left="73" w:right="-72"/>
              <w:jc w:val="both"/>
              <w:rPr>
                <w:sz w:val="22"/>
                <w:szCs w:val="22"/>
              </w:rPr>
            </w:pPr>
            <w:r w:rsidRPr="006D1762">
              <w:rPr>
                <w:sz w:val="22"/>
                <w:szCs w:val="22"/>
              </w:rPr>
              <w:t xml:space="preserve">b) niewykonania lub nienależytego wykonania zobowiązań Wykonawcy skutkującego odstąpieniem przez Zamawiającego od Umowy z przyczyn leżących po stronie Wykonawcy - karę umowną </w:t>
            </w:r>
            <w:r w:rsidR="006D1762">
              <w:rPr>
                <w:sz w:val="22"/>
                <w:szCs w:val="22"/>
              </w:rPr>
              <w:br/>
            </w:r>
            <w:r w:rsidRPr="006D1762">
              <w:rPr>
                <w:sz w:val="22"/>
                <w:szCs w:val="22"/>
              </w:rPr>
              <w:t>w wysokości 10% niezrealizowanej części wynagrodzenia brutto o którym mowa w § 2 ust. 1 niniejszej umowy,</w:t>
            </w:r>
          </w:p>
          <w:p w14:paraId="3639F853" w14:textId="3B1CA228" w:rsidR="004D63E7" w:rsidRPr="006D1762" w:rsidRDefault="004D63E7" w:rsidP="006D1762">
            <w:pPr>
              <w:spacing w:after="120"/>
              <w:ind w:left="73" w:right="-72"/>
              <w:jc w:val="both"/>
              <w:rPr>
                <w:sz w:val="22"/>
                <w:szCs w:val="22"/>
              </w:rPr>
            </w:pPr>
            <w:r w:rsidRPr="006D1762">
              <w:rPr>
                <w:sz w:val="22"/>
                <w:szCs w:val="22"/>
              </w:rPr>
              <w:t>c) odstąpienia od umowy przez Wykonawcę z przyczyn leżących po jego stronie - karę umowną  wysokości 10% niezrealizowanej części wynagrodzenia brutto, o którym mowa w § 2 ust. 1 niniejszej umowy.</w:t>
            </w:r>
          </w:p>
          <w:p w14:paraId="5485BB83" w14:textId="70751219" w:rsidR="001F6859" w:rsidRPr="006D1762" w:rsidRDefault="001F6859" w:rsidP="001F6859">
            <w:pPr>
              <w:spacing w:after="120"/>
              <w:ind w:right="-72" w:firstLine="33"/>
              <w:jc w:val="both"/>
              <w:rPr>
                <w:sz w:val="22"/>
                <w:szCs w:val="22"/>
              </w:rPr>
            </w:pPr>
            <w:r w:rsidRPr="006D1762">
              <w:rPr>
                <w:b/>
                <w:bCs/>
                <w:sz w:val="22"/>
                <w:szCs w:val="22"/>
              </w:rPr>
              <w:t>Odpowiedź:</w:t>
            </w:r>
            <w:r w:rsidR="00705A55" w:rsidRPr="006D1762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8F8539A" w14:textId="77777777" w:rsidR="004D63E7" w:rsidRPr="006D1762" w:rsidRDefault="004D63E7" w:rsidP="00716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9AC37C7" w14:textId="77777777" w:rsidR="004D63E7" w:rsidRPr="006D1762" w:rsidRDefault="004D63E7" w:rsidP="00716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1762">
              <w:rPr>
                <w:sz w:val="22"/>
                <w:szCs w:val="22"/>
              </w:rPr>
              <w:t>2. 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14:paraId="7EE4984B" w14:textId="33FD7613" w:rsidR="004D63E7" w:rsidRPr="006D1762" w:rsidRDefault="001F6859" w:rsidP="00716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1762">
              <w:rPr>
                <w:b/>
                <w:bCs/>
                <w:sz w:val="22"/>
                <w:szCs w:val="22"/>
              </w:rPr>
              <w:t>Odpowiedź:</w:t>
            </w:r>
            <w:r w:rsidR="0058771F" w:rsidRPr="006D1762">
              <w:rPr>
                <w:b/>
                <w:bCs/>
                <w:sz w:val="22"/>
                <w:szCs w:val="22"/>
              </w:rPr>
              <w:t xml:space="preserve"> Zamawiający wyraża zgodę. Stosowny zapis zostanie dodany do umowy na etapie jej tworzenia.</w:t>
            </w:r>
          </w:p>
          <w:p w14:paraId="22B36EA2" w14:textId="77777777" w:rsidR="004D63E7" w:rsidRPr="006D1762" w:rsidRDefault="004D63E7" w:rsidP="00716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1762">
              <w:rPr>
                <w:sz w:val="22"/>
                <w:szCs w:val="22"/>
              </w:rPr>
              <w:lastRenderedPageBreak/>
              <w:t>3. Czy Zamawiający dokona modyfikacji w §2 ust. 8 projektu umowy i dopuści prawo Wykonawcy do wstrzymania dostaw towaru, w przypadku braku zapłaty zobowiązań Zamawiającego, do czasu uregulowania przez niego płatności?</w:t>
            </w:r>
          </w:p>
          <w:p w14:paraId="58A7FA37" w14:textId="1D8B16A5" w:rsidR="004D63E7" w:rsidRDefault="001F6859" w:rsidP="0071600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D1762">
              <w:rPr>
                <w:b/>
                <w:bCs/>
                <w:sz w:val="22"/>
                <w:szCs w:val="22"/>
              </w:rPr>
              <w:t>Odpowiedź:</w:t>
            </w:r>
            <w:r w:rsidR="00705A55" w:rsidRPr="006D1762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7BF06E7C" w14:textId="77777777" w:rsidR="006D1762" w:rsidRPr="006D1762" w:rsidRDefault="006D1762" w:rsidP="00716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F37071E" w14:textId="77777777" w:rsidR="004D63E7" w:rsidRPr="006D1762" w:rsidRDefault="004D63E7" w:rsidP="00716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1762">
              <w:rPr>
                <w:sz w:val="22"/>
                <w:szCs w:val="22"/>
              </w:rPr>
              <w:t>4. Czy Zamawiający dokona modyfikacji zapisów wzoru umowy i dopuści w trakcie obowiązywania umowy zmianę ceny brutto w przypadku, gdyby na skutek zmiany przepisów podatkowych uległa zmianie obowiązująca w chwili zawarcia umowy stawka podatku od towarów i usług (VAT)? (dot. §11 ust. 5)</w:t>
            </w:r>
          </w:p>
          <w:p w14:paraId="7DCBE801" w14:textId="0A02D87B" w:rsidR="004D63E7" w:rsidRPr="001F6859" w:rsidRDefault="001F6859" w:rsidP="0071600C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6D1762">
              <w:rPr>
                <w:b/>
                <w:bCs/>
                <w:sz w:val="22"/>
                <w:szCs w:val="22"/>
              </w:rPr>
              <w:t>Odpowiedź:</w:t>
            </w:r>
            <w:r w:rsidR="00705A55" w:rsidRPr="006D1762">
              <w:rPr>
                <w:color w:val="000000"/>
                <w:sz w:val="22"/>
                <w:szCs w:val="22"/>
              </w:rPr>
              <w:t xml:space="preserve"> </w:t>
            </w:r>
            <w:r w:rsidR="00705A55" w:rsidRPr="006D1762">
              <w:rPr>
                <w:b/>
                <w:bCs/>
                <w:color w:val="000000"/>
                <w:sz w:val="22"/>
                <w:szCs w:val="22"/>
              </w:rPr>
              <w:t>Z projektu umowy wynika, że </w:t>
            </w:r>
            <w:r w:rsidR="00705A55" w:rsidRPr="006D1762">
              <w:rPr>
                <w:b/>
                <w:bCs/>
                <w:sz w:val="22"/>
                <w:szCs w:val="22"/>
              </w:rPr>
              <w:t xml:space="preserve">Umowa zostaje zawarta na okres 24 miesięcy, a w par. 12 ust. 1 pkt 1 przewidziano już, zgodnie z obowiązującymi przepisami możliwość zmiany wynagrodzenia brutto także w przypadku zmiany  podatku Vat a więc i jego podwyższenie (oraz ceny brutto). </w:t>
            </w:r>
          </w:p>
        </w:tc>
      </w:tr>
    </w:tbl>
    <w:p w14:paraId="4725A27F" w14:textId="77777777" w:rsidR="00BE7BFD" w:rsidRPr="001F6859" w:rsidRDefault="00BE7BFD" w:rsidP="00520165">
      <w:pPr>
        <w:jc w:val="both"/>
        <w:rPr>
          <w:sz w:val="24"/>
          <w:szCs w:val="24"/>
        </w:rPr>
      </w:pPr>
    </w:p>
    <w:p w14:paraId="09D7B4B6" w14:textId="57EF1133" w:rsidR="006D4AB3" w:rsidRPr="001F6859" w:rsidRDefault="001F6859" w:rsidP="006D1762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14:paraId="7EDDF7D3" w14:textId="77777777" w:rsidR="006D1762" w:rsidRDefault="001F6859" w:rsidP="006D1762">
      <w:pPr>
        <w:spacing w:line="360" w:lineRule="auto"/>
        <w:ind w:left="567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</w:t>
      </w:r>
    </w:p>
    <w:p w14:paraId="333C640A" w14:textId="2855CE74" w:rsidR="006D4AB3" w:rsidRPr="001F6859" w:rsidRDefault="004D63E7" w:rsidP="006D1762">
      <w:pPr>
        <w:spacing w:line="360" w:lineRule="auto"/>
        <w:ind w:left="6663"/>
        <w:rPr>
          <w:sz w:val="24"/>
          <w:szCs w:val="24"/>
        </w:rPr>
      </w:pPr>
      <w:bookmarkStart w:id="0" w:name="_GoBack"/>
      <w:bookmarkEnd w:id="0"/>
      <w:r w:rsidRPr="001F6859">
        <w:rPr>
          <w:sz w:val="24"/>
          <w:szCs w:val="24"/>
        </w:rPr>
        <w:t>Ewa</w:t>
      </w:r>
      <w:r w:rsidR="006D4AB3" w:rsidRPr="001F6859">
        <w:rPr>
          <w:sz w:val="24"/>
          <w:szCs w:val="24"/>
        </w:rPr>
        <w:t xml:space="preserve"> </w:t>
      </w:r>
      <w:proofErr w:type="spellStart"/>
      <w:r w:rsidRPr="001F6859">
        <w:rPr>
          <w:sz w:val="24"/>
          <w:szCs w:val="24"/>
        </w:rPr>
        <w:t>Deńca</w:t>
      </w:r>
      <w:proofErr w:type="spellEnd"/>
    </w:p>
    <w:sectPr w:rsidR="006D4AB3" w:rsidRPr="001F6859" w:rsidSect="006D17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26AED5" w14:textId="77777777" w:rsidR="00BB5F6C" w:rsidRDefault="00BB5F6C">
      <w:r>
        <w:separator/>
      </w:r>
    </w:p>
  </w:endnote>
  <w:endnote w:type="continuationSeparator" w:id="0">
    <w:p w14:paraId="180C5DC7" w14:textId="77777777" w:rsidR="00BB5F6C" w:rsidRDefault="00BB5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0FA46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241B1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583C2" w14:textId="4855D5E4" w:rsidR="006D4AB3" w:rsidRDefault="008F0A5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AB79DB3" wp14:editId="049AF92D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817E83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7BEC83E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74A99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99BAA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B9A5B22" w14:textId="77777777" w:rsidR="006D4AB3" w:rsidRDefault="006D4AB3">
    <w:pPr>
      <w:pStyle w:val="Stopka"/>
      <w:tabs>
        <w:tab w:val="clear" w:pos="4536"/>
        <w:tab w:val="left" w:pos="6237"/>
      </w:tabs>
    </w:pPr>
  </w:p>
  <w:p w14:paraId="0BA6DF4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0F383A" w14:textId="77777777" w:rsidR="00BB5F6C" w:rsidRDefault="00BB5F6C">
      <w:r>
        <w:separator/>
      </w:r>
    </w:p>
  </w:footnote>
  <w:footnote w:type="continuationSeparator" w:id="0">
    <w:p w14:paraId="610F8140" w14:textId="77777777" w:rsidR="00BB5F6C" w:rsidRDefault="00BB5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06F0D" w14:textId="77777777" w:rsidR="004D63E7" w:rsidRDefault="004D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394A9C" w14:textId="77777777" w:rsidR="004D63E7" w:rsidRDefault="004D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1CC3BF" w14:textId="77777777" w:rsidR="004D63E7" w:rsidRDefault="004D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F6C"/>
    <w:rsid w:val="00031374"/>
    <w:rsid w:val="000A1097"/>
    <w:rsid w:val="000E2A8F"/>
    <w:rsid w:val="0012774F"/>
    <w:rsid w:val="00144B7A"/>
    <w:rsid w:val="00180C6E"/>
    <w:rsid w:val="001F6859"/>
    <w:rsid w:val="0029606A"/>
    <w:rsid w:val="004848F3"/>
    <w:rsid w:val="004A75F2"/>
    <w:rsid w:val="004D63E7"/>
    <w:rsid w:val="005144A9"/>
    <w:rsid w:val="00520165"/>
    <w:rsid w:val="0058771F"/>
    <w:rsid w:val="005B1B08"/>
    <w:rsid w:val="00632C3C"/>
    <w:rsid w:val="00662BDB"/>
    <w:rsid w:val="006A5DF1"/>
    <w:rsid w:val="006B7198"/>
    <w:rsid w:val="006D1762"/>
    <w:rsid w:val="006D4AB3"/>
    <w:rsid w:val="006F3B81"/>
    <w:rsid w:val="00705A55"/>
    <w:rsid w:val="007D7198"/>
    <w:rsid w:val="00870F9F"/>
    <w:rsid w:val="008804B6"/>
    <w:rsid w:val="00897AB0"/>
    <w:rsid w:val="008A3553"/>
    <w:rsid w:val="008F0A5B"/>
    <w:rsid w:val="009003D1"/>
    <w:rsid w:val="00947A50"/>
    <w:rsid w:val="00A905AC"/>
    <w:rsid w:val="00B1255C"/>
    <w:rsid w:val="00BA6584"/>
    <w:rsid w:val="00BB5F6C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F3486B1"/>
  <w15:chartTrackingRefBased/>
  <w15:docId w15:val="{FE7715F6-3881-4164-BEC4-86267EB5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453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2001-02-10T14:28:00Z</cp:lastPrinted>
  <dcterms:created xsi:type="dcterms:W3CDTF">2022-08-08T09:32:00Z</dcterms:created>
  <dcterms:modified xsi:type="dcterms:W3CDTF">2022-08-17T11:21:00Z</dcterms:modified>
</cp:coreProperties>
</file>