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8B4482" w14:textId="68514859" w:rsidR="006A5DF1" w:rsidRPr="00590A25" w:rsidRDefault="0097421D" w:rsidP="006A5DF1">
      <w:pPr>
        <w:spacing w:after="240"/>
        <w:jc w:val="right"/>
        <w:rPr>
          <w:sz w:val="22"/>
          <w:szCs w:val="22"/>
        </w:rPr>
      </w:pPr>
      <w:r w:rsidRPr="00590A25">
        <w:rPr>
          <w:sz w:val="22"/>
          <w:szCs w:val="22"/>
        </w:rPr>
        <w:t>Kraków</w:t>
      </w:r>
      <w:r w:rsidR="006A5DF1" w:rsidRPr="00590A25">
        <w:rPr>
          <w:sz w:val="22"/>
          <w:szCs w:val="22"/>
        </w:rPr>
        <w:t xml:space="preserve"> dnia: </w:t>
      </w:r>
      <w:r w:rsidR="00590A25">
        <w:rPr>
          <w:sz w:val="22"/>
          <w:szCs w:val="22"/>
        </w:rPr>
        <w:t>31.01.2022 r.</w:t>
      </w:r>
    </w:p>
    <w:p w14:paraId="531281AF" w14:textId="77777777" w:rsidR="0097421D" w:rsidRPr="00590A25" w:rsidRDefault="0097421D" w:rsidP="006A5DF1">
      <w:pPr>
        <w:rPr>
          <w:b/>
          <w:bCs/>
          <w:sz w:val="22"/>
          <w:szCs w:val="22"/>
        </w:rPr>
      </w:pPr>
      <w:r w:rsidRPr="00590A25">
        <w:rPr>
          <w:b/>
          <w:bCs/>
          <w:sz w:val="22"/>
          <w:szCs w:val="22"/>
        </w:rPr>
        <w:t>Szpital Miejski Specjalistyczny</w:t>
      </w:r>
    </w:p>
    <w:p w14:paraId="0805F13E" w14:textId="77777777" w:rsidR="0097421D" w:rsidRPr="00590A25" w:rsidRDefault="0097421D" w:rsidP="006A5DF1">
      <w:pPr>
        <w:rPr>
          <w:b/>
          <w:bCs/>
          <w:sz w:val="22"/>
          <w:szCs w:val="22"/>
        </w:rPr>
      </w:pPr>
      <w:r w:rsidRPr="00590A25">
        <w:rPr>
          <w:b/>
          <w:bCs/>
          <w:sz w:val="22"/>
          <w:szCs w:val="22"/>
        </w:rPr>
        <w:t>im. Gabriela Narutowicza w Krakowie</w:t>
      </w:r>
    </w:p>
    <w:p w14:paraId="670482C1" w14:textId="77777777" w:rsidR="006A5DF1" w:rsidRPr="00590A25" w:rsidRDefault="0097421D" w:rsidP="006A5DF1">
      <w:pPr>
        <w:rPr>
          <w:b/>
          <w:bCs/>
          <w:sz w:val="22"/>
          <w:szCs w:val="22"/>
        </w:rPr>
      </w:pPr>
      <w:r w:rsidRPr="00590A25">
        <w:rPr>
          <w:b/>
          <w:bCs/>
          <w:sz w:val="22"/>
          <w:szCs w:val="22"/>
        </w:rPr>
        <w:t>Dział Zamówień Publicznych i Umów</w:t>
      </w:r>
    </w:p>
    <w:p w14:paraId="33191EE6" w14:textId="77777777" w:rsidR="006A5DF1" w:rsidRPr="00590A25" w:rsidRDefault="0097421D" w:rsidP="006A5DF1">
      <w:pPr>
        <w:rPr>
          <w:sz w:val="22"/>
          <w:szCs w:val="22"/>
        </w:rPr>
      </w:pPr>
      <w:r w:rsidRPr="00590A25">
        <w:rPr>
          <w:sz w:val="22"/>
          <w:szCs w:val="22"/>
        </w:rPr>
        <w:t>ul. Prądnicka</w:t>
      </w:r>
      <w:r w:rsidR="006A5DF1" w:rsidRPr="00590A25">
        <w:rPr>
          <w:sz w:val="22"/>
          <w:szCs w:val="22"/>
        </w:rPr>
        <w:t xml:space="preserve"> </w:t>
      </w:r>
      <w:r w:rsidRPr="00590A25">
        <w:rPr>
          <w:sz w:val="22"/>
          <w:szCs w:val="22"/>
        </w:rPr>
        <w:t>35-37</w:t>
      </w:r>
    </w:p>
    <w:p w14:paraId="65C32FE6" w14:textId="77777777" w:rsidR="006A5DF1" w:rsidRPr="00590A25" w:rsidRDefault="0097421D" w:rsidP="006A5DF1">
      <w:pPr>
        <w:rPr>
          <w:sz w:val="22"/>
          <w:szCs w:val="22"/>
        </w:rPr>
      </w:pPr>
      <w:r w:rsidRPr="00590A25">
        <w:rPr>
          <w:sz w:val="22"/>
          <w:szCs w:val="22"/>
        </w:rPr>
        <w:t>31-202</w:t>
      </w:r>
      <w:r w:rsidR="006A5DF1" w:rsidRPr="00590A25">
        <w:rPr>
          <w:sz w:val="22"/>
          <w:szCs w:val="22"/>
        </w:rPr>
        <w:t xml:space="preserve"> </w:t>
      </w:r>
      <w:r w:rsidRPr="00590A25">
        <w:rPr>
          <w:sz w:val="22"/>
          <w:szCs w:val="22"/>
        </w:rPr>
        <w:t>Kraków</w:t>
      </w:r>
    </w:p>
    <w:p w14:paraId="70B3E44B" w14:textId="77777777" w:rsidR="006A5DF1" w:rsidRPr="00590A25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4A0A41" w14:textId="77777777" w:rsidR="006A5DF1" w:rsidRPr="00590A25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590A25">
        <w:rPr>
          <w:sz w:val="22"/>
          <w:szCs w:val="22"/>
        </w:rPr>
        <w:tab/>
        <w:t xml:space="preserve"> </w:t>
      </w:r>
    </w:p>
    <w:p w14:paraId="737846F0" w14:textId="77777777" w:rsidR="006A5DF1" w:rsidRPr="00590A25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465188" w14:textId="77777777" w:rsidR="006A5DF1" w:rsidRPr="00590A2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590A25">
        <w:rPr>
          <w:b/>
          <w:sz w:val="22"/>
          <w:szCs w:val="22"/>
        </w:rPr>
        <w:t>WYKONAWCY</w:t>
      </w:r>
    </w:p>
    <w:p w14:paraId="6CB2C16B" w14:textId="77777777" w:rsidR="006A5DF1" w:rsidRPr="00590A2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590A25">
        <w:rPr>
          <w:sz w:val="22"/>
          <w:szCs w:val="22"/>
        </w:rPr>
        <w:t>ubiegający się o zamówienie publiczne</w:t>
      </w:r>
    </w:p>
    <w:p w14:paraId="20B31F1B" w14:textId="77777777" w:rsidR="006D4AB3" w:rsidRPr="00590A25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2BD24C1" w14:textId="77777777" w:rsidR="006D4AB3" w:rsidRPr="00590A2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D37C0B3" w14:textId="77777777" w:rsidR="006D4AB3" w:rsidRPr="00590A2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E882E5" w14:textId="79E6D3B0" w:rsidR="00632C3C" w:rsidRPr="00590A2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590A25">
        <w:rPr>
          <w:rFonts w:ascii="Times New Roman" w:hAnsi="Times New Roman"/>
          <w:sz w:val="24"/>
          <w:szCs w:val="24"/>
        </w:rPr>
        <w:t>WYJAŚNIENI</w:t>
      </w:r>
      <w:r w:rsidR="00520165" w:rsidRPr="00590A25">
        <w:rPr>
          <w:rFonts w:ascii="Times New Roman" w:hAnsi="Times New Roman"/>
          <w:sz w:val="24"/>
          <w:szCs w:val="24"/>
        </w:rPr>
        <w:t>A</w:t>
      </w:r>
      <w:r w:rsidR="00632C3C" w:rsidRPr="00590A25">
        <w:rPr>
          <w:rFonts w:ascii="Times New Roman" w:hAnsi="Times New Roman"/>
          <w:sz w:val="24"/>
          <w:szCs w:val="24"/>
        </w:rPr>
        <w:t xml:space="preserve"> TREŚCI</w:t>
      </w:r>
      <w:r w:rsidR="0029606A" w:rsidRPr="00590A25">
        <w:rPr>
          <w:rFonts w:ascii="Times New Roman" w:hAnsi="Times New Roman"/>
          <w:sz w:val="24"/>
          <w:szCs w:val="24"/>
        </w:rPr>
        <w:t xml:space="preserve"> SWZ</w:t>
      </w:r>
      <w:r w:rsidR="00590A25">
        <w:rPr>
          <w:rFonts w:ascii="Times New Roman" w:hAnsi="Times New Roman"/>
          <w:sz w:val="24"/>
          <w:szCs w:val="24"/>
        </w:rPr>
        <w:t xml:space="preserve"> </w:t>
      </w:r>
      <w:r w:rsidR="00C52545" w:rsidRPr="00590A25">
        <w:rPr>
          <w:rFonts w:ascii="Times New Roman" w:hAnsi="Times New Roman"/>
          <w:sz w:val="24"/>
          <w:szCs w:val="24"/>
        </w:rPr>
        <w:t>-</w:t>
      </w:r>
      <w:r w:rsidR="00590A25">
        <w:rPr>
          <w:rFonts w:ascii="Times New Roman" w:hAnsi="Times New Roman"/>
          <w:sz w:val="24"/>
          <w:szCs w:val="24"/>
        </w:rPr>
        <w:t xml:space="preserve"> </w:t>
      </w:r>
      <w:r w:rsidR="00C52545" w:rsidRPr="00590A25">
        <w:rPr>
          <w:rFonts w:ascii="Times New Roman" w:hAnsi="Times New Roman"/>
          <w:sz w:val="24"/>
          <w:szCs w:val="24"/>
        </w:rPr>
        <w:t>13</w:t>
      </w:r>
    </w:p>
    <w:p w14:paraId="18F26C60" w14:textId="77777777" w:rsidR="006D4AB3" w:rsidRPr="00590A25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590A25">
        <w:rPr>
          <w:sz w:val="22"/>
          <w:szCs w:val="22"/>
        </w:rPr>
        <w:t xml:space="preserve">Dotyczy: </w:t>
      </w:r>
      <w:r w:rsidR="006A5DF1" w:rsidRPr="00590A25">
        <w:rPr>
          <w:sz w:val="22"/>
          <w:szCs w:val="22"/>
        </w:rPr>
        <w:t>p</w:t>
      </w:r>
      <w:r w:rsidRPr="00590A25">
        <w:rPr>
          <w:sz w:val="22"/>
          <w:szCs w:val="22"/>
        </w:rPr>
        <w:t>ostępowani</w:t>
      </w:r>
      <w:r w:rsidR="006A5DF1" w:rsidRPr="00590A25">
        <w:rPr>
          <w:sz w:val="22"/>
          <w:szCs w:val="22"/>
        </w:rPr>
        <w:t>a</w:t>
      </w:r>
      <w:r w:rsidRPr="00590A25">
        <w:rPr>
          <w:sz w:val="22"/>
          <w:szCs w:val="22"/>
        </w:rPr>
        <w:t xml:space="preserve"> o udzielenie zamówienia publicznego, prowadzone</w:t>
      </w:r>
      <w:r w:rsidR="006A5DF1" w:rsidRPr="00590A25">
        <w:rPr>
          <w:sz w:val="22"/>
          <w:szCs w:val="22"/>
        </w:rPr>
        <w:t>go</w:t>
      </w:r>
      <w:r w:rsidRPr="00590A25">
        <w:rPr>
          <w:sz w:val="22"/>
          <w:szCs w:val="22"/>
        </w:rPr>
        <w:t xml:space="preserve"> w trybie </w:t>
      </w:r>
      <w:r w:rsidR="0097421D" w:rsidRPr="00590A25">
        <w:rPr>
          <w:sz w:val="22"/>
          <w:szCs w:val="22"/>
        </w:rPr>
        <w:t>przetarg nieograniczony</w:t>
      </w:r>
      <w:r w:rsidRPr="00590A25">
        <w:rPr>
          <w:b/>
          <w:sz w:val="22"/>
          <w:szCs w:val="22"/>
        </w:rPr>
        <w:t xml:space="preserve"> </w:t>
      </w:r>
      <w:r w:rsidRPr="00590A25">
        <w:rPr>
          <w:bCs/>
          <w:sz w:val="22"/>
          <w:szCs w:val="22"/>
        </w:rPr>
        <w:t>na</w:t>
      </w:r>
      <w:r w:rsidRPr="00590A25">
        <w:rPr>
          <w:b/>
          <w:sz w:val="22"/>
          <w:szCs w:val="22"/>
        </w:rPr>
        <w:t xml:space="preserve"> </w:t>
      </w:r>
      <w:r w:rsidR="00E72428" w:rsidRPr="00590A25">
        <w:rPr>
          <w:bCs/>
          <w:sz w:val="22"/>
          <w:szCs w:val="22"/>
        </w:rPr>
        <w:t>”</w:t>
      </w:r>
      <w:r w:rsidR="0097421D" w:rsidRPr="00590A25">
        <w:rPr>
          <w:b/>
          <w:bCs/>
          <w:sz w:val="22"/>
          <w:szCs w:val="22"/>
        </w:rPr>
        <w:t>Zakup i dostawa wyrobów medycznych III</w:t>
      </w:r>
      <w:r w:rsidR="00E72428" w:rsidRPr="00590A25">
        <w:rPr>
          <w:bCs/>
          <w:sz w:val="22"/>
          <w:szCs w:val="22"/>
        </w:rPr>
        <w:t>”</w:t>
      </w:r>
      <w:r w:rsidRPr="00590A25">
        <w:rPr>
          <w:b/>
          <w:sz w:val="22"/>
          <w:szCs w:val="22"/>
        </w:rPr>
        <w:t xml:space="preserve"> </w:t>
      </w:r>
      <w:r w:rsidRPr="00590A25">
        <w:rPr>
          <w:bCs/>
          <w:sz w:val="22"/>
          <w:szCs w:val="22"/>
        </w:rPr>
        <w:t>– znak sprawy</w:t>
      </w:r>
      <w:r w:rsidRPr="00590A25">
        <w:rPr>
          <w:b/>
          <w:sz w:val="22"/>
          <w:szCs w:val="22"/>
        </w:rPr>
        <w:t xml:space="preserve"> </w:t>
      </w:r>
      <w:r w:rsidR="0097421D" w:rsidRPr="00590A25">
        <w:rPr>
          <w:b/>
          <w:sz w:val="22"/>
          <w:szCs w:val="22"/>
        </w:rPr>
        <w:t>ZP/54/2021</w:t>
      </w:r>
      <w:r w:rsidRPr="00590A25">
        <w:rPr>
          <w:b/>
          <w:sz w:val="22"/>
          <w:szCs w:val="22"/>
        </w:rPr>
        <w:t>.</w:t>
      </w:r>
    </w:p>
    <w:p w14:paraId="1AA628A1" w14:textId="5B764584" w:rsidR="0012774F" w:rsidRPr="00590A25" w:rsidRDefault="00520165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590A25">
        <w:rPr>
          <w:sz w:val="22"/>
          <w:szCs w:val="22"/>
        </w:rPr>
        <w:t xml:space="preserve">Zamawiający, działając na podstawie art. </w:t>
      </w:r>
      <w:r w:rsidR="0029606A" w:rsidRPr="00590A25">
        <w:rPr>
          <w:sz w:val="22"/>
          <w:szCs w:val="22"/>
        </w:rPr>
        <w:t>1</w:t>
      </w:r>
      <w:r w:rsidRPr="00590A25">
        <w:rPr>
          <w:sz w:val="22"/>
          <w:szCs w:val="22"/>
        </w:rPr>
        <w:t>3</w:t>
      </w:r>
      <w:r w:rsidR="0029606A" w:rsidRPr="00590A25">
        <w:rPr>
          <w:sz w:val="22"/>
          <w:szCs w:val="22"/>
        </w:rPr>
        <w:t>5</w:t>
      </w:r>
      <w:r w:rsidRPr="00590A25">
        <w:rPr>
          <w:sz w:val="22"/>
          <w:szCs w:val="22"/>
        </w:rPr>
        <w:t xml:space="preserve"> ust</w:t>
      </w:r>
      <w:r w:rsidR="00D9049C" w:rsidRPr="00590A25">
        <w:rPr>
          <w:sz w:val="22"/>
          <w:szCs w:val="22"/>
        </w:rPr>
        <w:t xml:space="preserve">. </w:t>
      </w:r>
      <w:r w:rsidR="0029606A" w:rsidRPr="00590A25">
        <w:rPr>
          <w:sz w:val="22"/>
          <w:szCs w:val="22"/>
        </w:rPr>
        <w:t>6</w:t>
      </w:r>
      <w:r w:rsidRPr="00590A25">
        <w:rPr>
          <w:sz w:val="22"/>
          <w:szCs w:val="22"/>
        </w:rPr>
        <w:t xml:space="preserve"> ustawy z dnia </w:t>
      </w:r>
      <w:r w:rsidR="0029606A" w:rsidRPr="00590A25">
        <w:rPr>
          <w:sz w:val="22"/>
          <w:szCs w:val="22"/>
        </w:rPr>
        <w:t>11</w:t>
      </w:r>
      <w:r w:rsidRPr="00590A25">
        <w:rPr>
          <w:sz w:val="22"/>
          <w:szCs w:val="22"/>
        </w:rPr>
        <w:t xml:space="preserve"> </w:t>
      </w:r>
      <w:r w:rsidR="0029606A" w:rsidRPr="00590A25">
        <w:rPr>
          <w:sz w:val="22"/>
          <w:szCs w:val="22"/>
        </w:rPr>
        <w:t xml:space="preserve">września </w:t>
      </w:r>
      <w:r w:rsidRPr="00590A25">
        <w:rPr>
          <w:sz w:val="22"/>
          <w:szCs w:val="22"/>
        </w:rPr>
        <w:t>20</w:t>
      </w:r>
      <w:r w:rsidR="0029606A" w:rsidRPr="00590A25">
        <w:rPr>
          <w:sz w:val="22"/>
          <w:szCs w:val="22"/>
        </w:rPr>
        <w:t>19</w:t>
      </w:r>
      <w:r w:rsidRPr="00590A25">
        <w:rPr>
          <w:sz w:val="22"/>
          <w:szCs w:val="22"/>
        </w:rPr>
        <w:t xml:space="preserve"> r</w:t>
      </w:r>
      <w:r w:rsidR="0029606A" w:rsidRPr="00590A25">
        <w:rPr>
          <w:sz w:val="22"/>
          <w:szCs w:val="22"/>
        </w:rPr>
        <w:t>.</w:t>
      </w:r>
      <w:r w:rsidRPr="00590A25">
        <w:rPr>
          <w:sz w:val="22"/>
          <w:szCs w:val="22"/>
        </w:rPr>
        <w:t xml:space="preserve"> Prawo </w:t>
      </w:r>
      <w:r w:rsidR="0029606A" w:rsidRPr="00590A25">
        <w:rPr>
          <w:sz w:val="22"/>
          <w:szCs w:val="22"/>
        </w:rPr>
        <w:t>z</w:t>
      </w:r>
      <w:r w:rsidRPr="00590A25">
        <w:rPr>
          <w:sz w:val="22"/>
          <w:szCs w:val="22"/>
        </w:rPr>
        <w:t xml:space="preserve">amówień </w:t>
      </w:r>
      <w:r w:rsidR="0029606A" w:rsidRPr="00590A25">
        <w:rPr>
          <w:sz w:val="22"/>
          <w:szCs w:val="22"/>
        </w:rPr>
        <w:t>p</w:t>
      </w:r>
      <w:r w:rsidRPr="00590A25">
        <w:rPr>
          <w:sz w:val="22"/>
          <w:szCs w:val="22"/>
        </w:rPr>
        <w:t xml:space="preserve">ublicznych </w:t>
      </w:r>
      <w:r w:rsidR="0097421D" w:rsidRPr="00590A25">
        <w:rPr>
          <w:sz w:val="22"/>
          <w:szCs w:val="22"/>
        </w:rPr>
        <w:t>(</w:t>
      </w:r>
      <w:proofErr w:type="spellStart"/>
      <w:r w:rsidR="0097421D" w:rsidRPr="00590A25">
        <w:rPr>
          <w:sz w:val="22"/>
          <w:szCs w:val="22"/>
        </w:rPr>
        <w:t>t.j</w:t>
      </w:r>
      <w:proofErr w:type="spellEnd"/>
      <w:r w:rsidR="0097421D" w:rsidRPr="00590A25">
        <w:rPr>
          <w:sz w:val="22"/>
          <w:szCs w:val="22"/>
        </w:rPr>
        <w:t>. Dz.U. z 2021r. poz. 1129)</w:t>
      </w:r>
      <w:r w:rsidR="00BE7BFD" w:rsidRPr="00590A25">
        <w:rPr>
          <w:sz w:val="22"/>
          <w:szCs w:val="22"/>
        </w:rPr>
        <w:t xml:space="preserve">, </w:t>
      </w:r>
      <w:r w:rsidR="00D9049C" w:rsidRPr="00590A25">
        <w:rPr>
          <w:sz w:val="22"/>
          <w:szCs w:val="22"/>
        </w:rPr>
        <w:t>udostępnia</w:t>
      </w:r>
      <w:r w:rsidR="00BE7BFD" w:rsidRPr="00590A25">
        <w:rPr>
          <w:sz w:val="22"/>
          <w:szCs w:val="22"/>
        </w:rPr>
        <w:t xml:space="preserve"> poniżej treść zapytań do S</w:t>
      </w:r>
      <w:r w:rsidR="0012774F" w:rsidRPr="00590A25">
        <w:rPr>
          <w:sz w:val="22"/>
          <w:szCs w:val="22"/>
        </w:rPr>
        <w:t>pecyfikacji Warunków Zamówienia (</w:t>
      </w:r>
      <w:r w:rsidR="0012774F" w:rsidRPr="00590A25">
        <w:rPr>
          <w:sz w:val="22"/>
          <w:szCs w:val="22"/>
          <w:lang w:eastAsia="ar-SA"/>
        </w:rPr>
        <w:t>zwanej dalej</w:t>
      </w:r>
      <w:r w:rsidR="0012774F" w:rsidRPr="00590A25">
        <w:rPr>
          <w:b/>
          <w:sz w:val="22"/>
          <w:szCs w:val="22"/>
          <w:lang w:eastAsia="ar-SA"/>
        </w:rPr>
        <w:t xml:space="preserve"> </w:t>
      </w:r>
      <w:r w:rsidR="0012774F" w:rsidRPr="00590A25">
        <w:rPr>
          <w:bCs/>
          <w:sz w:val="22"/>
          <w:szCs w:val="22"/>
          <w:lang w:eastAsia="ar-SA"/>
        </w:rPr>
        <w:t>”SWZ”)</w:t>
      </w:r>
      <w:r w:rsidR="00D9049C" w:rsidRPr="00590A25">
        <w:rPr>
          <w:bCs/>
          <w:sz w:val="22"/>
          <w:szCs w:val="22"/>
          <w:lang w:eastAsia="ar-SA"/>
        </w:rPr>
        <w:t xml:space="preserve"> </w:t>
      </w:r>
      <w:r w:rsidR="00D9049C" w:rsidRPr="00590A25">
        <w:rPr>
          <w:sz w:val="22"/>
          <w:szCs w:val="22"/>
        </w:rPr>
        <w:t>wraz z wyjaśnieniami</w:t>
      </w:r>
      <w:r w:rsidR="0012774F" w:rsidRPr="00590A25">
        <w:rPr>
          <w:bCs/>
          <w:sz w:val="22"/>
          <w:szCs w:val="22"/>
          <w:lang w:eastAsia="ar-SA"/>
        </w:rPr>
        <w:t>:</w:t>
      </w:r>
    </w:p>
    <w:p w14:paraId="0F81F544" w14:textId="77777777" w:rsidR="00BA457E" w:rsidRPr="00590A25" w:rsidRDefault="00BA457E" w:rsidP="00BA457E">
      <w:pPr>
        <w:pStyle w:val="Nagwek1"/>
        <w:spacing w:after="124"/>
        <w:ind w:left="-5"/>
        <w:rPr>
          <w:rFonts w:ascii="Times New Roman" w:hAnsi="Times New Roman"/>
          <w:sz w:val="22"/>
          <w:szCs w:val="22"/>
        </w:rPr>
      </w:pPr>
      <w:r w:rsidRPr="00590A25">
        <w:rPr>
          <w:rFonts w:ascii="Times New Roman" w:hAnsi="Times New Roman"/>
          <w:sz w:val="22"/>
          <w:szCs w:val="22"/>
        </w:rPr>
        <w:t xml:space="preserve">Pakiet 2, poz. 1 </w:t>
      </w:r>
    </w:p>
    <w:p w14:paraId="07AAEDF3" w14:textId="77777777" w:rsidR="00BA457E" w:rsidRPr="00590A25" w:rsidRDefault="00BA457E" w:rsidP="00BA457E">
      <w:pPr>
        <w:spacing w:after="132" w:line="249" w:lineRule="auto"/>
        <w:ind w:left="-5" w:hanging="10"/>
        <w:rPr>
          <w:sz w:val="22"/>
          <w:szCs w:val="22"/>
        </w:rPr>
      </w:pPr>
      <w:r w:rsidRPr="00590A25">
        <w:rPr>
          <w:rFonts w:eastAsia="Cambria"/>
          <w:sz w:val="22"/>
          <w:szCs w:val="22"/>
        </w:rPr>
        <w:t xml:space="preserve">Czy Zamawiający dopuści igły do znieczuleń podpajęczynówkowych  o wymiarach: </w:t>
      </w:r>
    </w:p>
    <w:p w14:paraId="43773840" w14:textId="77777777" w:rsidR="00BA457E" w:rsidRPr="00590A25" w:rsidRDefault="00BA457E" w:rsidP="00BA457E">
      <w:pPr>
        <w:spacing w:after="119"/>
        <w:ind w:left="-5" w:hanging="10"/>
        <w:rPr>
          <w:sz w:val="22"/>
          <w:szCs w:val="22"/>
        </w:rPr>
      </w:pPr>
      <w:r w:rsidRPr="00590A25">
        <w:rPr>
          <w:rFonts w:eastAsia="Cambria"/>
          <w:sz w:val="22"/>
          <w:szCs w:val="22"/>
        </w:rPr>
        <w:t xml:space="preserve">0,5x90-25G </w:t>
      </w:r>
    </w:p>
    <w:p w14:paraId="4FB5D933" w14:textId="77777777" w:rsidR="00BA457E" w:rsidRPr="00590A25" w:rsidRDefault="00BA457E" w:rsidP="00BA457E">
      <w:pPr>
        <w:spacing w:after="119"/>
        <w:ind w:left="-5" w:hanging="10"/>
        <w:rPr>
          <w:sz w:val="22"/>
          <w:szCs w:val="22"/>
        </w:rPr>
      </w:pPr>
      <w:r w:rsidRPr="00590A25">
        <w:rPr>
          <w:rFonts w:eastAsia="Cambria"/>
          <w:sz w:val="22"/>
          <w:szCs w:val="22"/>
        </w:rPr>
        <w:t xml:space="preserve">0,7x90-22G </w:t>
      </w:r>
    </w:p>
    <w:p w14:paraId="0E5A4D3A" w14:textId="77777777" w:rsidR="00BA457E" w:rsidRPr="00590A25" w:rsidRDefault="00BA457E" w:rsidP="00BA457E">
      <w:pPr>
        <w:spacing w:after="119"/>
        <w:ind w:left="-5" w:hanging="10"/>
        <w:rPr>
          <w:sz w:val="22"/>
          <w:szCs w:val="22"/>
        </w:rPr>
      </w:pPr>
      <w:r w:rsidRPr="00590A25">
        <w:rPr>
          <w:rFonts w:eastAsia="Cambria"/>
          <w:sz w:val="22"/>
          <w:szCs w:val="22"/>
        </w:rPr>
        <w:t xml:space="preserve">0,2x120-25G </w:t>
      </w:r>
    </w:p>
    <w:p w14:paraId="3951596D" w14:textId="77777777" w:rsidR="00BA457E" w:rsidRPr="00590A25" w:rsidRDefault="00BA457E" w:rsidP="00BA457E">
      <w:pPr>
        <w:spacing w:after="119"/>
        <w:ind w:left="-5" w:hanging="10"/>
        <w:rPr>
          <w:sz w:val="22"/>
          <w:szCs w:val="22"/>
        </w:rPr>
      </w:pPr>
      <w:r w:rsidRPr="00590A25">
        <w:rPr>
          <w:rFonts w:eastAsia="Cambria"/>
          <w:sz w:val="22"/>
          <w:szCs w:val="22"/>
        </w:rPr>
        <w:t xml:space="preserve">0,4x90-27G </w:t>
      </w:r>
    </w:p>
    <w:p w14:paraId="00E07CA6" w14:textId="77777777" w:rsidR="00BA457E" w:rsidRPr="00590A25" w:rsidRDefault="00BA457E" w:rsidP="00BA457E">
      <w:pPr>
        <w:spacing w:after="119"/>
        <w:ind w:left="-5" w:hanging="10"/>
        <w:rPr>
          <w:sz w:val="22"/>
          <w:szCs w:val="22"/>
        </w:rPr>
      </w:pPr>
      <w:r w:rsidRPr="00590A25">
        <w:rPr>
          <w:rFonts w:eastAsia="Cambria"/>
          <w:sz w:val="22"/>
          <w:szCs w:val="22"/>
        </w:rPr>
        <w:t xml:space="preserve">1,1x88-19G </w:t>
      </w:r>
    </w:p>
    <w:p w14:paraId="3F1A9BCF" w14:textId="00D57E89" w:rsidR="00BA457E" w:rsidRPr="00590A25" w:rsidRDefault="00BA457E" w:rsidP="00BA457E">
      <w:pPr>
        <w:spacing w:after="119"/>
        <w:ind w:left="-5" w:hanging="10"/>
        <w:rPr>
          <w:rFonts w:eastAsia="Cambria"/>
          <w:sz w:val="22"/>
          <w:szCs w:val="22"/>
        </w:rPr>
      </w:pPr>
      <w:r w:rsidRPr="00590A25">
        <w:rPr>
          <w:rFonts w:eastAsia="Cambria"/>
          <w:sz w:val="22"/>
          <w:szCs w:val="22"/>
        </w:rPr>
        <w:t xml:space="preserve">1,3x88-18G? </w:t>
      </w:r>
    </w:p>
    <w:p w14:paraId="1963EE5E" w14:textId="2753EF9D" w:rsidR="00BA457E" w:rsidRDefault="00BA457E" w:rsidP="00BA457E">
      <w:pPr>
        <w:spacing w:after="119"/>
        <w:ind w:left="-5" w:hanging="10"/>
        <w:rPr>
          <w:rFonts w:eastAsia="Cambria"/>
          <w:b/>
          <w:bCs/>
          <w:sz w:val="22"/>
          <w:szCs w:val="22"/>
        </w:rPr>
      </w:pPr>
      <w:bookmarkStart w:id="0" w:name="_Hlk93404151"/>
      <w:r w:rsidRPr="00590A25">
        <w:rPr>
          <w:rFonts w:eastAsia="Cambria"/>
          <w:b/>
          <w:bCs/>
          <w:sz w:val="22"/>
          <w:szCs w:val="22"/>
        </w:rPr>
        <w:t>Odpowiedź:</w:t>
      </w:r>
      <w:r w:rsidR="004750BC" w:rsidRPr="00590A25">
        <w:rPr>
          <w:rFonts w:eastAsia="Cambria"/>
          <w:b/>
          <w:bCs/>
          <w:sz w:val="22"/>
          <w:szCs w:val="22"/>
        </w:rPr>
        <w:t xml:space="preserve"> Nie, zgodnie z SWZ.</w:t>
      </w:r>
    </w:p>
    <w:p w14:paraId="5A1C2A6F" w14:textId="77777777" w:rsidR="00590A25" w:rsidRPr="00590A25" w:rsidRDefault="00590A25" w:rsidP="00BA457E">
      <w:pPr>
        <w:spacing w:after="119"/>
        <w:ind w:left="-5" w:hanging="10"/>
        <w:rPr>
          <w:b/>
          <w:bCs/>
          <w:sz w:val="22"/>
          <w:szCs w:val="22"/>
        </w:rPr>
      </w:pPr>
    </w:p>
    <w:bookmarkEnd w:id="0"/>
    <w:p w14:paraId="7AD8342E" w14:textId="77777777" w:rsidR="00BA457E" w:rsidRPr="00590A25" w:rsidRDefault="00BA457E" w:rsidP="00BA457E">
      <w:pPr>
        <w:spacing w:after="131" w:line="249" w:lineRule="auto"/>
        <w:ind w:left="-5" w:hanging="10"/>
        <w:rPr>
          <w:sz w:val="22"/>
          <w:szCs w:val="22"/>
        </w:rPr>
      </w:pPr>
      <w:r w:rsidRPr="00590A25">
        <w:rPr>
          <w:rFonts w:eastAsia="Cambria"/>
          <w:b/>
          <w:sz w:val="22"/>
          <w:szCs w:val="22"/>
        </w:rPr>
        <w:t xml:space="preserve">Pakiet 2, poz.  </w:t>
      </w:r>
    </w:p>
    <w:p w14:paraId="5356C82A" w14:textId="77777777" w:rsidR="00BA457E" w:rsidRPr="00590A25" w:rsidRDefault="00BA457E" w:rsidP="00BA457E">
      <w:pPr>
        <w:spacing w:after="132" w:line="249" w:lineRule="auto"/>
        <w:ind w:left="-5" w:hanging="10"/>
        <w:rPr>
          <w:sz w:val="22"/>
          <w:szCs w:val="22"/>
        </w:rPr>
      </w:pPr>
      <w:r w:rsidRPr="00590A25">
        <w:rPr>
          <w:rFonts w:eastAsia="Cambria"/>
          <w:sz w:val="22"/>
          <w:szCs w:val="22"/>
        </w:rPr>
        <w:t xml:space="preserve">Czy Zamawiający dopuści igły do znieczuleń podpajęczynówkowych  o wymiarach: </w:t>
      </w:r>
    </w:p>
    <w:p w14:paraId="4349CC0C" w14:textId="77777777" w:rsidR="00BA457E" w:rsidRPr="00590A25" w:rsidRDefault="00BA457E" w:rsidP="00BA457E">
      <w:pPr>
        <w:spacing w:after="119"/>
        <w:ind w:left="-5" w:hanging="10"/>
        <w:rPr>
          <w:sz w:val="22"/>
          <w:szCs w:val="22"/>
        </w:rPr>
      </w:pPr>
      <w:r w:rsidRPr="00590A25">
        <w:rPr>
          <w:rFonts w:eastAsia="Cambria"/>
          <w:sz w:val="22"/>
          <w:szCs w:val="22"/>
        </w:rPr>
        <w:t xml:space="preserve">0,5x90-25G </w:t>
      </w:r>
    </w:p>
    <w:p w14:paraId="0125CB92" w14:textId="10BA4545" w:rsidR="00BA457E" w:rsidRPr="00590A25" w:rsidRDefault="00BA457E" w:rsidP="00BA457E">
      <w:pPr>
        <w:spacing w:after="119"/>
        <w:ind w:left="-5" w:hanging="10"/>
        <w:rPr>
          <w:rFonts w:eastAsia="Cambria"/>
          <w:sz w:val="22"/>
          <w:szCs w:val="22"/>
        </w:rPr>
      </w:pPr>
      <w:r w:rsidRPr="00590A25">
        <w:rPr>
          <w:rFonts w:eastAsia="Cambria"/>
          <w:sz w:val="22"/>
          <w:szCs w:val="22"/>
        </w:rPr>
        <w:t xml:space="preserve">0,4x90-27G </w:t>
      </w:r>
    </w:p>
    <w:p w14:paraId="02F934F8" w14:textId="29CB3F0A" w:rsidR="00BA457E" w:rsidRPr="00590A25" w:rsidRDefault="00BA457E" w:rsidP="00BA457E">
      <w:pPr>
        <w:spacing w:after="119"/>
        <w:ind w:left="-5" w:hanging="10"/>
        <w:rPr>
          <w:b/>
          <w:bCs/>
          <w:sz w:val="22"/>
          <w:szCs w:val="22"/>
        </w:rPr>
      </w:pPr>
      <w:r w:rsidRPr="00590A25">
        <w:rPr>
          <w:rFonts w:eastAsia="Cambria"/>
          <w:b/>
          <w:bCs/>
          <w:sz w:val="22"/>
          <w:szCs w:val="22"/>
        </w:rPr>
        <w:t>Odpowiedź:</w:t>
      </w:r>
      <w:r w:rsidR="004750BC" w:rsidRPr="00590A25">
        <w:rPr>
          <w:rFonts w:eastAsia="Cambria"/>
          <w:b/>
          <w:bCs/>
          <w:sz w:val="22"/>
          <w:szCs w:val="22"/>
        </w:rPr>
        <w:t xml:space="preserve"> Nie, zgodnie z SWZ.</w:t>
      </w:r>
    </w:p>
    <w:p w14:paraId="55002E33" w14:textId="77777777" w:rsidR="00BA457E" w:rsidRPr="00590A25" w:rsidRDefault="00BA457E" w:rsidP="00BA457E">
      <w:pPr>
        <w:spacing w:after="119"/>
        <w:ind w:left="-5" w:hanging="10"/>
        <w:rPr>
          <w:sz w:val="22"/>
          <w:szCs w:val="22"/>
        </w:rPr>
      </w:pPr>
    </w:p>
    <w:p w14:paraId="21FF4009" w14:textId="77777777" w:rsidR="00BA457E" w:rsidRPr="00590A25" w:rsidRDefault="00BA457E" w:rsidP="00BA457E">
      <w:pPr>
        <w:pStyle w:val="Nagwek1"/>
        <w:spacing w:after="141"/>
        <w:ind w:left="-5"/>
        <w:rPr>
          <w:rFonts w:ascii="Times New Roman" w:hAnsi="Times New Roman"/>
          <w:sz w:val="22"/>
          <w:szCs w:val="22"/>
        </w:rPr>
      </w:pPr>
      <w:r w:rsidRPr="00590A25">
        <w:rPr>
          <w:rFonts w:ascii="Times New Roman" w:hAnsi="Times New Roman"/>
          <w:sz w:val="22"/>
          <w:szCs w:val="22"/>
        </w:rPr>
        <w:lastRenderedPageBreak/>
        <w:t xml:space="preserve">Pakiet 2, poz. 3 </w:t>
      </w:r>
    </w:p>
    <w:p w14:paraId="58486240" w14:textId="2D71CACA" w:rsidR="00BA457E" w:rsidRPr="00590A25" w:rsidRDefault="00BA457E" w:rsidP="00BA457E">
      <w:pPr>
        <w:spacing w:after="5" w:line="360" w:lineRule="auto"/>
        <w:ind w:left="-5" w:hanging="10"/>
        <w:rPr>
          <w:rFonts w:eastAsia="Cambria"/>
          <w:sz w:val="22"/>
          <w:szCs w:val="22"/>
        </w:rPr>
      </w:pPr>
      <w:r w:rsidRPr="00590A25">
        <w:rPr>
          <w:rFonts w:eastAsia="Cambria"/>
          <w:sz w:val="22"/>
          <w:szCs w:val="22"/>
        </w:rPr>
        <w:t xml:space="preserve">Czy </w:t>
      </w:r>
      <w:r w:rsidRPr="00590A25">
        <w:rPr>
          <w:rFonts w:eastAsia="Cambria"/>
          <w:sz w:val="22"/>
          <w:szCs w:val="22"/>
        </w:rPr>
        <w:tab/>
        <w:t xml:space="preserve">Zamawiający </w:t>
      </w:r>
      <w:r w:rsidRPr="00590A25">
        <w:rPr>
          <w:rFonts w:eastAsia="Cambria"/>
          <w:sz w:val="22"/>
          <w:szCs w:val="22"/>
        </w:rPr>
        <w:tab/>
        <w:t xml:space="preserve">dopuści </w:t>
      </w:r>
      <w:r w:rsidRPr="00590A25">
        <w:rPr>
          <w:rFonts w:eastAsia="Cambria"/>
          <w:sz w:val="22"/>
          <w:szCs w:val="22"/>
        </w:rPr>
        <w:tab/>
        <w:t xml:space="preserve">igły </w:t>
      </w:r>
      <w:r w:rsidRPr="00590A25">
        <w:rPr>
          <w:rFonts w:eastAsia="Cambria"/>
          <w:sz w:val="22"/>
          <w:szCs w:val="22"/>
        </w:rPr>
        <w:tab/>
        <w:t xml:space="preserve">dwuspadowym </w:t>
      </w:r>
      <w:r w:rsidRPr="00590A25">
        <w:rPr>
          <w:rFonts w:eastAsia="Cambria"/>
          <w:sz w:val="22"/>
          <w:szCs w:val="22"/>
        </w:rPr>
        <w:tab/>
        <w:t xml:space="preserve">szlifem </w:t>
      </w:r>
      <w:r w:rsidRPr="00590A25">
        <w:rPr>
          <w:rFonts w:eastAsia="Cambria"/>
          <w:sz w:val="22"/>
          <w:szCs w:val="22"/>
        </w:rPr>
        <w:tab/>
        <w:t xml:space="preserve">do </w:t>
      </w:r>
      <w:r w:rsidRPr="00590A25">
        <w:rPr>
          <w:rFonts w:eastAsia="Cambria"/>
          <w:sz w:val="22"/>
          <w:szCs w:val="22"/>
        </w:rPr>
        <w:tab/>
        <w:t xml:space="preserve">znieczuleń podpajęczynówkowych  w rozmiarze 0,45x88-26G? </w:t>
      </w:r>
    </w:p>
    <w:p w14:paraId="41D14A10" w14:textId="6DFC32A3" w:rsidR="00BA457E" w:rsidRPr="00590A25" w:rsidRDefault="00BA457E" w:rsidP="00BA457E">
      <w:pPr>
        <w:spacing w:after="119"/>
        <w:ind w:left="-5" w:hanging="10"/>
        <w:rPr>
          <w:b/>
          <w:bCs/>
          <w:sz w:val="22"/>
          <w:szCs w:val="22"/>
        </w:rPr>
      </w:pPr>
      <w:r w:rsidRPr="00590A25">
        <w:rPr>
          <w:rFonts w:eastAsia="Cambria"/>
          <w:b/>
          <w:bCs/>
          <w:sz w:val="22"/>
          <w:szCs w:val="22"/>
        </w:rPr>
        <w:t>Odpowiedź:</w:t>
      </w:r>
      <w:r w:rsidR="004750BC" w:rsidRPr="00590A25">
        <w:rPr>
          <w:rFonts w:eastAsia="Cambria"/>
          <w:b/>
          <w:bCs/>
          <w:sz w:val="22"/>
          <w:szCs w:val="22"/>
        </w:rPr>
        <w:t xml:space="preserve"> </w:t>
      </w:r>
      <w:bookmarkStart w:id="1" w:name="_Hlk94173091"/>
      <w:r w:rsidR="004750BC" w:rsidRPr="00590A25">
        <w:rPr>
          <w:rFonts w:eastAsia="Cambria"/>
          <w:b/>
          <w:bCs/>
          <w:sz w:val="22"/>
          <w:szCs w:val="22"/>
        </w:rPr>
        <w:t>Nie, zgodnie z SWZ.</w:t>
      </w:r>
    </w:p>
    <w:bookmarkEnd w:id="1"/>
    <w:p w14:paraId="017D5FCF" w14:textId="77777777" w:rsidR="00BA457E" w:rsidRPr="00590A25" w:rsidRDefault="00BA457E" w:rsidP="00BA457E">
      <w:pPr>
        <w:spacing w:after="5" w:line="360" w:lineRule="auto"/>
        <w:ind w:left="-5" w:hanging="10"/>
        <w:rPr>
          <w:sz w:val="22"/>
          <w:szCs w:val="22"/>
        </w:rPr>
      </w:pPr>
    </w:p>
    <w:p w14:paraId="6BEE1371" w14:textId="77777777" w:rsidR="00BA457E" w:rsidRPr="00590A25" w:rsidRDefault="00BA457E" w:rsidP="00BA457E">
      <w:pPr>
        <w:pStyle w:val="Nagwek1"/>
        <w:spacing w:after="124"/>
        <w:ind w:left="-5"/>
        <w:rPr>
          <w:rFonts w:ascii="Times New Roman" w:hAnsi="Times New Roman"/>
          <w:sz w:val="22"/>
          <w:szCs w:val="22"/>
        </w:rPr>
      </w:pPr>
      <w:r w:rsidRPr="00590A25">
        <w:rPr>
          <w:rFonts w:ascii="Times New Roman" w:hAnsi="Times New Roman"/>
          <w:sz w:val="22"/>
          <w:szCs w:val="22"/>
        </w:rPr>
        <w:t xml:space="preserve">Pakiet 4, poz. 1 </w:t>
      </w:r>
    </w:p>
    <w:p w14:paraId="276CC4A6" w14:textId="77777777" w:rsidR="00BA457E" w:rsidRPr="00590A25" w:rsidRDefault="00BA457E" w:rsidP="00BA457E">
      <w:pPr>
        <w:spacing w:after="5" w:line="362" w:lineRule="auto"/>
        <w:ind w:left="-5" w:hanging="10"/>
        <w:rPr>
          <w:sz w:val="22"/>
          <w:szCs w:val="22"/>
        </w:rPr>
      </w:pPr>
      <w:r w:rsidRPr="00590A25">
        <w:rPr>
          <w:rFonts w:eastAsia="Cambria"/>
          <w:sz w:val="22"/>
          <w:szCs w:val="22"/>
        </w:rPr>
        <w:t xml:space="preserve">Czy Zamawiający dopuści przyrząd do aspiracji leków z filtrem bakteryjnym 0,1µm, bez zastawki </w:t>
      </w:r>
      <w:proofErr w:type="spellStart"/>
      <w:r w:rsidRPr="00590A25">
        <w:rPr>
          <w:rFonts w:eastAsia="Cambria"/>
          <w:sz w:val="22"/>
          <w:szCs w:val="22"/>
        </w:rPr>
        <w:t>antyzwrotnej</w:t>
      </w:r>
      <w:proofErr w:type="spellEnd"/>
      <w:r w:rsidRPr="00590A25">
        <w:rPr>
          <w:rFonts w:eastAsia="Cambria"/>
          <w:sz w:val="22"/>
          <w:szCs w:val="22"/>
        </w:rPr>
        <w:t xml:space="preserve"> zgodnie z poniższymi parametrami: </w:t>
      </w:r>
    </w:p>
    <w:p w14:paraId="180D972E" w14:textId="330FC815" w:rsidR="00BA457E" w:rsidRPr="00590A25" w:rsidRDefault="00571A6B" w:rsidP="00BA457E">
      <w:pPr>
        <w:spacing w:after="122"/>
        <w:ind w:left="-7" w:right="4785" w:hanging="10"/>
        <w:jc w:val="center"/>
        <w:rPr>
          <w:rFonts w:eastAsia="Cambria"/>
          <w:sz w:val="22"/>
          <w:szCs w:val="22"/>
        </w:rPr>
      </w:pPr>
      <w:r>
        <w:rPr>
          <w:noProof/>
          <w:sz w:val="22"/>
          <w:szCs w:val="22"/>
        </w:rPr>
        <w:pict w14:anchorId="7371E11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0.25pt;height:208.5pt;visibility:visible;mso-wrap-style:square">
            <v:imagedata r:id="rId7" o:title=""/>
          </v:shape>
        </w:pict>
      </w:r>
    </w:p>
    <w:p w14:paraId="35C75D3A" w14:textId="0109C0EB" w:rsidR="00BA457E" w:rsidRPr="00590A25" w:rsidRDefault="00BA457E" w:rsidP="00BA457E">
      <w:pPr>
        <w:spacing w:after="119"/>
        <w:ind w:left="-5" w:hanging="10"/>
        <w:rPr>
          <w:b/>
          <w:bCs/>
          <w:sz w:val="22"/>
          <w:szCs w:val="22"/>
        </w:rPr>
      </w:pPr>
      <w:r w:rsidRPr="00590A25">
        <w:rPr>
          <w:rFonts w:eastAsia="Cambria"/>
          <w:b/>
          <w:bCs/>
          <w:sz w:val="22"/>
          <w:szCs w:val="22"/>
        </w:rPr>
        <w:t>Odpowiedź:</w:t>
      </w:r>
      <w:r w:rsidR="004750BC" w:rsidRPr="00590A25">
        <w:rPr>
          <w:rFonts w:eastAsia="Cambria"/>
          <w:b/>
          <w:bCs/>
          <w:sz w:val="22"/>
          <w:szCs w:val="22"/>
        </w:rPr>
        <w:t xml:space="preserve"> Zamawiający dopuszcza.</w:t>
      </w:r>
    </w:p>
    <w:p w14:paraId="12C0CBAE" w14:textId="151314B1" w:rsidR="00BA457E" w:rsidRPr="00590A25" w:rsidRDefault="00BA457E" w:rsidP="00BA457E">
      <w:pPr>
        <w:spacing w:after="122"/>
        <w:ind w:left="-7" w:right="4785" w:hanging="10"/>
        <w:jc w:val="center"/>
        <w:rPr>
          <w:sz w:val="22"/>
          <w:szCs w:val="22"/>
        </w:rPr>
      </w:pPr>
      <w:r w:rsidRPr="00590A25">
        <w:rPr>
          <w:rFonts w:eastAsia="Cambria"/>
          <w:sz w:val="22"/>
          <w:szCs w:val="22"/>
        </w:rPr>
        <w:t xml:space="preserve"> </w:t>
      </w:r>
    </w:p>
    <w:p w14:paraId="09528E9B" w14:textId="77777777" w:rsidR="00BA457E" w:rsidRPr="00590A25" w:rsidRDefault="00BA457E" w:rsidP="00BA457E">
      <w:pPr>
        <w:spacing w:after="119"/>
        <w:ind w:left="-5" w:hanging="10"/>
        <w:rPr>
          <w:sz w:val="22"/>
          <w:szCs w:val="22"/>
        </w:rPr>
      </w:pPr>
      <w:r w:rsidRPr="00590A25">
        <w:rPr>
          <w:rFonts w:eastAsia="Cambria"/>
          <w:sz w:val="22"/>
          <w:szCs w:val="22"/>
        </w:rPr>
        <w:t xml:space="preserve">Pakiet 5, poz. 1 </w:t>
      </w:r>
    </w:p>
    <w:p w14:paraId="3F359338" w14:textId="77777777" w:rsidR="00BA457E" w:rsidRPr="00590A25" w:rsidRDefault="00BA457E" w:rsidP="00BA457E">
      <w:pPr>
        <w:spacing w:after="5" w:line="249" w:lineRule="auto"/>
        <w:ind w:left="-5" w:hanging="10"/>
        <w:rPr>
          <w:sz w:val="22"/>
          <w:szCs w:val="22"/>
        </w:rPr>
      </w:pPr>
      <w:r w:rsidRPr="00590A25">
        <w:rPr>
          <w:rFonts w:eastAsia="Cambria"/>
          <w:sz w:val="22"/>
          <w:szCs w:val="22"/>
        </w:rPr>
        <w:t xml:space="preserve">Czy Zamawiający dopuści zestaw do lewatywy  z drenem o długości 150cm zgodnie z poniższymi parametrami: </w:t>
      </w:r>
    </w:p>
    <w:p w14:paraId="055DAD0E" w14:textId="77777777" w:rsidR="00BA457E" w:rsidRPr="00590A25" w:rsidRDefault="00BA457E" w:rsidP="00BA457E">
      <w:pPr>
        <w:rPr>
          <w:sz w:val="22"/>
          <w:szCs w:val="22"/>
        </w:rPr>
      </w:pPr>
      <w:r w:rsidRPr="00590A25">
        <w:rPr>
          <w:rFonts w:eastAsia="Cambria"/>
          <w:sz w:val="22"/>
          <w:szCs w:val="22"/>
        </w:rPr>
        <w:t xml:space="preserve"> </w:t>
      </w:r>
    </w:p>
    <w:p w14:paraId="75C4A02A" w14:textId="77777777" w:rsidR="00BA457E" w:rsidRPr="00590A25" w:rsidRDefault="00571A6B" w:rsidP="00BA457E">
      <w:pPr>
        <w:ind w:left="-7" w:right="4526" w:hanging="10"/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pict w14:anchorId="72D62731">
          <v:shape id="_x0000_i1026" type="#_x0000_t75" style="width:222.35pt;height:220.6pt;visibility:visible;mso-wrap-style:square">
            <v:imagedata r:id="rId8" o:title=""/>
          </v:shape>
        </w:pict>
      </w:r>
      <w:r w:rsidR="00BA457E" w:rsidRPr="00590A25">
        <w:rPr>
          <w:rFonts w:eastAsia="Cambria"/>
          <w:sz w:val="22"/>
          <w:szCs w:val="22"/>
        </w:rPr>
        <w:t xml:space="preserve"> ? </w:t>
      </w:r>
    </w:p>
    <w:p w14:paraId="5279DEEE" w14:textId="0019892A" w:rsidR="00BA457E" w:rsidRPr="00590A25" w:rsidRDefault="00BA457E" w:rsidP="00BA457E">
      <w:pPr>
        <w:spacing w:after="119"/>
        <w:ind w:left="-5" w:hanging="10"/>
        <w:rPr>
          <w:b/>
          <w:bCs/>
          <w:sz w:val="22"/>
          <w:szCs w:val="22"/>
        </w:rPr>
      </w:pPr>
      <w:r w:rsidRPr="00590A25">
        <w:rPr>
          <w:rFonts w:eastAsia="Cambria"/>
          <w:b/>
          <w:bCs/>
          <w:sz w:val="22"/>
          <w:szCs w:val="22"/>
        </w:rPr>
        <w:lastRenderedPageBreak/>
        <w:t>Odpowiedź:</w:t>
      </w:r>
      <w:r w:rsidR="004750BC" w:rsidRPr="00590A25">
        <w:rPr>
          <w:rFonts w:eastAsia="Cambria"/>
          <w:b/>
          <w:bCs/>
          <w:sz w:val="22"/>
          <w:szCs w:val="22"/>
        </w:rPr>
        <w:t xml:space="preserve"> Dopuszcza się z zachowaniem pozostałych parametrów SWZ.</w:t>
      </w:r>
    </w:p>
    <w:p w14:paraId="1341604D" w14:textId="3C504154" w:rsidR="00BA457E" w:rsidRPr="00590A25" w:rsidRDefault="00BA457E" w:rsidP="00BA457E">
      <w:pPr>
        <w:pStyle w:val="Nagwek1"/>
        <w:ind w:left="-5"/>
        <w:rPr>
          <w:rFonts w:ascii="Times New Roman" w:hAnsi="Times New Roman"/>
          <w:sz w:val="22"/>
          <w:szCs w:val="22"/>
        </w:rPr>
      </w:pPr>
      <w:r w:rsidRPr="00590A25">
        <w:rPr>
          <w:rFonts w:ascii="Times New Roman" w:hAnsi="Times New Roman"/>
          <w:sz w:val="22"/>
          <w:szCs w:val="22"/>
        </w:rPr>
        <w:t xml:space="preserve">Pakiet 5, poz. 2 </w:t>
      </w:r>
    </w:p>
    <w:p w14:paraId="4E1812F5" w14:textId="77777777" w:rsidR="00BA457E" w:rsidRPr="00590A25" w:rsidRDefault="00BA457E" w:rsidP="00BA457E">
      <w:pPr>
        <w:spacing w:after="5" w:line="249" w:lineRule="auto"/>
        <w:ind w:left="-5" w:hanging="10"/>
        <w:rPr>
          <w:sz w:val="22"/>
          <w:szCs w:val="22"/>
        </w:rPr>
      </w:pPr>
      <w:r w:rsidRPr="00590A25">
        <w:rPr>
          <w:rFonts w:eastAsia="Cambria"/>
          <w:sz w:val="22"/>
          <w:szCs w:val="22"/>
        </w:rPr>
        <w:t xml:space="preserve">Czy Zamawiający dopuści kanki doodbytnicze z otwartym końcem bez otworów bocznych? </w:t>
      </w:r>
    </w:p>
    <w:p w14:paraId="0C9C288F" w14:textId="77777777" w:rsidR="00BA457E" w:rsidRPr="00590A25" w:rsidRDefault="00BA457E" w:rsidP="00BA457E">
      <w:pPr>
        <w:rPr>
          <w:sz w:val="22"/>
          <w:szCs w:val="22"/>
        </w:rPr>
      </w:pPr>
      <w:r w:rsidRPr="00590A25">
        <w:rPr>
          <w:rFonts w:eastAsia="Cambria"/>
          <w:sz w:val="22"/>
          <w:szCs w:val="22"/>
        </w:rPr>
        <w:t xml:space="preserve"> </w:t>
      </w:r>
    </w:p>
    <w:p w14:paraId="1F6B0D1C" w14:textId="5C820EB8" w:rsidR="004750BC" w:rsidRPr="00590A25" w:rsidRDefault="00BA457E" w:rsidP="004750BC">
      <w:pPr>
        <w:spacing w:after="119"/>
        <w:ind w:left="-5" w:hanging="10"/>
        <w:rPr>
          <w:b/>
          <w:bCs/>
          <w:sz w:val="22"/>
          <w:szCs w:val="22"/>
        </w:rPr>
      </w:pPr>
      <w:r w:rsidRPr="00590A25">
        <w:rPr>
          <w:rFonts w:eastAsia="Cambria"/>
          <w:sz w:val="22"/>
          <w:szCs w:val="22"/>
        </w:rPr>
        <w:t xml:space="preserve"> </w:t>
      </w:r>
      <w:r w:rsidRPr="00590A25">
        <w:rPr>
          <w:rFonts w:eastAsia="Cambria"/>
          <w:b/>
          <w:bCs/>
          <w:sz w:val="22"/>
          <w:szCs w:val="22"/>
        </w:rPr>
        <w:t>Odpowiedź:</w:t>
      </w:r>
      <w:r w:rsidR="004750BC" w:rsidRPr="00590A25">
        <w:rPr>
          <w:rFonts w:eastAsia="Cambria"/>
          <w:b/>
          <w:bCs/>
          <w:sz w:val="22"/>
          <w:szCs w:val="22"/>
        </w:rPr>
        <w:t xml:space="preserve"> Nie, zgodnie z SWZ.</w:t>
      </w:r>
    </w:p>
    <w:p w14:paraId="058142DB" w14:textId="77777777" w:rsidR="00BA457E" w:rsidRPr="00590A25" w:rsidRDefault="00BA457E" w:rsidP="00BA457E">
      <w:pPr>
        <w:rPr>
          <w:sz w:val="22"/>
          <w:szCs w:val="22"/>
        </w:rPr>
      </w:pPr>
      <w:r w:rsidRPr="00590A25">
        <w:rPr>
          <w:rFonts w:eastAsia="Cambria"/>
          <w:sz w:val="22"/>
          <w:szCs w:val="22"/>
        </w:rPr>
        <w:t xml:space="preserve"> </w:t>
      </w:r>
    </w:p>
    <w:p w14:paraId="4AEE83AE" w14:textId="77777777" w:rsidR="00BA457E" w:rsidRPr="00590A25" w:rsidRDefault="00BA457E" w:rsidP="00BA457E">
      <w:pPr>
        <w:pStyle w:val="Nagwek1"/>
        <w:ind w:left="-5"/>
        <w:rPr>
          <w:rFonts w:ascii="Times New Roman" w:hAnsi="Times New Roman"/>
          <w:sz w:val="22"/>
          <w:szCs w:val="22"/>
        </w:rPr>
      </w:pPr>
      <w:r w:rsidRPr="00590A25">
        <w:rPr>
          <w:rFonts w:ascii="Times New Roman" w:hAnsi="Times New Roman"/>
          <w:sz w:val="22"/>
          <w:szCs w:val="22"/>
        </w:rPr>
        <w:t xml:space="preserve">Pakiet 6, poz. 5 </w:t>
      </w:r>
    </w:p>
    <w:p w14:paraId="3B3E85EC" w14:textId="77777777" w:rsidR="00BA457E" w:rsidRPr="00590A25" w:rsidRDefault="00BA457E" w:rsidP="00BA457E">
      <w:pPr>
        <w:spacing w:after="5" w:line="249" w:lineRule="auto"/>
        <w:ind w:left="-5" w:hanging="10"/>
        <w:rPr>
          <w:sz w:val="22"/>
          <w:szCs w:val="22"/>
        </w:rPr>
      </w:pPr>
      <w:r w:rsidRPr="00590A25">
        <w:rPr>
          <w:rFonts w:eastAsia="Cambria"/>
          <w:sz w:val="22"/>
          <w:szCs w:val="22"/>
        </w:rPr>
        <w:t xml:space="preserve">Czy Zamawiający dopuści zestaw zgodnie z poniższymi parametrami: </w:t>
      </w:r>
    </w:p>
    <w:p w14:paraId="68A49529" w14:textId="77777777" w:rsidR="00BA457E" w:rsidRPr="00590A25" w:rsidRDefault="00571A6B" w:rsidP="00BA457E">
      <w:pPr>
        <w:ind w:left="-2" w:right="1304"/>
        <w:jc w:val="right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1CAA8734">
          <v:group id="Group 1776" o:spid="_x0000_s1044" style="width:388.7pt;height:398.3pt;mso-position-horizontal-relative:char;mso-position-vertical-relative:line" coordsize="49362,50585">
            <v:rect id="Rectangle 207" o:spid="_x0000_s1045" style="position:absolute;left:23622;top:31191;width:441;height:2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" filled="f" stroked="f">
              <v:textbox inset="0,0,0,0">
                <w:txbxContent>
                  <w:p w14:paraId="1C962F69" w14:textId="77777777" w:rsidR="00BA457E" w:rsidRDefault="00BA457E" w:rsidP="00BA457E">
                    <w:r>
                      <w:rPr>
                        <w:rFonts w:ascii="Cambria" w:eastAsia="Cambria" w:hAnsi="Cambria" w:cs="Cambria"/>
                        <w:sz w:val="24"/>
                      </w:rPr>
                      <w:t xml:space="preserve"> </w:t>
                    </w:r>
                  </w:p>
                </w:txbxContent>
              </v:textbox>
            </v:rect>
            <v:rect id="Rectangle 208" o:spid="_x0000_s1046" style="position:absolute;left:23622;top:32974;width:441;height:2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" filled="f" stroked="f">
              <v:textbox inset="0,0,0,0">
                <w:txbxContent>
                  <w:p w14:paraId="48A587DD" w14:textId="77777777" w:rsidR="00BA457E" w:rsidRDefault="00BA457E" w:rsidP="00BA457E">
                    <w:r>
                      <w:rPr>
                        <w:rFonts w:ascii="Cambria" w:eastAsia="Cambria" w:hAnsi="Cambria" w:cs="Cambria"/>
                        <w:sz w:val="24"/>
                      </w:rPr>
                      <w:t xml:space="preserve"> </w:t>
                    </w:r>
                  </w:p>
                </w:txbxContent>
              </v:textbox>
            </v:rect>
            <v:rect id="Rectangle 209" o:spid="_x0000_s1047" style="position:absolute;left:23622;top:34759;width:441;height:20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" filled="f" stroked="f">
              <v:textbox inset="0,0,0,0">
                <w:txbxContent>
                  <w:p w14:paraId="115A1662" w14:textId="77777777" w:rsidR="00BA457E" w:rsidRDefault="00BA457E" w:rsidP="00BA457E">
                    <w:r>
                      <w:rPr>
                        <w:rFonts w:ascii="Cambria" w:eastAsia="Cambria" w:hAnsi="Cambria" w:cs="Cambria"/>
                        <w:sz w:val="24"/>
                      </w:rPr>
                      <w:t xml:space="preserve"> </w:t>
                    </w:r>
                  </w:p>
                </w:txbxContent>
              </v:textbox>
            </v:rect>
            <v:rect id="Rectangle 210" o:spid="_x0000_s1048" style="position:absolute;left:23622;top:36542;width:441;height:20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" filled="f" stroked="f">
              <v:textbox inset="0,0,0,0">
                <w:txbxContent>
                  <w:p w14:paraId="4819730F" w14:textId="77777777" w:rsidR="00BA457E" w:rsidRDefault="00BA457E" w:rsidP="00BA457E">
                    <w:r>
                      <w:rPr>
                        <w:rFonts w:ascii="Cambria" w:eastAsia="Cambria" w:hAnsi="Cambria" w:cs="Cambria"/>
                        <w:sz w:val="24"/>
                      </w:rPr>
                      <w:t xml:space="preserve"> </w:t>
                    </w:r>
                  </w:p>
                </w:txbxContent>
              </v:textbox>
            </v:rect>
            <v:rect id="Rectangle 211" o:spid="_x0000_s1049" style="position:absolute;left:23622;top:38325;width:441;height:20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" filled="f" stroked="f">
              <v:textbox inset="0,0,0,0">
                <w:txbxContent>
                  <w:p w14:paraId="135FEEE7" w14:textId="77777777" w:rsidR="00BA457E" w:rsidRDefault="00BA457E" w:rsidP="00BA457E">
                    <w:r>
                      <w:rPr>
                        <w:rFonts w:ascii="Cambria" w:eastAsia="Cambria" w:hAnsi="Cambria" w:cs="Cambria"/>
                        <w:sz w:val="24"/>
                      </w:rPr>
                      <w:t xml:space="preserve"> </w:t>
                    </w:r>
                  </w:p>
                </w:txbxContent>
              </v:textbox>
            </v:rect>
            <v:rect id="Rectangle 212" o:spid="_x0000_s1050" style="position:absolute;left:23622;top:40109;width:441;height:2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" filled="f" stroked="f">
              <v:textbox inset="0,0,0,0">
                <w:txbxContent>
                  <w:p w14:paraId="625CCF56" w14:textId="77777777" w:rsidR="00BA457E" w:rsidRDefault="00BA457E" w:rsidP="00BA457E">
                    <w:r>
                      <w:rPr>
                        <w:rFonts w:ascii="Cambria" w:eastAsia="Cambria" w:hAnsi="Cambria" w:cs="Cambria"/>
                        <w:sz w:val="24"/>
                      </w:rPr>
                      <w:t xml:space="preserve"> </w:t>
                    </w:r>
                  </w:p>
                </w:txbxContent>
              </v:textbox>
            </v:rect>
            <v:rect id="Rectangle 213" o:spid="_x0000_s1051" style="position:absolute;left:23622;top:41895;width:441;height:20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" filled="f" stroked="f">
              <v:textbox inset="0,0,0,0">
                <w:txbxContent>
                  <w:p w14:paraId="1D8AF1A8" w14:textId="77777777" w:rsidR="00BA457E" w:rsidRDefault="00BA457E" w:rsidP="00BA457E">
                    <w:r>
                      <w:rPr>
                        <w:rFonts w:ascii="Cambria" w:eastAsia="Cambria" w:hAnsi="Cambria" w:cs="Cambria"/>
                        <w:sz w:val="24"/>
                      </w:rPr>
                      <w:t xml:space="preserve"> </w:t>
                    </w:r>
                  </w:p>
                </w:txbxContent>
              </v:textbox>
            </v:rect>
            <v:rect id="Rectangle 214" o:spid="_x0000_s1052" style="position:absolute;left:23622;top:43679;width:441;height:2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" filled="f" stroked="f">
              <v:textbox inset="0,0,0,0">
                <w:txbxContent>
                  <w:p w14:paraId="76658495" w14:textId="77777777" w:rsidR="00BA457E" w:rsidRDefault="00BA457E" w:rsidP="00BA457E">
                    <w:r>
                      <w:rPr>
                        <w:rFonts w:ascii="Cambria" w:eastAsia="Cambria" w:hAnsi="Cambria" w:cs="Cambria"/>
                        <w:sz w:val="24"/>
                      </w:rPr>
                      <w:t xml:space="preserve"> </w:t>
                    </w:r>
                  </w:p>
                </w:txbxContent>
              </v:textbox>
            </v:rect>
            <v:rect id="Rectangle 215" o:spid="_x0000_s1053" style="position:absolute;left:23622;top:45507;width:441;height:20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" filled="f" stroked="f">
              <v:textbox inset="0,0,0,0">
                <w:txbxContent>
                  <w:p w14:paraId="2F9C3E11" w14:textId="77777777" w:rsidR="00BA457E" w:rsidRDefault="00BA457E" w:rsidP="00BA457E">
                    <w:r>
                      <w:rPr>
                        <w:rFonts w:ascii="Cambria" w:eastAsia="Cambria" w:hAnsi="Cambria" w:cs="Cambria"/>
                        <w:sz w:val="24"/>
                      </w:rPr>
                      <w:t xml:space="preserve"> </w:t>
                    </w:r>
                  </w:p>
                </w:txbxContent>
              </v:textbox>
            </v:rect>
            <v:rect id="Rectangle 216" o:spid="_x0000_s1054" style="position:absolute;left:23622;top:47293;width:441;height:20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" filled="f" stroked="f">
              <v:textbox inset="0,0,0,0">
                <w:txbxContent>
                  <w:p w14:paraId="1805E86C" w14:textId="77777777" w:rsidR="00BA457E" w:rsidRDefault="00BA457E" w:rsidP="00BA457E">
                    <w:r>
                      <w:rPr>
                        <w:rFonts w:ascii="Cambria" w:eastAsia="Cambria" w:hAnsi="Cambria" w:cs="Cambria"/>
                        <w:sz w:val="24"/>
                      </w:rPr>
                      <w:t xml:space="preserve"> </w:t>
                    </w:r>
                  </w:p>
                </w:txbxContent>
              </v:textbox>
            </v:rect>
            <v:rect id="Rectangle 217" o:spid="_x0000_s1055" style="position:absolute;left:23622;top:49076;width:441;height:20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" filled="f" stroked="f">
              <v:textbox inset="0,0,0,0">
                <w:txbxContent>
                  <w:p w14:paraId="35B22D55" w14:textId="77777777" w:rsidR="00BA457E" w:rsidRDefault="00BA457E" w:rsidP="00BA457E">
                    <w:r>
                      <w:rPr>
                        <w:rFonts w:ascii="Cambria" w:eastAsia="Cambria" w:hAnsi="Cambria" w:cs="Cambria"/>
                        <w:sz w:val="24"/>
                      </w:rPr>
                      <w:t xml:space="preserve"> </w:t>
                    </w:r>
                  </w:p>
                </w:txbxContent>
              </v:textbox>
            </v:rect>
            <v:shape id="Picture 224" o:spid="_x0000_s1056" type="#_x0000_t75" style="position:absolute;left:23622;width:25740;height:308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">
              <v:imagedata r:id="rId9" o:title=""/>
            </v:shape>
            <v:shape id="Picture 228" o:spid="_x0000_s1057" type="#_x0000_t75" style="position:absolute;top:469;width:22479;height:499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">
              <v:imagedata r:id="rId10" o:title=""/>
            </v:shape>
            <w10:wrap type="none"/>
            <w10:anchorlock/>
          </v:group>
        </w:pict>
      </w:r>
      <w:r w:rsidR="00BA457E" w:rsidRPr="00590A25">
        <w:rPr>
          <w:rFonts w:eastAsia="Cambria"/>
          <w:sz w:val="22"/>
          <w:szCs w:val="22"/>
        </w:rPr>
        <w:t xml:space="preserve"> </w:t>
      </w:r>
    </w:p>
    <w:p w14:paraId="6958FCEE" w14:textId="1DF4D7BB" w:rsidR="004750BC" w:rsidRPr="00590A25" w:rsidRDefault="00BA457E" w:rsidP="004750BC">
      <w:pPr>
        <w:spacing w:after="119"/>
        <w:ind w:left="-5" w:hanging="10"/>
        <w:rPr>
          <w:b/>
          <w:bCs/>
          <w:sz w:val="22"/>
          <w:szCs w:val="22"/>
        </w:rPr>
      </w:pPr>
      <w:r w:rsidRPr="00590A25">
        <w:rPr>
          <w:rFonts w:eastAsia="Cambria"/>
          <w:b/>
          <w:bCs/>
          <w:sz w:val="22"/>
          <w:szCs w:val="22"/>
        </w:rPr>
        <w:t>Odpowiedź:</w:t>
      </w:r>
      <w:r w:rsidR="004750BC" w:rsidRPr="00590A25">
        <w:rPr>
          <w:rFonts w:eastAsia="Cambria"/>
          <w:b/>
          <w:bCs/>
          <w:sz w:val="22"/>
          <w:szCs w:val="22"/>
        </w:rPr>
        <w:t xml:space="preserve"> Nie, zgodnie z SWZ.</w:t>
      </w:r>
    </w:p>
    <w:p w14:paraId="75D54E1A" w14:textId="15EC1BD8" w:rsidR="00BA457E" w:rsidRPr="00590A25" w:rsidRDefault="00BA457E" w:rsidP="00BA457E">
      <w:pPr>
        <w:spacing w:after="119"/>
        <w:ind w:left="-5" w:hanging="10"/>
        <w:rPr>
          <w:b/>
          <w:bCs/>
          <w:sz w:val="22"/>
          <w:szCs w:val="22"/>
        </w:rPr>
      </w:pPr>
    </w:p>
    <w:p w14:paraId="058C6397" w14:textId="77777777" w:rsidR="00BA457E" w:rsidRPr="00590A25" w:rsidRDefault="00BA457E" w:rsidP="00BA457E">
      <w:pPr>
        <w:ind w:left="-5" w:hanging="10"/>
        <w:rPr>
          <w:rFonts w:eastAsia="Cambria"/>
          <w:sz w:val="22"/>
          <w:szCs w:val="22"/>
        </w:rPr>
      </w:pPr>
    </w:p>
    <w:p w14:paraId="0CFB2B5A" w14:textId="11C31F17" w:rsidR="00BA457E" w:rsidRPr="00590A25" w:rsidRDefault="00BA457E" w:rsidP="00BA457E">
      <w:pPr>
        <w:ind w:left="-5" w:hanging="10"/>
        <w:rPr>
          <w:sz w:val="22"/>
          <w:szCs w:val="22"/>
        </w:rPr>
      </w:pPr>
      <w:r w:rsidRPr="00590A25">
        <w:rPr>
          <w:rFonts w:eastAsia="Cambria"/>
          <w:sz w:val="22"/>
          <w:szCs w:val="22"/>
        </w:rPr>
        <w:t xml:space="preserve">Pakiet 13, poz. 1 </w:t>
      </w:r>
    </w:p>
    <w:p w14:paraId="1ABACCED" w14:textId="77777777" w:rsidR="00BA457E" w:rsidRPr="00590A25" w:rsidRDefault="00BA457E" w:rsidP="00BA457E">
      <w:pPr>
        <w:spacing w:after="5" w:line="249" w:lineRule="auto"/>
        <w:ind w:left="-5" w:hanging="10"/>
        <w:rPr>
          <w:sz w:val="22"/>
          <w:szCs w:val="22"/>
        </w:rPr>
      </w:pPr>
      <w:r w:rsidRPr="00590A25">
        <w:rPr>
          <w:rFonts w:eastAsia="Cambria"/>
          <w:sz w:val="22"/>
          <w:szCs w:val="22"/>
        </w:rPr>
        <w:t xml:space="preserve">Czy Zamawiający dopuści układ oddechowy zgodnie z poniższym: </w:t>
      </w:r>
    </w:p>
    <w:p w14:paraId="0B54608A" w14:textId="77777777" w:rsidR="00BA457E" w:rsidRPr="00590A25" w:rsidRDefault="00571A6B" w:rsidP="00BA457E">
      <w:pPr>
        <w:ind w:left="-2"/>
        <w:rPr>
          <w:sz w:val="22"/>
          <w:szCs w:val="22"/>
        </w:rPr>
      </w:pPr>
      <w:r>
        <w:rPr>
          <w:noProof/>
          <w:sz w:val="22"/>
          <w:szCs w:val="22"/>
        </w:rPr>
        <w:lastRenderedPageBreak/>
        <w:pict w14:anchorId="551187DE">
          <v:shape id="_x0000_i1028" type="#_x0000_t75" style="width:164.15pt;height:180.3pt;visibility:visible;mso-wrap-style:square">
            <v:imagedata r:id="rId11" o:title=""/>
          </v:shape>
        </w:pict>
      </w:r>
      <w:r w:rsidR="00BA457E" w:rsidRPr="00590A25">
        <w:rPr>
          <w:rFonts w:eastAsia="Cambria"/>
          <w:sz w:val="22"/>
          <w:szCs w:val="22"/>
        </w:rPr>
        <w:t xml:space="preserve"> </w:t>
      </w:r>
    </w:p>
    <w:p w14:paraId="3F0849B4" w14:textId="77777777" w:rsidR="00BA457E" w:rsidRPr="00590A25" w:rsidRDefault="00BA457E" w:rsidP="00BA457E">
      <w:pPr>
        <w:rPr>
          <w:sz w:val="22"/>
          <w:szCs w:val="22"/>
        </w:rPr>
      </w:pPr>
      <w:r w:rsidRPr="00590A25">
        <w:rPr>
          <w:rFonts w:eastAsia="Cambria"/>
          <w:b/>
          <w:sz w:val="22"/>
          <w:szCs w:val="22"/>
        </w:rPr>
        <w:t xml:space="preserve"> </w:t>
      </w:r>
    </w:p>
    <w:p w14:paraId="132228C5" w14:textId="4A4FEDC4" w:rsidR="00BA457E" w:rsidRPr="00590A25" w:rsidRDefault="00BA457E" w:rsidP="00BA457E">
      <w:pPr>
        <w:spacing w:after="119"/>
        <w:ind w:left="-5" w:hanging="10"/>
        <w:rPr>
          <w:b/>
          <w:bCs/>
          <w:sz w:val="22"/>
          <w:szCs w:val="22"/>
        </w:rPr>
      </w:pPr>
      <w:r w:rsidRPr="00590A25">
        <w:rPr>
          <w:rFonts w:eastAsia="Cambria"/>
          <w:b/>
          <w:bCs/>
          <w:sz w:val="22"/>
          <w:szCs w:val="22"/>
        </w:rPr>
        <w:t>Odpowiedź:</w:t>
      </w:r>
      <w:r w:rsidR="004750BC" w:rsidRPr="00590A25">
        <w:rPr>
          <w:rFonts w:eastAsia="Cambria"/>
          <w:b/>
          <w:bCs/>
          <w:sz w:val="22"/>
          <w:szCs w:val="22"/>
        </w:rPr>
        <w:t xml:space="preserve"> Zamawiający dopuszcza.</w:t>
      </w:r>
    </w:p>
    <w:p w14:paraId="6355D1FF" w14:textId="171A574D" w:rsidR="00BA457E" w:rsidRPr="00590A25" w:rsidRDefault="00BA457E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</w:p>
    <w:p w14:paraId="6893E842" w14:textId="11E4F4ED" w:rsidR="00BA457E" w:rsidRDefault="00BA457E" w:rsidP="00590A25">
      <w:pPr>
        <w:spacing w:line="276" w:lineRule="auto"/>
        <w:jc w:val="right"/>
        <w:rPr>
          <w:bCs/>
          <w:sz w:val="22"/>
          <w:szCs w:val="22"/>
          <w:lang w:eastAsia="ar-SA"/>
        </w:rPr>
      </w:pPr>
      <w:r w:rsidRPr="00590A25">
        <w:rPr>
          <w:bCs/>
          <w:sz w:val="22"/>
          <w:szCs w:val="22"/>
          <w:lang w:eastAsia="ar-SA"/>
        </w:rPr>
        <w:t>Przewodniczący Komisji Przetargowej</w:t>
      </w:r>
    </w:p>
    <w:p w14:paraId="1794DAFA" w14:textId="77777777" w:rsidR="00590A25" w:rsidRDefault="00590A25" w:rsidP="00590A25">
      <w:pPr>
        <w:spacing w:line="276" w:lineRule="auto"/>
        <w:jc w:val="right"/>
        <w:rPr>
          <w:bCs/>
          <w:sz w:val="22"/>
          <w:szCs w:val="22"/>
          <w:lang w:eastAsia="ar-SA"/>
        </w:rPr>
      </w:pPr>
    </w:p>
    <w:p w14:paraId="5047572C" w14:textId="77777777" w:rsidR="00590A25" w:rsidRPr="00590A25" w:rsidRDefault="00590A25" w:rsidP="00590A25">
      <w:pPr>
        <w:spacing w:line="276" w:lineRule="auto"/>
        <w:jc w:val="right"/>
        <w:rPr>
          <w:bCs/>
          <w:sz w:val="22"/>
          <w:szCs w:val="22"/>
          <w:lang w:eastAsia="ar-SA"/>
        </w:rPr>
      </w:pPr>
    </w:p>
    <w:p w14:paraId="0A55B202" w14:textId="162175C1" w:rsidR="00BA457E" w:rsidRPr="00590A25" w:rsidRDefault="00BA457E" w:rsidP="00571A6B">
      <w:pPr>
        <w:spacing w:line="276" w:lineRule="auto"/>
        <w:jc w:val="center"/>
        <w:rPr>
          <w:bCs/>
          <w:sz w:val="22"/>
          <w:szCs w:val="22"/>
          <w:lang w:eastAsia="ar-SA"/>
        </w:rPr>
      </w:pPr>
      <w:r w:rsidRPr="00590A25">
        <w:rPr>
          <w:bCs/>
          <w:sz w:val="22"/>
          <w:szCs w:val="22"/>
          <w:lang w:eastAsia="ar-SA"/>
        </w:rPr>
        <w:t xml:space="preserve">                                                                                                         Ewa </w:t>
      </w:r>
      <w:proofErr w:type="spellStart"/>
      <w:r w:rsidRPr="00590A25">
        <w:rPr>
          <w:bCs/>
          <w:sz w:val="22"/>
          <w:szCs w:val="22"/>
          <w:lang w:eastAsia="ar-SA"/>
        </w:rPr>
        <w:t>Deń</w:t>
      </w:r>
      <w:r w:rsidR="00571A6B">
        <w:rPr>
          <w:bCs/>
          <w:sz w:val="22"/>
          <w:szCs w:val="22"/>
          <w:lang w:eastAsia="ar-SA"/>
        </w:rPr>
        <w:t>ca</w:t>
      </w:r>
      <w:bookmarkStart w:id="2" w:name="_GoBack"/>
      <w:bookmarkEnd w:id="2"/>
      <w:proofErr w:type="spellEnd"/>
    </w:p>
    <w:sectPr w:rsidR="00BA457E" w:rsidRPr="00590A25" w:rsidSect="00590A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4E4997" w14:textId="77777777" w:rsidR="00FE312A" w:rsidRDefault="00FE312A">
      <w:r>
        <w:separator/>
      </w:r>
    </w:p>
  </w:endnote>
  <w:endnote w:type="continuationSeparator" w:id="0">
    <w:p w14:paraId="0FDC3D54" w14:textId="77777777" w:rsidR="00FE312A" w:rsidRDefault="00FE3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7005A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94971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BAE809" w14:textId="77777777" w:rsidR="006D4AB3" w:rsidRDefault="00571A6B">
    <w:pPr>
      <w:pStyle w:val="Stopka"/>
      <w:tabs>
        <w:tab w:val="clear" w:pos="4536"/>
      </w:tabs>
      <w:jc w:val="center"/>
    </w:pPr>
    <w:r>
      <w:rPr>
        <w:noProof/>
      </w:rPr>
      <w:pict w14:anchorId="33DED712">
        <v:line id="_x0000_s2049" style="position:absolute;left:0;text-align:left;z-index:251657728" from="-3.85pt,8.75pt" to="455.15pt,8.75pt"/>
      </w:pict>
    </w:r>
  </w:p>
  <w:p w14:paraId="2364826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56AF6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94B7B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B5906DB" w14:textId="77777777" w:rsidR="006D4AB3" w:rsidRDefault="006D4AB3">
    <w:pPr>
      <w:pStyle w:val="Stopka"/>
      <w:tabs>
        <w:tab w:val="clear" w:pos="4536"/>
        <w:tab w:val="left" w:pos="6237"/>
      </w:tabs>
    </w:pPr>
  </w:p>
  <w:p w14:paraId="4168C07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548FE4" w14:textId="77777777" w:rsidR="00FE312A" w:rsidRDefault="00FE312A">
      <w:r>
        <w:separator/>
      </w:r>
    </w:p>
  </w:footnote>
  <w:footnote w:type="continuationSeparator" w:id="0">
    <w:p w14:paraId="056DAE68" w14:textId="77777777" w:rsidR="00FE312A" w:rsidRDefault="00FE31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F6005D" w14:textId="77777777" w:rsidR="0097421D" w:rsidRDefault="009742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A27EE6" w14:textId="77777777" w:rsidR="0097421D" w:rsidRDefault="009742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2F0140" w14:textId="77777777" w:rsidR="0097421D" w:rsidRDefault="009742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312A"/>
    <w:rsid w:val="00031374"/>
    <w:rsid w:val="000A1097"/>
    <w:rsid w:val="000E2A8F"/>
    <w:rsid w:val="0012774F"/>
    <w:rsid w:val="00144B7A"/>
    <w:rsid w:val="00180C6E"/>
    <w:rsid w:val="0029606A"/>
    <w:rsid w:val="004750BC"/>
    <w:rsid w:val="004848F3"/>
    <w:rsid w:val="004A75F2"/>
    <w:rsid w:val="005144A9"/>
    <w:rsid w:val="00520165"/>
    <w:rsid w:val="00571A6B"/>
    <w:rsid w:val="00590A25"/>
    <w:rsid w:val="005B1B08"/>
    <w:rsid w:val="00632C3C"/>
    <w:rsid w:val="00662BDB"/>
    <w:rsid w:val="00695325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7421D"/>
    <w:rsid w:val="00A905AC"/>
    <w:rsid w:val="00B1255C"/>
    <w:rsid w:val="00BA457E"/>
    <w:rsid w:val="00BA6584"/>
    <w:rsid w:val="00BE7BFD"/>
    <w:rsid w:val="00C370F2"/>
    <w:rsid w:val="00C44EEC"/>
    <w:rsid w:val="00C52545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E312A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7631896"/>
  <w15:chartTrackingRefBased/>
  <w15:docId w15:val="{C9C0F0C8-0A5C-4487-B85C-C21A4CA38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9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4</Pages>
  <Words>266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6</cp:revision>
  <cp:lastPrinted>2022-01-31T11:08:00Z</cp:lastPrinted>
  <dcterms:created xsi:type="dcterms:W3CDTF">2022-01-18T12:09:00Z</dcterms:created>
  <dcterms:modified xsi:type="dcterms:W3CDTF">2022-01-31T11:21:00Z</dcterms:modified>
</cp:coreProperties>
</file>