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9A5CA4" w:rsidP="00B86868">
      <w:pPr>
        <w:jc w:val="right"/>
        <w:rPr>
          <w:sz w:val="22"/>
          <w:szCs w:val="22"/>
        </w:rPr>
      </w:pPr>
      <w:r w:rsidRPr="009A5CA4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Pr="009A5CA4">
        <w:rPr>
          <w:sz w:val="22"/>
          <w:szCs w:val="22"/>
        </w:rPr>
        <w:t>2021-06-10</w:t>
      </w:r>
    </w:p>
    <w:p w:rsidR="006A5DF1" w:rsidRPr="00D91931" w:rsidRDefault="009A5CA4" w:rsidP="00B86868">
      <w:pPr>
        <w:rPr>
          <w:b/>
          <w:bCs/>
          <w:sz w:val="22"/>
          <w:szCs w:val="22"/>
        </w:rPr>
      </w:pPr>
      <w:r w:rsidRPr="009A5CA4">
        <w:rPr>
          <w:b/>
          <w:bCs/>
          <w:sz w:val="22"/>
          <w:szCs w:val="22"/>
        </w:rPr>
        <w:t>Politechnika Częstochowska</w:t>
      </w:r>
    </w:p>
    <w:p w:rsidR="006A5DF1" w:rsidRPr="00BD5546" w:rsidRDefault="009A5CA4" w:rsidP="00B86868">
      <w:pPr>
        <w:rPr>
          <w:sz w:val="22"/>
          <w:szCs w:val="22"/>
        </w:rPr>
      </w:pPr>
      <w:r w:rsidRPr="009A5CA4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9A5CA4">
        <w:rPr>
          <w:sz w:val="22"/>
          <w:szCs w:val="22"/>
        </w:rPr>
        <w:t>69</w:t>
      </w:r>
    </w:p>
    <w:p w:rsidR="006A5DF1" w:rsidRPr="00BD5546" w:rsidRDefault="009A5CA4" w:rsidP="00B86868">
      <w:pPr>
        <w:rPr>
          <w:sz w:val="22"/>
          <w:szCs w:val="22"/>
        </w:rPr>
      </w:pPr>
      <w:r w:rsidRPr="009A5CA4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9A5CA4">
        <w:rPr>
          <w:sz w:val="22"/>
          <w:szCs w:val="22"/>
        </w:rPr>
        <w:t>Częstochowa</w:t>
      </w:r>
    </w:p>
    <w:p w:rsidR="006A5DF1" w:rsidRPr="00D91931" w:rsidRDefault="006A5DF1" w:rsidP="00B86868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A3023">
        <w:rPr>
          <w:bCs/>
          <w:sz w:val="22"/>
          <w:szCs w:val="22"/>
        </w:rPr>
        <w:t xml:space="preserve">RK </w:t>
      </w:r>
      <w:r w:rsidR="00271101">
        <w:rPr>
          <w:bCs/>
          <w:sz w:val="22"/>
          <w:szCs w:val="22"/>
        </w:rPr>
        <w:t>–</w:t>
      </w:r>
      <w:r w:rsidR="005A3023">
        <w:rPr>
          <w:bCs/>
          <w:sz w:val="22"/>
          <w:szCs w:val="22"/>
        </w:rPr>
        <w:t xml:space="preserve"> </w:t>
      </w:r>
      <w:r w:rsidR="00271101">
        <w:rPr>
          <w:bCs/>
          <w:sz w:val="22"/>
          <w:szCs w:val="22"/>
        </w:rPr>
        <w:t>419/21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B8686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B8686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B8686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B86868">
      <w:pPr>
        <w:pStyle w:val="Nagwek"/>
        <w:tabs>
          <w:tab w:val="clear" w:pos="4536"/>
        </w:tabs>
        <w:rPr>
          <w:sz w:val="22"/>
          <w:szCs w:val="22"/>
        </w:rPr>
      </w:pPr>
    </w:p>
    <w:p w:rsidR="005A3023" w:rsidRPr="00FB3AF6" w:rsidRDefault="005A3023" w:rsidP="00B86868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FB3AF6">
        <w:rPr>
          <w:rFonts w:ascii="Times New Roman" w:hAnsi="Times New Roman"/>
          <w:sz w:val="20"/>
        </w:rPr>
        <w:t xml:space="preserve">WYJAŚNIENIA TREŚCI SWZ, ZMIANA SWZ </w:t>
      </w:r>
    </w:p>
    <w:p w:rsidR="005A3023" w:rsidRDefault="005A3023" w:rsidP="00B86868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FB3AF6">
        <w:rPr>
          <w:rFonts w:ascii="Times New Roman" w:hAnsi="Times New Roman"/>
          <w:sz w:val="20"/>
        </w:rPr>
        <w:t>ORAZ PRZEDŁUŻENIE TERMINU SKŁ</w:t>
      </w:r>
      <w:bookmarkStart w:id="0" w:name="_GoBack"/>
      <w:bookmarkEnd w:id="0"/>
      <w:r w:rsidRPr="00FB3AF6">
        <w:rPr>
          <w:rFonts w:ascii="Times New Roman" w:hAnsi="Times New Roman"/>
          <w:sz w:val="20"/>
        </w:rPr>
        <w:t>ADANIA OFERT</w:t>
      </w:r>
    </w:p>
    <w:p w:rsidR="005A3023" w:rsidRPr="005A3023" w:rsidRDefault="005A3023" w:rsidP="00B86868"/>
    <w:p w:rsidR="006D4AB3" w:rsidRPr="006A5DF1" w:rsidRDefault="00632C3C" w:rsidP="00B86868">
      <w:pPr>
        <w:ind w:firstLine="708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A5CA4" w:rsidRPr="009A5CA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A5CA4" w:rsidRPr="009A5CA4">
        <w:rPr>
          <w:b/>
          <w:bCs/>
          <w:sz w:val="22"/>
          <w:szCs w:val="22"/>
        </w:rPr>
        <w:t>Dostawa sprzętu i oprogramowania komputerowego dla jednostek organizacyjnych Politechniki Częstochowskiej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A5CA4" w:rsidRPr="009A5CA4">
        <w:rPr>
          <w:b/>
          <w:sz w:val="22"/>
          <w:szCs w:val="22"/>
        </w:rPr>
        <w:t>ZP/DK-12/21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B86868">
      <w:pPr>
        <w:ind w:firstLine="708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A5CA4" w:rsidRPr="009A5CA4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A5CA4" w:rsidRPr="009A5CA4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A5CA4" w:rsidRPr="006A5DF1" w:rsidTr="00D9389F">
        <w:tc>
          <w:tcPr>
            <w:tcW w:w="9356" w:type="dxa"/>
            <w:shd w:val="clear" w:color="auto" w:fill="auto"/>
          </w:tcPr>
          <w:p w:rsidR="009A5CA4" w:rsidRPr="006A5DF1" w:rsidRDefault="009A5CA4" w:rsidP="00B86868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9A5CA4">
              <w:rPr>
                <w:b/>
                <w:bCs/>
                <w:sz w:val="22"/>
                <w:szCs w:val="22"/>
              </w:rPr>
              <w:t>1</w:t>
            </w:r>
          </w:p>
          <w:p w:rsidR="009A5CA4" w:rsidRPr="009A5CA4" w:rsidRDefault="009A5CA4" w:rsidP="00B86868">
            <w:pPr>
              <w:ind w:left="30" w:right="-72"/>
              <w:jc w:val="both"/>
              <w:rPr>
                <w:sz w:val="22"/>
                <w:szCs w:val="22"/>
              </w:rPr>
            </w:pPr>
            <w:r w:rsidRPr="009A5CA4">
              <w:rPr>
                <w:sz w:val="22"/>
                <w:szCs w:val="22"/>
              </w:rPr>
              <w:t>Treść</w:t>
            </w:r>
            <w:r w:rsidR="005A3023">
              <w:rPr>
                <w:sz w:val="22"/>
                <w:szCs w:val="22"/>
              </w:rPr>
              <w:t>:</w:t>
            </w:r>
          </w:p>
          <w:p w:rsidR="009A5CA4" w:rsidRPr="006A5DF1" w:rsidRDefault="005A3023" w:rsidP="00B86868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="009A5CA4" w:rsidRPr="009A5CA4">
              <w:rPr>
                <w:sz w:val="22"/>
                <w:szCs w:val="22"/>
              </w:rPr>
              <w:t>W jakim zakresie wymagane jest zachowanie kompatybilności z komputerem Apple Mac Pro ? Jaki jest oczekiwany czas pracy działania słuchawek z użyciem baterii ?</w:t>
            </w:r>
            <w:r>
              <w:rPr>
                <w:sz w:val="22"/>
                <w:szCs w:val="22"/>
              </w:rPr>
              <w:t>”</w:t>
            </w:r>
          </w:p>
          <w:p w:rsidR="005A3023" w:rsidRDefault="005A3023" w:rsidP="00B86868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9A5CA4" w:rsidRPr="005A3023" w:rsidRDefault="009A5CA4" w:rsidP="00B86868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5A3023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9A5CA4" w:rsidRDefault="009A5CA4" w:rsidP="00B86868">
            <w:pPr>
              <w:ind w:left="30" w:right="-72"/>
              <w:jc w:val="both"/>
              <w:rPr>
                <w:sz w:val="22"/>
                <w:szCs w:val="22"/>
              </w:rPr>
            </w:pPr>
            <w:r w:rsidRPr="009A5CA4">
              <w:rPr>
                <w:sz w:val="22"/>
                <w:szCs w:val="22"/>
              </w:rPr>
              <w:t xml:space="preserve">Wymagana jest obsługa funkcji </w:t>
            </w:r>
            <w:proofErr w:type="spellStart"/>
            <w:r w:rsidRPr="009A5CA4">
              <w:rPr>
                <w:sz w:val="22"/>
                <w:szCs w:val="22"/>
              </w:rPr>
              <w:t>MACBook</w:t>
            </w:r>
            <w:proofErr w:type="spellEnd"/>
            <w:r w:rsidRPr="009A5CA4">
              <w:rPr>
                <w:sz w:val="22"/>
                <w:szCs w:val="22"/>
              </w:rPr>
              <w:t xml:space="preserve"> Pro MODEL A2251 w zakresie wykorzystania </w:t>
            </w:r>
            <w:proofErr w:type="spellStart"/>
            <w:r w:rsidRPr="009A5CA4">
              <w:rPr>
                <w:sz w:val="22"/>
                <w:szCs w:val="22"/>
              </w:rPr>
              <w:t>Siri</w:t>
            </w:r>
            <w:proofErr w:type="spellEnd"/>
            <w:r w:rsidRPr="009A5CA4">
              <w:rPr>
                <w:sz w:val="22"/>
                <w:szCs w:val="22"/>
              </w:rPr>
              <w:t>, łączności Bluetooth w standardzie Class 1, oraz  funkcji lokalizator. Oczekiwany czas działania słuchawek z użyciem baterii wynosi co najmniej 20 godzin z włączoną funkcją redukcji szumów oraz co najmniej 40 godzin z wyłączoną funkcją redukcji szumów.</w:t>
            </w:r>
          </w:p>
          <w:p w:rsidR="009E2C57" w:rsidRDefault="009E2C57" w:rsidP="00B86868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9E2C57" w:rsidRPr="006A5DF1" w:rsidRDefault="009E2C57" w:rsidP="00B86868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:rsidR="009E2C57" w:rsidRDefault="009E2C57" w:rsidP="00B86868">
            <w:pPr>
              <w:ind w:left="30" w:right="-72"/>
              <w:jc w:val="both"/>
              <w:rPr>
                <w:sz w:val="22"/>
                <w:szCs w:val="22"/>
              </w:rPr>
            </w:pPr>
            <w:r w:rsidRPr="009E2C57">
              <w:rPr>
                <w:sz w:val="22"/>
                <w:szCs w:val="22"/>
              </w:rPr>
              <w:t xml:space="preserve">Pytanie 1: W zakresie zadania 1 - Stacje robocze (17 szt.) dla Katedry Informatyki proszę o określenie w stacjach roboczych minimalnej wydajności procesorów na podstawie powszechnie dostępnych testów </w:t>
            </w:r>
            <w:proofErr w:type="spellStart"/>
            <w:r w:rsidRPr="009E2C57">
              <w:rPr>
                <w:sz w:val="22"/>
                <w:szCs w:val="22"/>
              </w:rPr>
              <w:t>Passmark</w:t>
            </w:r>
            <w:proofErr w:type="spellEnd"/>
            <w:r w:rsidRPr="009E2C57">
              <w:rPr>
                <w:sz w:val="22"/>
                <w:szCs w:val="22"/>
              </w:rPr>
              <w:t xml:space="preserve"> CPU Mark. Zwiększy to konkurencyjność ofert i pozwoli większej liczbie potencjalnych wykonawców przystąpić do postępowania.</w:t>
            </w:r>
          </w:p>
          <w:p w:rsidR="009E2C57" w:rsidRDefault="009E2C57" w:rsidP="00B86868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9E2C57" w:rsidRPr="005A3023" w:rsidRDefault="009E2C57" w:rsidP="00B86868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5A3023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9E2C57" w:rsidRPr="006A5DF1" w:rsidRDefault="009E2C57" w:rsidP="00B86868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t xml:space="preserve">Wyniki testów dla konkretnych procesorów z wykorzystaniem oprogramowania </w:t>
            </w:r>
            <w:proofErr w:type="spellStart"/>
            <w:r>
              <w:t>Cinebench</w:t>
            </w:r>
            <w:proofErr w:type="spellEnd"/>
            <w:r>
              <w:t xml:space="preserve"> 5 i </w:t>
            </w:r>
            <w:proofErr w:type="spellStart"/>
            <w:r>
              <w:t>Greekbench</w:t>
            </w:r>
            <w:proofErr w:type="spellEnd"/>
            <w:r>
              <w:t xml:space="preserve"> R20 są ogólnie dostępne w sieci Internet  i określają minimalne wymagania zamawiającego</w:t>
            </w:r>
          </w:p>
        </w:tc>
      </w:tr>
    </w:tbl>
    <w:p w:rsidR="00BE7BFD" w:rsidRPr="001457B2" w:rsidRDefault="00BE7BFD" w:rsidP="00B86868">
      <w:pPr>
        <w:jc w:val="both"/>
        <w:rPr>
          <w:sz w:val="22"/>
          <w:szCs w:val="22"/>
        </w:rPr>
      </w:pPr>
    </w:p>
    <w:p w:rsidR="005A3023" w:rsidRPr="001457B2" w:rsidRDefault="005A3023" w:rsidP="00B86868">
      <w:pPr>
        <w:jc w:val="both"/>
      </w:pPr>
      <w:r w:rsidRPr="001457B2">
        <w:t>W związku z powyższym, Zamawiający</w:t>
      </w:r>
      <w:r w:rsidR="00E169C8" w:rsidRPr="001457B2">
        <w:t>, działając na podstawie art. 137</w:t>
      </w:r>
      <w:r w:rsidRPr="001457B2">
        <w:t xml:space="preserve"> ust. </w:t>
      </w:r>
      <w:r w:rsidR="00E169C8" w:rsidRPr="001457B2">
        <w:t xml:space="preserve"> I 6</w:t>
      </w:r>
      <w:r w:rsidRPr="001457B2">
        <w:t xml:space="preserve"> ustawy z dnia 11 września 2019r. Prawo zamówień publicznych (Dz.U. poz. 2019 ze zm.), informuje, że zmianie ulegają terminy:</w:t>
      </w:r>
    </w:p>
    <w:p w:rsidR="005A3023" w:rsidRPr="001457B2" w:rsidRDefault="005A3023" w:rsidP="00B86868">
      <w:pPr>
        <w:numPr>
          <w:ilvl w:val="0"/>
          <w:numId w:val="8"/>
        </w:numPr>
        <w:ind w:left="284" w:hanging="284"/>
        <w:jc w:val="both"/>
      </w:pPr>
      <w:r w:rsidRPr="001457B2">
        <w:t xml:space="preserve">składania ofert, z dnia </w:t>
      </w:r>
      <w:r w:rsidR="00E169C8" w:rsidRPr="001457B2">
        <w:rPr>
          <w:b/>
        </w:rPr>
        <w:t>2021-07</w:t>
      </w:r>
      <w:r w:rsidRPr="001457B2">
        <w:rPr>
          <w:b/>
        </w:rPr>
        <w:t>-</w:t>
      </w:r>
      <w:r w:rsidR="00E169C8" w:rsidRPr="001457B2">
        <w:rPr>
          <w:b/>
        </w:rPr>
        <w:t>0</w:t>
      </w:r>
      <w:r w:rsidRPr="001457B2">
        <w:rPr>
          <w:b/>
        </w:rPr>
        <w:t>1</w:t>
      </w:r>
      <w:r w:rsidRPr="001457B2">
        <w:t xml:space="preserve"> godz. </w:t>
      </w:r>
      <w:r w:rsidRPr="001457B2">
        <w:rPr>
          <w:b/>
        </w:rPr>
        <w:t>10:30</w:t>
      </w:r>
      <w:r w:rsidRPr="001457B2">
        <w:t xml:space="preserve"> na dzień </w:t>
      </w:r>
      <w:r w:rsidRPr="001457B2">
        <w:rPr>
          <w:b/>
        </w:rPr>
        <w:t>2021-0</w:t>
      </w:r>
      <w:r w:rsidR="009E2C57" w:rsidRPr="001457B2">
        <w:rPr>
          <w:b/>
        </w:rPr>
        <w:t>7-06</w:t>
      </w:r>
      <w:r w:rsidRPr="001457B2">
        <w:t xml:space="preserve"> godz. </w:t>
      </w:r>
      <w:r w:rsidRPr="001457B2">
        <w:rPr>
          <w:b/>
        </w:rPr>
        <w:t>10:30</w:t>
      </w:r>
      <w:r w:rsidRPr="001457B2">
        <w:rPr>
          <w:bCs/>
        </w:rPr>
        <w:t>.</w:t>
      </w:r>
    </w:p>
    <w:p w:rsidR="005A3023" w:rsidRPr="001457B2" w:rsidRDefault="005A3023" w:rsidP="00B86868">
      <w:pPr>
        <w:numPr>
          <w:ilvl w:val="0"/>
          <w:numId w:val="8"/>
        </w:numPr>
        <w:ind w:left="284" w:hanging="284"/>
        <w:jc w:val="both"/>
      </w:pPr>
      <w:r w:rsidRPr="001457B2">
        <w:t xml:space="preserve">otwarcia ofert, z dnia  </w:t>
      </w:r>
      <w:r w:rsidR="00E169C8" w:rsidRPr="001457B2">
        <w:rPr>
          <w:b/>
        </w:rPr>
        <w:t>2021-07-01</w:t>
      </w:r>
      <w:r w:rsidRPr="001457B2">
        <w:t xml:space="preserve"> godz. </w:t>
      </w:r>
      <w:r w:rsidR="009E2C57" w:rsidRPr="001457B2">
        <w:rPr>
          <w:b/>
        </w:rPr>
        <w:t>11:1</w:t>
      </w:r>
      <w:r w:rsidRPr="001457B2">
        <w:rPr>
          <w:b/>
        </w:rPr>
        <w:t>0</w:t>
      </w:r>
      <w:r w:rsidRPr="001457B2">
        <w:t xml:space="preserve"> na dzień </w:t>
      </w:r>
      <w:r w:rsidRPr="001457B2">
        <w:rPr>
          <w:b/>
        </w:rPr>
        <w:t>2021-0</w:t>
      </w:r>
      <w:r w:rsidR="009E2C57" w:rsidRPr="001457B2">
        <w:rPr>
          <w:b/>
        </w:rPr>
        <w:t>7</w:t>
      </w:r>
      <w:r w:rsidRPr="001457B2">
        <w:rPr>
          <w:b/>
        </w:rPr>
        <w:t>-</w:t>
      </w:r>
      <w:r w:rsidR="009E2C57" w:rsidRPr="001457B2">
        <w:rPr>
          <w:b/>
        </w:rPr>
        <w:t>06</w:t>
      </w:r>
      <w:r w:rsidRPr="001457B2">
        <w:t xml:space="preserve"> godz. </w:t>
      </w:r>
      <w:r w:rsidRPr="001457B2">
        <w:rPr>
          <w:b/>
        </w:rPr>
        <w:t>11:00</w:t>
      </w:r>
      <w:r w:rsidRPr="001457B2">
        <w:rPr>
          <w:bCs/>
        </w:rPr>
        <w:t>.</w:t>
      </w:r>
    </w:p>
    <w:p w:rsidR="005A3023" w:rsidRPr="001457B2" w:rsidRDefault="005A3023" w:rsidP="00B86868">
      <w:pPr>
        <w:numPr>
          <w:ilvl w:val="0"/>
          <w:numId w:val="8"/>
        </w:numPr>
        <w:ind w:left="284" w:hanging="284"/>
        <w:jc w:val="both"/>
      </w:pPr>
      <w:r w:rsidRPr="001457B2">
        <w:rPr>
          <w:bCs/>
        </w:rPr>
        <w:t>Termin</w:t>
      </w:r>
      <w:r w:rsidR="001457B2" w:rsidRPr="001457B2">
        <w:rPr>
          <w:bCs/>
        </w:rPr>
        <w:t xml:space="preserve"> związania ofertą do dnia 2021-10</w:t>
      </w:r>
      <w:r w:rsidRPr="001457B2">
        <w:rPr>
          <w:bCs/>
        </w:rPr>
        <w:t>-</w:t>
      </w:r>
      <w:r w:rsidR="001457B2" w:rsidRPr="001457B2">
        <w:rPr>
          <w:bCs/>
        </w:rPr>
        <w:t>03</w:t>
      </w:r>
      <w:r w:rsidRPr="001457B2">
        <w:rPr>
          <w:bCs/>
        </w:rPr>
        <w:t>.</w:t>
      </w:r>
    </w:p>
    <w:p w:rsidR="005A3023" w:rsidRPr="00FB3AF6" w:rsidRDefault="005A3023" w:rsidP="00B86868">
      <w:pPr>
        <w:jc w:val="both"/>
      </w:pPr>
      <w:r w:rsidRPr="00FB3AF6">
        <w:t xml:space="preserve">Jednocześnie Zamawiający informuje, że nie ulega zmianie miejsce składania i otwarcia ofert. </w:t>
      </w:r>
    </w:p>
    <w:p w:rsidR="005A3023" w:rsidRDefault="005A3023" w:rsidP="00B86868">
      <w:pPr>
        <w:jc w:val="center"/>
        <w:rPr>
          <w:sz w:val="22"/>
          <w:szCs w:val="22"/>
        </w:rPr>
      </w:pPr>
    </w:p>
    <w:p w:rsidR="005A3023" w:rsidRDefault="005A3023" w:rsidP="00B86868">
      <w:pPr>
        <w:jc w:val="center"/>
        <w:rPr>
          <w:sz w:val="22"/>
          <w:szCs w:val="22"/>
        </w:rPr>
      </w:pPr>
    </w:p>
    <w:p w:rsidR="005A3023" w:rsidRDefault="005A3023" w:rsidP="00B86868">
      <w:pPr>
        <w:ind w:firstLine="540"/>
        <w:jc w:val="center"/>
        <w:rPr>
          <w:sz w:val="22"/>
          <w:szCs w:val="22"/>
        </w:rPr>
      </w:pPr>
      <w:r>
        <w:rPr>
          <w:sz w:val="22"/>
          <w:szCs w:val="22"/>
        </w:rPr>
        <w:t>Kanclerz</w:t>
      </w:r>
    </w:p>
    <w:p w:rsidR="005A3023" w:rsidRDefault="005A3023" w:rsidP="00B86868">
      <w:pPr>
        <w:ind w:firstLine="540"/>
        <w:jc w:val="center"/>
        <w:rPr>
          <w:sz w:val="22"/>
          <w:szCs w:val="22"/>
        </w:rPr>
      </w:pPr>
      <w:r>
        <w:rPr>
          <w:sz w:val="22"/>
          <w:szCs w:val="22"/>
        </w:rPr>
        <w:t>Politechniki Częstochowskiej</w:t>
      </w:r>
    </w:p>
    <w:p w:rsidR="005A3023" w:rsidRDefault="005A3023" w:rsidP="00B86868">
      <w:pPr>
        <w:ind w:firstLine="540"/>
        <w:jc w:val="center"/>
        <w:rPr>
          <w:sz w:val="22"/>
          <w:szCs w:val="22"/>
        </w:rPr>
      </w:pPr>
      <w:r>
        <w:rPr>
          <w:sz w:val="22"/>
          <w:szCs w:val="22"/>
        </w:rPr>
        <w:t>Dr inż. Arkadiusz Kociszewski</w:t>
      </w:r>
    </w:p>
    <w:p w:rsidR="005A3023" w:rsidRPr="006A5DF1" w:rsidRDefault="005A3023" w:rsidP="00B86868">
      <w:pPr>
        <w:jc w:val="center"/>
        <w:rPr>
          <w:sz w:val="22"/>
          <w:szCs w:val="22"/>
        </w:rPr>
      </w:pPr>
    </w:p>
    <w:sectPr w:rsidR="005A302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E5C" w:rsidRDefault="00E12E5C">
      <w:r>
        <w:separator/>
      </w:r>
    </w:p>
  </w:endnote>
  <w:endnote w:type="continuationSeparator" w:id="0">
    <w:p w:rsidR="00E12E5C" w:rsidRDefault="00E12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27110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8686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E5C" w:rsidRDefault="00E12E5C">
      <w:r>
        <w:separator/>
      </w:r>
    </w:p>
  </w:footnote>
  <w:footnote w:type="continuationSeparator" w:id="0">
    <w:p w:rsidR="00E12E5C" w:rsidRDefault="00E12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CA4" w:rsidRDefault="009A5C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CA4" w:rsidRDefault="009A5C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CA4" w:rsidRDefault="009A5C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2E5C"/>
    <w:rsid w:val="00031374"/>
    <w:rsid w:val="000A1097"/>
    <w:rsid w:val="000E2A8F"/>
    <w:rsid w:val="0012774F"/>
    <w:rsid w:val="00144B7A"/>
    <w:rsid w:val="001457B2"/>
    <w:rsid w:val="00180C6E"/>
    <w:rsid w:val="00271101"/>
    <w:rsid w:val="0029606A"/>
    <w:rsid w:val="004848F3"/>
    <w:rsid w:val="004A75F2"/>
    <w:rsid w:val="005144A9"/>
    <w:rsid w:val="00520165"/>
    <w:rsid w:val="005A3023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662B8"/>
    <w:rsid w:val="009A5CA4"/>
    <w:rsid w:val="009E2C57"/>
    <w:rsid w:val="00A905AC"/>
    <w:rsid w:val="00B86868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12E5C"/>
    <w:rsid w:val="00E169C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334C99"/>
  <w15:chartTrackingRefBased/>
  <w15:docId w15:val="{DE6A66F5-1F09-47E0-AD88-FFAA4B0C7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1</Pages>
  <Words>326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2021-06-15T09:15:00Z</cp:lastPrinted>
  <dcterms:created xsi:type="dcterms:W3CDTF">2021-06-15T12:31:00Z</dcterms:created>
  <dcterms:modified xsi:type="dcterms:W3CDTF">2021-06-15T12:31:00Z</dcterms:modified>
</cp:coreProperties>
</file>