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D98A0" w14:textId="28327081" w:rsidR="00275628" w:rsidRPr="00275628" w:rsidRDefault="00275628" w:rsidP="00275628">
      <w:pPr>
        <w:jc w:val="right"/>
        <w:rPr>
          <w:bCs/>
          <w:u w:val="single"/>
        </w:rPr>
      </w:pPr>
      <w:r>
        <w:rPr>
          <w:bCs/>
        </w:rPr>
        <w:t xml:space="preserve">Załącznik nr </w:t>
      </w:r>
      <w:r w:rsidR="003D68E8">
        <w:rPr>
          <w:bCs/>
        </w:rPr>
        <w:t>7</w:t>
      </w:r>
      <w:r>
        <w:rPr>
          <w:bCs/>
        </w:rPr>
        <w:t xml:space="preserve"> do SWZ </w:t>
      </w:r>
    </w:p>
    <w:p w14:paraId="1541DBBE" w14:textId="77777777" w:rsidR="003D68E8" w:rsidRDefault="003D68E8" w:rsidP="00E34324">
      <w:pPr>
        <w:jc w:val="center"/>
        <w:rPr>
          <w:b/>
        </w:rPr>
      </w:pPr>
    </w:p>
    <w:p w14:paraId="5431B2FB" w14:textId="3212C5FA" w:rsidR="00E34324" w:rsidRPr="00E34324" w:rsidRDefault="00E34324" w:rsidP="00E34324">
      <w:pPr>
        <w:jc w:val="center"/>
        <w:rPr>
          <w:b/>
        </w:rPr>
      </w:pPr>
      <w:r w:rsidRPr="00E34324">
        <w:rPr>
          <w:b/>
        </w:rPr>
        <w:t>Opis przedmiotu zamówienia</w:t>
      </w:r>
    </w:p>
    <w:p w14:paraId="11AC32DC" w14:textId="37FCEA85" w:rsidR="00E34324" w:rsidRPr="00E34324" w:rsidRDefault="00E34324" w:rsidP="00E34324">
      <w:pPr>
        <w:rPr>
          <w:b/>
        </w:rPr>
      </w:pPr>
      <w:r w:rsidRPr="00E34324">
        <w:rPr>
          <w:b/>
        </w:rPr>
        <w:t>Przedmiotem zamówienia są przeglądy</w:t>
      </w:r>
      <w:r w:rsidR="00275628">
        <w:rPr>
          <w:b/>
        </w:rPr>
        <w:t xml:space="preserve"> i</w:t>
      </w:r>
      <w:r w:rsidRPr="00E34324">
        <w:rPr>
          <w:b/>
        </w:rPr>
        <w:t xml:space="preserve"> naprawa stanowisk do znieczulania na okres </w:t>
      </w:r>
      <w:r w:rsidR="00BC4BF6">
        <w:rPr>
          <w:b/>
        </w:rPr>
        <w:t>24</w:t>
      </w:r>
      <w:r w:rsidRPr="00E34324">
        <w:rPr>
          <w:b/>
        </w:rPr>
        <w:t xml:space="preserve"> miesięcy  </w:t>
      </w:r>
    </w:p>
    <w:p w14:paraId="1627D613" w14:textId="77777777" w:rsidR="00E34324" w:rsidRDefault="00E34324" w:rsidP="00275628">
      <w:pPr>
        <w:jc w:val="both"/>
      </w:pPr>
      <w:r>
        <w:t>I.</w:t>
      </w:r>
      <w:r>
        <w:tab/>
        <w:t xml:space="preserve">W ramach zamówienia wykonywane prace polegać będą na utrzymywaniu w pełnej sprawności techniczno - eksploatacyjnej aparatury i sprzętu medycznego i obejmować będą: </w:t>
      </w:r>
    </w:p>
    <w:p w14:paraId="114C5A91" w14:textId="7CBDC91A" w:rsidR="00E34324" w:rsidRDefault="00E34324" w:rsidP="00275628">
      <w:pPr>
        <w:jc w:val="both"/>
      </w:pPr>
      <w:r>
        <w:t>•</w:t>
      </w:r>
      <w:r>
        <w:tab/>
        <w:t xml:space="preserve">okresowe przeglądy techniczne, konserwacje i aktualizacje oprogramowania określone </w:t>
      </w:r>
      <w:r w:rsidR="00275628">
        <w:br/>
      </w:r>
      <w:r>
        <w:t>przez producenta wraz z wymianą części wg harmonogramu i zaleceń producenta potwierdzone raportem serwisowym;</w:t>
      </w:r>
    </w:p>
    <w:p w14:paraId="393B20FA" w14:textId="17D8F404" w:rsidR="00E34324" w:rsidRDefault="00E34324" w:rsidP="00275628">
      <w:pPr>
        <w:jc w:val="both"/>
      </w:pPr>
      <w:r>
        <w:t>•</w:t>
      </w:r>
      <w:r>
        <w:tab/>
        <w:t xml:space="preserve">diagnozy i naprawy wraz z wymianą uszkodzonych części na fabrycznie nowe, dopuszczone </w:t>
      </w:r>
      <w:r w:rsidR="00275628">
        <w:br/>
      </w:r>
      <w:r>
        <w:t>do stosowania przez wytwórcę urządzenia;</w:t>
      </w:r>
    </w:p>
    <w:p w14:paraId="2C6CE86B" w14:textId="53239316" w:rsidR="00E34324" w:rsidRDefault="00E34324" w:rsidP="00275628">
      <w:pPr>
        <w:jc w:val="both"/>
      </w:pPr>
      <w:r>
        <w:t>•</w:t>
      </w:r>
      <w:r>
        <w:tab/>
        <w:t xml:space="preserve">urządzenia zastępcze na czas </w:t>
      </w:r>
      <w:r w:rsidR="00275628">
        <w:t>napraw,</w:t>
      </w:r>
      <w:r>
        <w:t xml:space="preserve"> jeśli zaistnieje konieczność wykonania naprawy </w:t>
      </w:r>
      <w:r w:rsidR="00275628">
        <w:br/>
      </w:r>
      <w:r>
        <w:t>w serwisie;</w:t>
      </w:r>
    </w:p>
    <w:p w14:paraId="691D234A" w14:textId="77777777" w:rsidR="00E34324" w:rsidRDefault="00E34324" w:rsidP="00275628">
      <w:pPr>
        <w:jc w:val="both"/>
      </w:pPr>
      <w:r>
        <w:t>•</w:t>
      </w:r>
      <w:r>
        <w:tab/>
        <w:t>sprawdzenie i kontrola bezpieczeństwa;</w:t>
      </w:r>
    </w:p>
    <w:p w14:paraId="1DDFC698" w14:textId="0EA1462C" w:rsidR="00E34324" w:rsidRDefault="00E34324" w:rsidP="00275628">
      <w:pPr>
        <w:jc w:val="both"/>
      </w:pPr>
      <w:r>
        <w:t>•</w:t>
      </w:r>
      <w:r>
        <w:tab/>
        <w:t xml:space="preserve">regulacje, kalibrację i </w:t>
      </w:r>
      <w:r w:rsidR="00275628">
        <w:t>wzorcowanie;</w:t>
      </w:r>
    </w:p>
    <w:p w14:paraId="2CD28099" w14:textId="77777777" w:rsidR="00E34324" w:rsidRDefault="00E34324" w:rsidP="00275628">
      <w:pPr>
        <w:jc w:val="both"/>
      </w:pPr>
      <w:r>
        <w:t>•</w:t>
      </w:r>
      <w:r>
        <w:tab/>
        <w:t>usługi będą świadczone w siedzibie Zamawiającego</w:t>
      </w:r>
    </w:p>
    <w:p w14:paraId="5EE01DC0" w14:textId="77777777" w:rsidR="00E34324" w:rsidRDefault="00E34324" w:rsidP="00275628">
      <w:pPr>
        <w:jc w:val="both"/>
      </w:pPr>
      <w:r>
        <w:t>1.</w:t>
      </w:r>
      <w:r>
        <w:tab/>
        <w:t xml:space="preserve">Zakres prac jest uzależniony od wymogów producenta wyrobu medycznego. </w:t>
      </w:r>
    </w:p>
    <w:p w14:paraId="56E247C2" w14:textId="77777777" w:rsidR="00E34324" w:rsidRDefault="00E34324" w:rsidP="00275628">
      <w:pPr>
        <w:jc w:val="both"/>
      </w:pPr>
      <w:r>
        <w:t>2.</w:t>
      </w:r>
      <w:r>
        <w:tab/>
        <w:t xml:space="preserve">Wykonawca przed rozpoczęciem wykonywania usługi dostarczy Zamawiającemu aktualne instrukcje obsługi urządzeń wraz z zaleceniami producenta </w:t>
      </w:r>
      <w:proofErr w:type="gramStart"/>
      <w:r>
        <w:t>odnośnie</w:t>
      </w:r>
      <w:proofErr w:type="gramEnd"/>
      <w:r>
        <w:t xml:space="preserve"> harmonogramu wykonywania przeglądów technicznych oraz wymiany części eksploatacyjnych.</w:t>
      </w:r>
    </w:p>
    <w:p w14:paraId="41E7C4BA" w14:textId="77777777" w:rsidR="00E34324" w:rsidRDefault="00E34324" w:rsidP="00275628">
      <w:pPr>
        <w:jc w:val="both"/>
      </w:pPr>
      <w:r>
        <w:t>3.</w:t>
      </w:r>
      <w:r>
        <w:tab/>
        <w:t xml:space="preserve">Usługi wykonywania przeglądu technicznego realizowane będą na podstawie opracowanego przez Wykonawcę i uzgodnionego z Zamawiającym Planu Przeglądu. </w:t>
      </w:r>
    </w:p>
    <w:p w14:paraId="7372F8F2" w14:textId="190C2FBB" w:rsidR="00E34324" w:rsidRDefault="00E34324" w:rsidP="00275628">
      <w:pPr>
        <w:jc w:val="both"/>
      </w:pPr>
      <w:r>
        <w:t>4.</w:t>
      </w:r>
      <w:r>
        <w:tab/>
        <w:t xml:space="preserve">Wykonawca wspólnie z Przedstawicielem Zamawiającego jest obowiązany prowadzić </w:t>
      </w:r>
      <w:r w:rsidR="00275628">
        <w:br/>
      </w:r>
      <w:r>
        <w:t>w siedzibie Zamawiającego dokumentację, określającą terminy następnych przeglądów</w:t>
      </w:r>
      <w:r w:rsidR="00275628">
        <w:t xml:space="preserve"> </w:t>
      </w:r>
      <w:r>
        <w:t>i działań serwisowych, wynikające z instrukcji użytkowania i zaleceń producenta.</w:t>
      </w:r>
    </w:p>
    <w:p w14:paraId="1CC552E7" w14:textId="77777777" w:rsidR="00E34324" w:rsidRDefault="00E34324" w:rsidP="00275628">
      <w:pPr>
        <w:jc w:val="both"/>
      </w:pPr>
      <w:r>
        <w:t>5.</w:t>
      </w:r>
      <w:r>
        <w:tab/>
        <w:t>Wykonanie przeglądu technicznego musi być potwierdzone wystawieniem protokołu serwisowego (karty pracy) z pełnym opisem prac.</w:t>
      </w:r>
    </w:p>
    <w:p w14:paraId="590A2C7A" w14:textId="77777777" w:rsidR="00E34324" w:rsidRDefault="00E34324" w:rsidP="00275628">
      <w:pPr>
        <w:jc w:val="both"/>
      </w:pPr>
      <w:r>
        <w:t>6.</w:t>
      </w:r>
      <w:r>
        <w:tab/>
        <w:t xml:space="preserve">Protokół serwisowy sprawności urządzenia, potwierdza czytelnym podpisem użytkownik danego urządzenia. </w:t>
      </w:r>
    </w:p>
    <w:p w14:paraId="765925E0" w14:textId="77777777" w:rsidR="00E34324" w:rsidRDefault="00E34324" w:rsidP="00275628">
      <w:pPr>
        <w:jc w:val="both"/>
      </w:pPr>
      <w:r>
        <w:t>7.</w:t>
      </w:r>
      <w:r>
        <w:tab/>
        <w:t>Wykonawca dokona w ramach umowy każdej naprawy w tym naprawy uszkodzeń mechanicznych.</w:t>
      </w:r>
    </w:p>
    <w:p w14:paraId="550EEF3F" w14:textId="77777777" w:rsidR="00E34324" w:rsidRDefault="00E34324" w:rsidP="00275628">
      <w:pPr>
        <w:jc w:val="both"/>
      </w:pPr>
      <w:r>
        <w:t>8.</w:t>
      </w:r>
      <w:r>
        <w:tab/>
        <w:t>Wykonawca zapewni w uzasadnionych przypadkach pomoc techniczną i serwis w formie zdalnej oraz szkolenia praktyczne.</w:t>
      </w:r>
    </w:p>
    <w:p w14:paraId="38FD1AE1" w14:textId="038FDED9" w:rsidR="00E34324" w:rsidRDefault="00E34324" w:rsidP="00275628">
      <w:pPr>
        <w:jc w:val="both"/>
      </w:pPr>
      <w:r>
        <w:t>9.</w:t>
      </w:r>
      <w:r>
        <w:tab/>
        <w:t xml:space="preserve">Zamawiający tj. upoważniony pracownik Działu Obsługi Szpitala, zgłasza wystąpienie awarii </w:t>
      </w:r>
      <w:r w:rsidR="00275628">
        <w:br/>
      </w:r>
      <w:r>
        <w:t>w funkcjonowaniu aparatury i sprzętu medycznego: telefonicznie lub mailem – za potwierdzeniem jego odczytania - na wskazany adres Wykonawcy.</w:t>
      </w:r>
    </w:p>
    <w:p w14:paraId="60FCFF28" w14:textId="77777777" w:rsidR="00E34324" w:rsidRDefault="00E34324" w:rsidP="00275628">
      <w:pPr>
        <w:jc w:val="both"/>
      </w:pPr>
      <w:r>
        <w:lastRenderedPageBreak/>
        <w:t>10.</w:t>
      </w:r>
      <w:r>
        <w:tab/>
        <w:t xml:space="preserve">Wykonawca informuje Zamawiającego telefonicznie lub zwrotnym mailem, o terminie wykonania usługi. </w:t>
      </w:r>
    </w:p>
    <w:p w14:paraId="64D57E11" w14:textId="77777777" w:rsidR="00E34324" w:rsidRDefault="00E34324" w:rsidP="00275628">
      <w:pPr>
        <w:jc w:val="both"/>
      </w:pPr>
      <w:r>
        <w:t>11.</w:t>
      </w:r>
      <w:r>
        <w:tab/>
        <w:t>Części zamienne i materiały niezbędne do wykonania usługi zapewni Wykonawca.</w:t>
      </w:r>
    </w:p>
    <w:p w14:paraId="6D523886" w14:textId="77777777" w:rsidR="00E34324" w:rsidRDefault="00E34324" w:rsidP="00275628">
      <w:pPr>
        <w:jc w:val="both"/>
      </w:pPr>
      <w:r>
        <w:t>12.</w:t>
      </w:r>
      <w:r>
        <w:tab/>
        <w:t>Wykonawca będzie świadczył usługi określone w przedmiocie zamówienia przy użyciu własnej aparatury kontrolnej, pomiarowej, narzędzi i materiałów, w siedzibie Zamawiającego.</w:t>
      </w:r>
    </w:p>
    <w:p w14:paraId="064F7188" w14:textId="4164CA01" w:rsidR="00E34324" w:rsidRDefault="00E34324" w:rsidP="00275628">
      <w:pPr>
        <w:jc w:val="both"/>
      </w:pPr>
      <w:r>
        <w:t>13.</w:t>
      </w:r>
      <w:r>
        <w:tab/>
        <w:t xml:space="preserve">Aparatura kontrolno-pomiarowa musi posiadać aktualne świadectwa legalizacji </w:t>
      </w:r>
      <w:r w:rsidR="00275628">
        <w:br/>
      </w:r>
      <w:r>
        <w:t xml:space="preserve">lub sprawdzenia </w:t>
      </w:r>
    </w:p>
    <w:p w14:paraId="30C323D5" w14:textId="1626DA4F" w:rsidR="00E34324" w:rsidRDefault="00E34324" w:rsidP="00275628">
      <w:pPr>
        <w:jc w:val="both"/>
      </w:pPr>
      <w:r>
        <w:t>14.</w:t>
      </w:r>
      <w:r>
        <w:tab/>
        <w:t>Wykonawca przystąpi do usunięcia awarii w terminie do 48 godzin od momentu zgłoszenia.</w:t>
      </w:r>
    </w:p>
    <w:p w14:paraId="5C3694E5" w14:textId="635E4769" w:rsidR="00DF3A3D" w:rsidRDefault="00DF3A3D" w:rsidP="00275628">
      <w:pPr>
        <w:jc w:val="both"/>
      </w:pPr>
      <w:r>
        <w:t>15.</w:t>
      </w:r>
      <w:r>
        <w:tab/>
        <w:t>Czas skutecznej naprawy sprzętu z użyciem części zamiennych do 5 dni roboczych</w:t>
      </w:r>
    </w:p>
    <w:p w14:paraId="6B91D4F9" w14:textId="518E5388" w:rsidR="00DF3A3D" w:rsidRDefault="00DF3A3D" w:rsidP="00275628">
      <w:pPr>
        <w:jc w:val="both"/>
      </w:pPr>
      <w:r>
        <w:t>16.</w:t>
      </w:r>
      <w:r>
        <w:tab/>
        <w:t xml:space="preserve">Czas skutecznej naprawy wymagającej importu części spoza terytorium </w:t>
      </w:r>
      <w:r w:rsidR="00275628">
        <w:t>Polski –</w:t>
      </w:r>
      <w:r>
        <w:t xml:space="preserve"> maksimum 10 dni roboczych.</w:t>
      </w:r>
    </w:p>
    <w:p w14:paraId="49426969" w14:textId="5C276431" w:rsidR="00E34324" w:rsidRDefault="00E34324" w:rsidP="00275628">
      <w:pPr>
        <w:jc w:val="both"/>
      </w:pPr>
      <w:r>
        <w:t>1</w:t>
      </w:r>
      <w:r w:rsidR="00DF3A3D">
        <w:t>7</w:t>
      </w:r>
      <w:r>
        <w:t>.</w:t>
      </w:r>
      <w:r>
        <w:tab/>
        <w:t xml:space="preserve">Części użyte do napraw muszą być fabrycznie nowe i dopuszczone do stosowania </w:t>
      </w:r>
      <w:r w:rsidR="00275628">
        <w:br/>
      </w:r>
      <w:r>
        <w:t>przez wytwórcę urządzenia.</w:t>
      </w:r>
    </w:p>
    <w:p w14:paraId="13D2C27B" w14:textId="0CC4E38C" w:rsidR="00E34324" w:rsidRDefault="00E34324" w:rsidP="00275628">
      <w:pPr>
        <w:jc w:val="both"/>
      </w:pPr>
      <w:r>
        <w:t>1</w:t>
      </w:r>
      <w:r w:rsidR="00DF3A3D">
        <w:t>8</w:t>
      </w:r>
      <w:r>
        <w:t>.</w:t>
      </w:r>
      <w:r>
        <w:tab/>
        <w:t>Wykonanie naprawy musi być potwierdzone wystawieniem protokołu serwisowego (karty pracy) z pełnym opisem prac i wyszczególnieniem części wymiennych.</w:t>
      </w:r>
    </w:p>
    <w:p w14:paraId="177B9A4A" w14:textId="3493AEB6" w:rsidR="00E34324" w:rsidRDefault="00E34324" w:rsidP="00275628">
      <w:pPr>
        <w:jc w:val="both"/>
      </w:pPr>
      <w:r>
        <w:t>1</w:t>
      </w:r>
      <w:r w:rsidR="00DF3A3D">
        <w:t>9</w:t>
      </w:r>
      <w:r>
        <w:t>.</w:t>
      </w:r>
      <w:r>
        <w:tab/>
        <w:t xml:space="preserve">Protokół serwisowy sprawności urządzenia, potwierdza czytelnym podpisem użytkownik danego urządzenia. </w:t>
      </w:r>
    </w:p>
    <w:p w14:paraId="7BDAC5CC" w14:textId="31B18B32" w:rsidR="00E34324" w:rsidRDefault="00DF3A3D" w:rsidP="00275628">
      <w:pPr>
        <w:jc w:val="both"/>
      </w:pPr>
      <w:r>
        <w:t>20</w:t>
      </w:r>
      <w:r w:rsidR="00E34324">
        <w:t>.</w:t>
      </w:r>
      <w:r w:rsidR="00E34324">
        <w:tab/>
        <w:t xml:space="preserve">W przypadku stwierdzenia, że aparat musi być wyłączony z eksploatacji, Wykonawca zobowiązany będzie do fizycznego jego «rozłączenia» oraz do umieszczenia na nim odpowiedniej informacji </w:t>
      </w:r>
      <w:proofErr w:type="spellStart"/>
      <w:r w:rsidR="00E34324">
        <w:t>np</w:t>
      </w:r>
      <w:proofErr w:type="spellEnd"/>
      <w:r w:rsidR="00E34324">
        <w:t>: «aparat niesprawny». Jeżeli aparat musi być wyłączony z eksploatacji w sposób trwały (nie podlega naprawie), Wykonawca zobowiązany jest wydać pisemne orzeczenie techniczne</w:t>
      </w:r>
      <w:r w:rsidR="00594E2D">
        <w:t xml:space="preserve"> (raport serwisowy)</w:t>
      </w:r>
      <w:r w:rsidR="00E34324">
        <w:t>, stanowiące dla Zamawiającego podstawę do kasacji.</w:t>
      </w:r>
    </w:p>
    <w:p w14:paraId="12E316CD" w14:textId="3785F2F3" w:rsidR="00E34324" w:rsidRDefault="00DF3A3D" w:rsidP="00275628">
      <w:pPr>
        <w:jc w:val="both"/>
      </w:pPr>
      <w:r>
        <w:t>21</w:t>
      </w:r>
      <w:r w:rsidR="00E34324">
        <w:t>.</w:t>
      </w:r>
      <w:r w:rsidR="00E34324">
        <w:tab/>
        <w:t>Wykonawca zobowiązany jest dysponować w w/w zakresie opisu zamówienia odpowiednią wykwalifikowaną kadrą pracowniczą.</w:t>
      </w:r>
    </w:p>
    <w:p w14:paraId="2CEE7B55" w14:textId="5BE80E81" w:rsidR="00E34324" w:rsidRDefault="00E34324" w:rsidP="00275628">
      <w:pPr>
        <w:jc w:val="both"/>
      </w:pPr>
      <w:r>
        <w:t>2</w:t>
      </w:r>
      <w:r w:rsidR="00DF3A3D">
        <w:t>2</w:t>
      </w:r>
      <w:r>
        <w:t>.</w:t>
      </w:r>
      <w:r>
        <w:tab/>
        <w:t xml:space="preserve">Świadczenie usług musi być realizowane zgodnie z wymogami producenta określonymi </w:t>
      </w:r>
      <w:r w:rsidR="00275628">
        <w:br/>
      </w:r>
      <w:r>
        <w:t xml:space="preserve">w instrukcji używania, obowiązującymi normami, instrukcjami oraz odpowiednimi przepisami </w:t>
      </w:r>
      <w:r w:rsidR="00275628">
        <w:br/>
      </w:r>
      <w:r>
        <w:t>z zachowaniem przepisów BHP i P-</w:t>
      </w:r>
      <w:proofErr w:type="spellStart"/>
      <w:r>
        <w:t>poż</w:t>
      </w:r>
      <w:proofErr w:type="spellEnd"/>
      <w:r>
        <w:t xml:space="preserve">., w szczególności zgodnie z Ustawą z dnia 7 kwietnia </w:t>
      </w:r>
      <w:r w:rsidR="00275628">
        <w:t>2022 r.</w:t>
      </w:r>
      <w:r>
        <w:t xml:space="preserve"> </w:t>
      </w:r>
      <w:r w:rsidR="00275628">
        <w:br/>
      </w:r>
      <w:r>
        <w:t xml:space="preserve">o wyrobach medycznych. </w:t>
      </w:r>
    </w:p>
    <w:p w14:paraId="53FE42F2" w14:textId="77777777" w:rsidR="00E34324" w:rsidRDefault="00E34324" w:rsidP="00E34324"/>
    <w:p w14:paraId="5C5B1A4D" w14:textId="77777777" w:rsidR="00E34324" w:rsidRDefault="00E34324" w:rsidP="00E34324"/>
    <w:p w14:paraId="2E0CD464" w14:textId="77777777" w:rsidR="00E34324" w:rsidRDefault="00E34324" w:rsidP="00E34324"/>
    <w:p w14:paraId="26DD0C13" w14:textId="77777777" w:rsidR="00FB063F" w:rsidRDefault="00FB063F"/>
    <w:sectPr w:rsidR="00FB0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83D"/>
    <w:rsid w:val="00185E97"/>
    <w:rsid w:val="0024683D"/>
    <w:rsid w:val="00275628"/>
    <w:rsid w:val="00387C4D"/>
    <w:rsid w:val="003C06E5"/>
    <w:rsid w:val="003D68E8"/>
    <w:rsid w:val="004B44FF"/>
    <w:rsid w:val="00594E2D"/>
    <w:rsid w:val="00BC4BF6"/>
    <w:rsid w:val="00DF3A3D"/>
    <w:rsid w:val="00E34324"/>
    <w:rsid w:val="00FB063F"/>
    <w:rsid w:val="00FF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9122"/>
  <w15:chartTrackingRefBased/>
  <w15:docId w15:val="{FDA79565-6EC4-4800-A64A-D8768DAA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603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Gatz</dc:creator>
  <cp:keywords/>
  <dc:description/>
  <cp:lastModifiedBy>Szpital Wojewódzki w Poznaniu</cp:lastModifiedBy>
  <cp:revision>6</cp:revision>
  <dcterms:created xsi:type="dcterms:W3CDTF">2026-05-13T07:50:00Z</dcterms:created>
  <dcterms:modified xsi:type="dcterms:W3CDTF">2026-08-05T06:41:00Z</dcterms:modified>
</cp:coreProperties>
</file>