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9A60ED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14115" w:rsidRPr="00514115">
        <w:rPr>
          <w:rFonts w:ascii="Calibri" w:hAnsi="Calibri" w:cs="Calibri"/>
          <w:b/>
        </w:rPr>
        <w:t>CRZP/16</w:t>
      </w:r>
      <w:r w:rsidR="00BF04D0">
        <w:rPr>
          <w:rFonts w:ascii="Calibri" w:hAnsi="Calibri" w:cs="Calibri"/>
          <w:b/>
        </w:rPr>
        <w:t>9</w:t>
      </w:r>
      <w:r w:rsidR="00514115" w:rsidRPr="00514115">
        <w:rPr>
          <w:rFonts w:ascii="Calibri" w:hAnsi="Calibri" w:cs="Calibri"/>
          <w:b/>
        </w:rPr>
        <w:t>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14115" w:rsidRPr="00514115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14115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14115">
        <w:rPr>
          <w:rFonts w:ascii="Calibri" w:hAnsi="Calibri"/>
          <w:b/>
        </w:rPr>
        <w:t>Zawarcie umowy ramowej na usługi czarteru jednostek na potrzeby realizacji badań geofizycznych - projekt wraki</w:t>
      </w:r>
      <w:r w:rsidR="00BF04D0">
        <w:rPr>
          <w:rFonts w:ascii="Calibri" w:hAnsi="Calibri"/>
          <w:b/>
        </w:rPr>
        <w:t xml:space="preserve"> - powtórne</w:t>
      </w:r>
      <w:bookmarkStart w:id="0" w:name="_GoBack"/>
      <w:bookmarkEnd w:id="0"/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14115" w:rsidRPr="00514115">
        <w:rPr>
          <w:rFonts w:ascii="Calibri" w:hAnsi="Calibri"/>
          <w:sz w:val="24"/>
          <w:szCs w:val="24"/>
        </w:rPr>
        <w:t>(</w:t>
      </w:r>
      <w:proofErr w:type="spellStart"/>
      <w:r w:rsidR="00514115" w:rsidRPr="00514115">
        <w:rPr>
          <w:rFonts w:ascii="Calibri" w:hAnsi="Calibri"/>
          <w:sz w:val="24"/>
          <w:szCs w:val="24"/>
        </w:rPr>
        <w:t>t.j</w:t>
      </w:r>
      <w:proofErr w:type="spellEnd"/>
      <w:r w:rsidR="00514115" w:rsidRPr="00514115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70" w:rsidRDefault="00195370">
      <w:r>
        <w:separator/>
      </w:r>
    </w:p>
  </w:endnote>
  <w:endnote w:type="continuationSeparator" w:id="0">
    <w:p w:rsidR="00195370" w:rsidRDefault="0019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70" w:rsidRDefault="00195370">
      <w:r>
        <w:separator/>
      </w:r>
    </w:p>
  </w:footnote>
  <w:footnote w:type="continuationSeparator" w:id="0">
    <w:p w:rsidR="00195370" w:rsidRDefault="0019537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14115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usługi czarteru jednostek na potrzeby realizacji badań geofizycznych - projekt wraki</w:t>
    </w:r>
    <w:r w:rsidR="00BF04D0">
      <w:rPr>
        <w:rFonts w:ascii="Tahoma" w:hAnsi="Tahoma" w:cs="Tahoma"/>
        <w:i/>
      </w:rPr>
      <w:t xml:space="preserve"> - powtórne</w:t>
    </w:r>
  </w:p>
  <w:p w:rsidR="00580BD7" w:rsidRDefault="00BF04D0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5370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14115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A60ED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BF04D0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5E87B5"/>
  <w15:chartTrackingRefBased/>
  <w15:docId w15:val="{737F2134-E634-41B2-B55A-0FDF843A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1B97E-25A4-4C81-875C-8315C455A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2025-08-25T12:19:00Z</cp:lastPrinted>
  <dcterms:created xsi:type="dcterms:W3CDTF">2025-08-25T12:19:00Z</dcterms:created>
  <dcterms:modified xsi:type="dcterms:W3CDTF">2025-08-25T12:19:00Z</dcterms:modified>
</cp:coreProperties>
</file>