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9C4AEC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9C4AEC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9C4AEC">
        <w:rPr>
          <w:rFonts w:ascii="Arial" w:hAnsi="Arial" w:cs="Arial"/>
        </w:rPr>
        <w:t>2025-08-14</w:t>
      </w:r>
    </w:p>
    <w:p w:rsidR="00081D13" w:rsidRPr="00353FDC" w:rsidRDefault="009C4AEC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9C4AEC">
        <w:rPr>
          <w:rFonts w:ascii="Arial" w:hAnsi="Arial" w:cs="Arial"/>
          <w:b/>
          <w:bCs/>
        </w:rPr>
        <w:t>Politechnika Częstochowska</w:t>
      </w:r>
    </w:p>
    <w:p w:rsidR="00081D13" w:rsidRPr="00353FDC" w:rsidRDefault="009C4AEC" w:rsidP="00081D13">
      <w:pPr>
        <w:spacing w:line="360" w:lineRule="auto"/>
        <w:ind w:right="3969"/>
        <w:rPr>
          <w:rFonts w:ascii="Arial" w:hAnsi="Arial" w:cs="Arial"/>
        </w:rPr>
      </w:pPr>
      <w:r w:rsidRPr="009C4AEC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9C4AEC">
        <w:rPr>
          <w:rFonts w:ascii="Arial" w:hAnsi="Arial" w:cs="Arial"/>
        </w:rPr>
        <w:t>69</w:t>
      </w:r>
    </w:p>
    <w:p w:rsidR="00081D13" w:rsidRPr="00353FDC" w:rsidRDefault="009C4AEC" w:rsidP="00081D13">
      <w:pPr>
        <w:ind w:right="3969"/>
        <w:rPr>
          <w:rFonts w:ascii="Arial" w:hAnsi="Arial" w:cs="Arial"/>
        </w:rPr>
      </w:pPr>
      <w:r w:rsidRPr="009C4AEC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9C4AEC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9C4AE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C4AEC">
              <w:rPr>
                <w:rFonts w:ascii="Arial" w:hAnsi="Arial" w:cs="Arial"/>
                <w:bCs/>
              </w:rPr>
              <w:t>Dostawa stanowiska do badania procesów beztlenowych w warunkach półciągłych</w:t>
            </w:r>
          </w:p>
        </w:tc>
      </w:tr>
      <w:tr w:rsidR="009C4AEC" w:rsidRPr="00353FDC" w:rsidTr="00061310">
        <w:tc>
          <w:tcPr>
            <w:tcW w:w="2269" w:type="dxa"/>
            <w:shd w:val="clear" w:color="auto" w:fill="auto"/>
          </w:tcPr>
          <w:p w:rsidR="009C4AEC" w:rsidRPr="00353FDC" w:rsidRDefault="009C4AEC" w:rsidP="000613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9C4AEC" w:rsidRPr="00353FDC" w:rsidRDefault="009C4AEC" w:rsidP="000613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C4AEC">
              <w:rPr>
                <w:rFonts w:ascii="Arial" w:hAnsi="Arial" w:cs="Arial"/>
                <w:bCs/>
              </w:rPr>
              <w:t>RZ-DZP.261.11.2025.ŁZ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9C4AEC" w:rsidRPr="009C4AEC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9C4AEC" w:rsidRPr="009C4AEC">
        <w:rPr>
          <w:rFonts w:ascii="Arial" w:hAnsi="Arial" w:cs="Arial"/>
        </w:rPr>
        <w:t>(</w:t>
      </w:r>
      <w:proofErr w:type="spellStart"/>
      <w:r w:rsidR="009C4AEC" w:rsidRPr="009C4AEC">
        <w:rPr>
          <w:rFonts w:ascii="Arial" w:hAnsi="Arial" w:cs="Arial"/>
        </w:rPr>
        <w:t>t.j</w:t>
      </w:r>
      <w:proofErr w:type="spellEnd"/>
      <w:r w:rsidR="009C4AEC" w:rsidRPr="009C4AEC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C4AEC" w:rsidRPr="00E1738E" w:rsidTr="0006131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9C4AEC" w:rsidRDefault="009C4AEC" w:rsidP="0006131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C4AEC">
              <w:rPr>
                <w:rFonts w:ascii="Arial" w:hAnsi="Arial" w:cs="Arial"/>
                <w:b/>
              </w:rPr>
              <w:t>ROTAMETR s.c. Rudolf Malczyk, Kamil Malczyk</w:t>
            </w:r>
          </w:p>
          <w:p w:rsidR="009C4AEC" w:rsidRPr="00AC1F4A" w:rsidRDefault="009C4AEC" w:rsidP="0006131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C4AEC">
              <w:rPr>
                <w:rFonts w:ascii="Arial" w:hAnsi="Arial" w:cs="Arial"/>
                <w:bCs/>
              </w:rPr>
              <w:t>Orzeska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C4AEC">
              <w:rPr>
                <w:rFonts w:ascii="Arial" w:hAnsi="Arial" w:cs="Arial"/>
                <w:bCs/>
              </w:rPr>
              <w:t>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9C4AEC" w:rsidRPr="00E1738E" w:rsidRDefault="009C4AEC" w:rsidP="0006131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9C4AEC">
              <w:rPr>
                <w:rFonts w:ascii="Arial" w:hAnsi="Arial" w:cs="Arial"/>
                <w:bCs/>
              </w:rPr>
              <w:t>43-178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C4AEC">
              <w:rPr>
                <w:rFonts w:ascii="Arial" w:hAnsi="Arial" w:cs="Arial"/>
                <w:bCs/>
              </w:rPr>
              <w:t>Ornontowice</w:t>
            </w:r>
          </w:p>
          <w:p w:rsidR="009C4AEC" w:rsidRPr="00BC506C" w:rsidRDefault="009C4AEC" w:rsidP="00061310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9C4AEC">
              <w:rPr>
                <w:rFonts w:ascii="Arial" w:hAnsi="Arial" w:cs="Arial"/>
                <w:b/>
              </w:rPr>
              <w:t>188 374.50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9C4AEC" w:rsidRPr="00E1738E" w:rsidRDefault="009C4AEC" w:rsidP="00061310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9C4AEC" w:rsidRPr="00E1738E" w:rsidRDefault="009C4AEC" w:rsidP="0006131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9C4AEC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punktów. Jest to jedyna oferta złożona w postępowaniu.</w:t>
            </w:r>
          </w:p>
        </w:tc>
      </w:tr>
    </w:tbl>
    <w:p w:rsidR="00081D13" w:rsidRPr="009B2AAA" w:rsidRDefault="00081D13" w:rsidP="009B2AAA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9B2AAA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9B2A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812"/>
        <w:gridCol w:w="1559"/>
        <w:gridCol w:w="1843"/>
      </w:tblGrid>
      <w:tr w:rsidR="009B2AAA" w:rsidRPr="009B2AAA" w:rsidTr="009B2AA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9B2AAA" w:rsidRPr="009B2AAA" w:rsidRDefault="009B2AAA" w:rsidP="009B2AA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9B2AA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812" w:type="dxa"/>
            <w:shd w:val="clear" w:color="auto" w:fill="F2F2F2"/>
            <w:vAlign w:val="center"/>
          </w:tcPr>
          <w:p w:rsidR="009B2AAA" w:rsidRPr="009B2AAA" w:rsidRDefault="009B2AAA" w:rsidP="009B2AA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2AA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9B2AAA" w:rsidRPr="009B2AAA" w:rsidRDefault="009B2AAA" w:rsidP="009B2AA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B2AA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9B2AAA" w:rsidRPr="009B2AAA" w:rsidRDefault="009B2AAA" w:rsidP="009B2AA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2AAA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9B2AAA" w:rsidRPr="009B2AAA" w:rsidTr="009B2AAA">
        <w:tc>
          <w:tcPr>
            <w:tcW w:w="851" w:type="dxa"/>
            <w:vAlign w:val="center"/>
          </w:tcPr>
          <w:p w:rsidR="009B2AAA" w:rsidRPr="009B2AAA" w:rsidRDefault="009B2AAA" w:rsidP="009B2AA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2A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812" w:type="dxa"/>
            <w:vAlign w:val="center"/>
          </w:tcPr>
          <w:p w:rsidR="009B2AAA" w:rsidRPr="009B2AAA" w:rsidRDefault="009B2AAA" w:rsidP="009B2AA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B2AAA">
              <w:rPr>
                <w:rFonts w:ascii="Arial" w:hAnsi="Arial" w:cs="Arial"/>
                <w:b/>
                <w:sz w:val="24"/>
                <w:szCs w:val="24"/>
              </w:rPr>
              <w:t>ROTAMETR s.c. Rudolf Malczyk, Kamil Malczyk</w:t>
            </w:r>
          </w:p>
          <w:p w:rsidR="009B2AAA" w:rsidRPr="009B2AAA" w:rsidRDefault="009B2AAA" w:rsidP="009B2AA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2AAA">
              <w:rPr>
                <w:rFonts w:ascii="Arial" w:hAnsi="Arial" w:cs="Arial"/>
                <w:bCs/>
                <w:sz w:val="24"/>
                <w:szCs w:val="24"/>
              </w:rPr>
              <w:t>Orzeska</w:t>
            </w:r>
            <w:r w:rsidRPr="009B2AA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2AAA">
              <w:rPr>
                <w:rFonts w:ascii="Arial" w:hAnsi="Arial" w:cs="Arial"/>
                <w:bCs/>
                <w:sz w:val="24"/>
                <w:szCs w:val="24"/>
              </w:rPr>
              <w:t>9</w:t>
            </w:r>
            <w:r w:rsidRPr="009B2AA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B2AAA" w:rsidRPr="009B2AAA" w:rsidRDefault="009B2AAA" w:rsidP="009B2AA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2AAA">
              <w:rPr>
                <w:rFonts w:ascii="Arial" w:hAnsi="Arial" w:cs="Arial"/>
                <w:bCs/>
                <w:sz w:val="24"/>
                <w:szCs w:val="24"/>
              </w:rPr>
              <w:t>43-178</w:t>
            </w:r>
            <w:r w:rsidRPr="009B2AA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2AAA">
              <w:rPr>
                <w:rFonts w:ascii="Arial" w:hAnsi="Arial" w:cs="Arial"/>
                <w:bCs/>
                <w:sz w:val="24"/>
                <w:szCs w:val="24"/>
              </w:rPr>
              <w:t>Ornontowice</w:t>
            </w:r>
          </w:p>
        </w:tc>
        <w:tc>
          <w:tcPr>
            <w:tcW w:w="1559" w:type="dxa"/>
            <w:vAlign w:val="center"/>
          </w:tcPr>
          <w:p w:rsidR="009B2AAA" w:rsidRPr="009B2AAA" w:rsidRDefault="009B2AAA" w:rsidP="009B2AA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2AA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9B2AAA" w:rsidRPr="009B2AAA" w:rsidRDefault="009B2AAA" w:rsidP="009B2AA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2AA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3" w:name="_GoBack"/>
      <w:bookmarkEnd w:id="0"/>
      <w:bookmarkEnd w:id="3"/>
    </w:p>
    <w:sectPr w:rsidR="008642B3" w:rsidRPr="00005838" w:rsidSect="009B2A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422" w:rsidRDefault="00FA6422">
      <w:r>
        <w:separator/>
      </w:r>
    </w:p>
  </w:endnote>
  <w:endnote w:type="continuationSeparator" w:id="0">
    <w:p w:rsidR="00FA6422" w:rsidRDefault="00FA6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AEC" w:rsidRDefault="009C4A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AAA" w:rsidRDefault="009B2AAA" w:rsidP="009B2AAA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9B2AAA" w:rsidRPr="009B2485" w:rsidTr="00061310">
      <w:tc>
        <w:tcPr>
          <w:tcW w:w="0" w:type="auto"/>
          <w:vAlign w:val="center"/>
        </w:tcPr>
        <w:p w:rsidR="009B2AAA" w:rsidRDefault="009B2AAA" w:rsidP="009B2AAA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9B2AAA" w:rsidRDefault="009B2AAA" w:rsidP="009B2AAA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9B2AAA" w:rsidRDefault="009B2AAA" w:rsidP="009B2AAA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9B2AAA" w:rsidRDefault="009B2AAA" w:rsidP="009B2AAA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9B2AAA" w:rsidRDefault="009B2AAA" w:rsidP="009B2AAA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9B2AAA" w:rsidRDefault="009B2AAA" w:rsidP="009B2AAA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9B2AAA" w:rsidRDefault="009B2AAA" w:rsidP="009B2AAA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B2AAA" w:rsidRPr="009B2485" w:rsidRDefault="009B2AAA" w:rsidP="009B2AAA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AEC" w:rsidRDefault="009C4A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422" w:rsidRDefault="00FA6422">
      <w:r>
        <w:separator/>
      </w:r>
    </w:p>
  </w:footnote>
  <w:footnote w:type="continuationSeparator" w:id="0">
    <w:p w:rsidR="00FA6422" w:rsidRDefault="00FA6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AEC" w:rsidRDefault="009C4A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AAA" w:rsidRPr="0062295F" w:rsidRDefault="009B2AAA" w:rsidP="009B2AA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C4AEC" w:rsidRDefault="009C4A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AEC" w:rsidRDefault="009C4A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422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2AAA"/>
    <w:rsid w:val="009C4AEC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6422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64008BB"/>
  <w15:chartTrackingRefBased/>
  <w15:docId w15:val="{0FBBD908-E960-4CCB-82DF-A0F59BFA8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B2AAA"/>
    <w:rPr>
      <w:sz w:val="24"/>
      <w:szCs w:val="24"/>
    </w:rPr>
  </w:style>
  <w:style w:type="paragraph" w:styleId="Bezodstpw">
    <w:name w:val="No Spacing"/>
    <w:uiPriority w:val="1"/>
    <w:qFormat/>
    <w:rsid w:val="009B2AA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174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2025-08-14T11:23:00Z</cp:lastPrinted>
  <dcterms:created xsi:type="dcterms:W3CDTF">2025-08-14T11:23:00Z</dcterms:created>
  <dcterms:modified xsi:type="dcterms:W3CDTF">2025-08-14T11:23:00Z</dcterms:modified>
</cp:coreProperties>
</file>