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8E82A" w14:textId="6D979CCF" w:rsidR="006C0A37" w:rsidRPr="00FF052C" w:rsidRDefault="003B03EE" w:rsidP="006C0A37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ab/>
      </w:r>
      <w:r w:rsidR="006C0A37" w:rsidRPr="00FF052C">
        <w:rPr>
          <w:rFonts w:ascii="Garamond" w:hAnsi="Garamond" w:cstheme="minorHAnsi"/>
          <w:b/>
          <w:bCs/>
          <w:sz w:val="18"/>
          <w:szCs w:val="18"/>
        </w:rPr>
        <w:t xml:space="preserve">Załącznik nr </w:t>
      </w:r>
      <w:r w:rsidR="00A707A2" w:rsidRPr="00FF052C">
        <w:rPr>
          <w:rFonts w:ascii="Garamond" w:hAnsi="Garamond" w:cstheme="minorHAnsi"/>
          <w:b/>
          <w:bCs/>
          <w:sz w:val="18"/>
          <w:szCs w:val="18"/>
        </w:rPr>
        <w:t>5</w:t>
      </w:r>
      <w:r w:rsidR="006C0A37" w:rsidRPr="00FF052C">
        <w:rPr>
          <w:rFonts w:ascii="Garamond" w:hAnsi="Garamond" w:cstheme="minorHAnsi"/>
          <w:b/>
          <w:bCs/>
          <w:sz w:val="18"/>
          <w:szCs w:val="18"/>
        </w:rPr>
        <w:t xml:space="preserve"> do SWZ</w:t>
      </w:r>
    </w:p>
    <w:p w14:paraId="6FBF453B" w14:textId="77777777" w:rsidR="006C0A37" w:rsidRPr="00FF052C" w:rsidRDefault="006C0A37" w:rsidP="006C0A37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17CFEE8F" w14:textId="77777777" w:rsidR="006C0A37" w:rsidRPr="00FF052C" w:rsidRDefault="006C0A37" w:rsidP="006C0A37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 xml:space="preserve">Wartości podane w tabeli stanowią nieprzekraczalne minimum, którego niespełnienie spowoduje odrzucenie oferty. </w:t>
      </w:r>
    </w:p>
    <w:p w14:paraId="1EFF9CD2" w14:textId="77777777" w:rsidR="006C0A37" w:rsidRPr="00FF052C" w:rsidRDefault="006C0A37" w:rsidP="006C0A37">
      <w:pPr>
        <w:rPr>
          <w:rFonts w:ascii="Garamond" w:hAnsi="Garamond" w:cstheme="minorHAnsi"/>
          <w:b/>
          <w:bCs/>
          <w:sz w:val="18"/>
          <w:szCs w:val="18"/>
        </w:rPr>
      </w:pPr>
    </w:p>
    <w:p w14:paraId="4F2FF8F5" w14:textId="77777777" w:rsidR="006C0A37" w:rsidRPr="00FF052C" w:rsidRDefault="006C0A37" w:rsidP="006C0A3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>PARAMETRY TECHNICZNE</w:t>
      </w:r>
    </w:p>
    <w:p w14:paraId="7E6EB295" w14:textId="77777777" w:rsidR="006C0A37" w:rsidRPr="00FF052C" w:rsidRDefault="006C0A37" w:rsidP="006C0A3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77C5E753" w14:textId="49A9B188" w:rsidR="006C0A37" w:rsidRPr="00FF052C" w:rsidRDefault="006C0A37" w:rsidP="006C0A3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Część I </w:t>
      </w:r>
      <w:r w:rsidR="00C26E48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–</w:t>
      </w: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</w:t>
      </w:r>
      <w:r w:rsidR="00C26E48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meble</w:t>
      </w:r>
      <w:r w:rsidR="0009589C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z</w:t>
      </w:r>
      <w:r w:rsidR="00C26E48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płyty pokrytej laminatem </w:t>
      </w:r>
      <w:proofErr w:type="spellStart"/>
      <w:r w:rsidR="00903098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kpl</w:t>
      </w:r>
      <w:proofErr w:type="spellEnd"/>
      <w:r w:rsidR="00C26E48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. 1</w:t>
      </w: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</w:t>
      </w:r>
    </w:p>
    <w:p w14:paraId="7E485C40" w14:textId="77777777" w:rsidR="006C0A37" w:rsidRPr="00FF052C" w:rsidRDefault="006C0A37" w:rsidP="006C0A3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p w14:paraId="39080241" w14:textId="77777777" w:rsidR="006C0A37" w:rsidRPr="00FF052C" w:rsidRDefault="006C0A37" w:rsidP="006C0A3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6C0A37" w:rsidRPr="00FF052C" w14:paraId="38255384" w14:textId="77777777" w:rsidTr="00E4069E">
        <w:tc>
          <w:tcPr>
            <w:tcW w:w="3403" w:type="dxa"/>
            <w:shd w:val="clear" w:color="auto" w:fill="C5E0B3" w:themeFill="accent6" w:themeFillTint="66"/>
          </w:tcPr>
          <w:p w14:paraId="034B4CF6" w14:textId="77777777" w:rsidR="006C0A37" w:rsidRPr="00FF052C" w:rsidRDefault="006C0A37" w:rsidP="00E4069E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AD42892" w14:textId="77777777" w:rsidR="006C0A37" w:rsidRPr="00FF052C" w:rsidRDefault="006C0A37" w:rsidP="00E4069E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6C0A37" w:rsidRPr="00FF052C" w14:paraId="5138DB71" w14:textId="77777777" w:rsidTr="00E4069E">
        <w:tc>
          <w:tcPr>
            <w:tcW w:w="3403" w:type="dxa"/>
            <w:shd w:val="clear" w:color="auto" w:fill="C5E0B3" w:themeFill="accent6" w:themeFillTint="66"/>
          </w:tcPr>
          <w:p w14:paraId="0B01BDB5" w14:textId="77777777" w:rsidR="006C0A37" w:rsidRPr="00FF052C" w:rsidRDefault="006C0A37" w:rsidP="00E4069E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5CD7788F" w14:textId="77777777" w:rsidR="006C0A37" w:rsidRPr="00FF052C" w:rsidRDefault="006C0A37" w:rsidP="00E4069E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6C0A37" w:rsidRPr="00FF052C" w14:paraId="07533ECA" w14:textId="77777777" w:rsidTr="00E4069E">
        <w:tc>
          <w:tcPr>
            <w:tcW w:w="3403" w:type="dxa"/>
            <w:shd w:val="clear" w:color="auto" w:fill="C5E0B3" w:themeFill="accent6" w:themeFillTint="66"/>
          </w:tcPr>
          <w:p w14:paraId="0D47618F" w14:textId="77777777" w:rsidR="006C0A37" w:rsidRPr="00FF052C" w:rsidRDefault="006C0A37" w:rsidP="00E4069E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067666D2" w14:textId="77777777" w:rsidR="006C0A37" w:rsidRPr="00FF052C" w:rsidRDefault="006C0A37" w:rsidP="00E4069E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6C0A37" w:rsidRPr="00FF052C" w14:paraId="29737A04" w14:textId="77777777" w:rsidTr="00E4069E">
        <w:tc>
          <w:tcPr>
            <w:tcW w:w="3403" w:type="dxa"/>
            <w:shd w:val="clear" w:color="auto" w:fill="C5E0B3" w:themeFill="accent6" w:themeFillTint="66"/>
          </w:tcPr>
          <w:p w14:paraId="1F9C7D36" w14:textId="7599AFE3" w:rsidR="006C0A37" w:rsidRPr="00FF052C" w:rsidRDefault="006C0A37" w:rsidP="00E4069E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Rok produkcji nie starszy niż 202</w:t>
            </w:r>
            <w:r w:rsidR="0009589C" w:rsidRPr="00FF052C">
              <w:rPr>
                <w:rFonts w:ascii="Garamond" w:hAnsi="Garamond" w:cstheme="minorHAnsi"/>
                <w:sz w:val="18"/>
                <w:szCs w:val="18"/>
              </w:rPr>
              <w:t>5</w:t>
            </w:r>
            <w:r w:rsidRPr="00FF052C">
              <w:rPr>
                <w:rFonts w:ascii="Garamond" w:hAnsi="Garamond" w:cstheme="minorHAnsi"/>
                <w:sz w:val="18"/>
                <w:szCs w:val="18"/>
              </w:rPr>
              <w:t xml:space="preserve"> r:</w:t>
            </w:r>
          </w:p>
        </w:tc>
        <w:tc>
          <w:tcPr>
            <w:tcW w:w="7087" w:type="dxa"/>
            <w:shd w:val="clear" w:color="auto" w:fill="FFFFFF" w:themeFill="background1"/>
          </w:tcPr>
          <w:p w14:paraId="517C5270" w14:textId="77777777" w:rsidR="006C0A37" w:rsidRPr="00FF052C" w:rsidRDefault="006C0A37" w:rsidP="00E4069E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4E1CB170" w14:textId="77777777" w:rsidR="006C0A37" w:rsidRPr="00FF052C" w:rsidRDefault="006C0A37" w:rsidP="006C0A37">
      <w:pPr>
        <w:rPr>
          <w:rFonts w:ascii="Garamond" w:hAnsi="Garamond" w:cstheme="minorHAnsi"/>
          <w:sz w:val="18"/>
          <w:szCs w:val="18"/>
        </w:rPr>
      </w:pPr>
    </w:p>
    <w:p w14:paraId="25C26602" w14:textId="77777777" w:rsidR="00C26E48" w:rsidRPr="00FF052C" w:rsidRDefault="00C26E48" w:rsidP="00C26E48">
      <w:pPr>
        <w:rPr>
          <w:rFonts w:ascii="Garamond" w:eastAsia="Times New Roman" w:hAnsi="Garamond" w:cstheme="minorHAnsi"/>
          <w:kern w:val="0"/>
          <w:sz w:val="18"/>
          <w:szCs w:val="18"/>
          <w:lang w:eastAsia="pl-PL"/>
        </w:rPr>
      </w:pPr>
    </w:p>
    <w:tbl>
      <w:tblPr>
        <w:tblW w:w="10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58"/>
        <w:gridCol w:w="2687"/>
        <w:gridCol w:w="1147"/>
        <w:gridCol w:w="3271"/>
      </w:tblGrid>
      <w:tr w:rsidR="00C26E48" w:rsidRPr="00FF052C" w14:paraId="75978E98" w14:textId="77777777" w:rsidTr="009632D9">
        <w:trPr>
          <w:jc w:val="center"/>
        </w:trPr>
        <w:tc>
          <w:tcPr>
            <w:tcW w:w="562" w:type="dxa"/>
            <w:shd w:val="clear" w:color="auto" w:fill="92D050"/>
            <w:vAlign w:val="center"/>
          </w:tcPr>
          <w:p w14:paraId="2DD0183E" w14:textId="77777777" w:rsidR="00C26E48" w:rsidRPr="00FF052C" w:rsidRDefault="00C26E48" w:rsidP="009632D9">
            <w:pPr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5245" w:type="dxa"/>
            <w:gridSpan w:val="2"/>
            <w:shd w:val="clear" w:color="auto" w:fill="92D050"/>
            <w:vAlign w:val="center"/>
          </w:tcPr>
          <w:p w14:paraId="233EE13C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3E53850D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Wartość wymagana</w:t>
            </w:r>
          </w:p>
        </w:tc>
        <w:tc>
          <w:tcPr>
            <w:tcW w:w="3271" w:type="dxa"/>
            <w:shd w:val="clear" w:color="auto" w:fill="92D050"/>
            <w:vAlign w:val="center"/>
          </w:tcPr>
          <w:p w14:paraId="25241DCA" w14:textId="77777777" w:rsidR="00C26E48" w:rsidRPr="00FF052C" w:rsidRDefault="00C26E48" w:rsidP="009632D9">
            <w:pPr>
              <w:tabs>
                <w:tab w:val="num" w:pos="432"/>
              </w:tabs>
              <w:ind w:left="432" w:hanging="432"/>
              <w:jc w:val="center"/>
              <w:outlineLvl w:val="0"/>
              <w:rPr>
                <w:rFonts w:ascii="Garamond" w:eastAsia="Times New Roman" w:hAnsi="Garamond" w:cstheme="minorHAnsi"/>
                <w:b/>
                <w:bCs/>
                <w:caps/>
                <w:kern w:val="32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caps/>
                <w:kern w:val="32"/>
                <w:sz w:val="18"/>
                <w:szCs w:val="18"/>
                <w:lang w:eastAsia="pl-PL"/>
              </w:rPr>
              <w:t>Wartość oferowana</w:t>
            </w:r>
          </w:p>
        </w:tc>
      </w:tr>
      <w:tr w:rsidR="00C26E48" w:rsidRPr="00FF052C" w14:paraId="3172EB84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5246509C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6E8F4005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0897E75F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271" w:type="dxa"/>
            <w:shd w:val="clear" w:color="auto" w:fill="auto"/>
          </w:tcPr>
          <w:p w14:paraId="4693DC30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4</w:t>
            </w:r>
          </w:p>
        </w:tc>
      </w:tr>
      <w:tr w:rsidR="00C26E48" w:rsidRPr="00FF052C" w14:paraId="49722DC9" w14:textId="77777777" w:rsidTr="009632D9">
        <w:trPr>
          <w:jc w:val="center"/>
        </w:trPr>
        <w:tc>
          <w:tcPr>
            <w:tcW w:w="10225" w:type="dxa"/>
            <w:gridSpan w:val="5"/>
            <w:shd w:val="clear" w:color="auto" w:fill="92D050"/>
          </w:tcPr>
          <w:p w14:paraId="20C1E4C5" w14:textId="77777777" w:rsidR="00C26E48" w:rsidRPr="00FF052C" w:rsidRDefault="00C26E48" w:rsidP="009632D9">
            <w:pPr>
              <w:ind w:left="1058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PARAMETRY OGÓLNE</w:t>
            </w:r>
          </w:p>
        </w:tc>
      </w:tr>
      <w:tr w:rsidR="00C26E48" w:rsidRPr="00FF052C" w14:paraId="5C90524D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3C535827" w14:textId="77777777" w:rsidR="00C26E48" w:rsidRPr="00FF052C" w:rsidRDefault="00C26E48" w:rsidP="009632D9">
            <w:pPr>
              <w:contextualSpacing/>
              <w:jc w:val="both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6469ABBA" w14:textId="77777777" w:rsidR="00C26E48" w:rsidRPr="00FF052C" w:rsidRDefault="00C26E48" w:rsidP="009632D9">
            <w:pPr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  <w:t>SALA WYBUDZEŃ</w:t>
            </w:r>
          </w:p>
        </w:tc>
        <w:tc>
          <w:tcPr>
            <w:tcW w:w="1147" w:type="dxa"/>
            <w:shd w:val="clear" w:color="auto" w:fill="auto"/>
          </w:tcPr>
          <w:p w14:paraId="44EDFD6D" w14:textId="77777777" w:rsidR="00C26E48" w:rsidRPr="00FF052C" w:rsidRDefault="00C26E48" w:rsidP="009632D9">
            <w:pPr>
              <w:jc w:val="center"/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792005ED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23A99363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27B241E5" w14:textId="77777777" w:rsidR="00C26E48" w:rsidRPr="00FF052C" w:rsidRDefault="00C26E48" w:rsidP="00C26E48">
            <w:pPr>
              <w:widowControl/>
              <w:numPr>
                <w:ilvl w:val="0"/>
                <w:numId w:val="7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7C96B392" w14:textId="643AE1AD" w:rsidR="00C26E48" w:rsidRPr="00FF052C" w:rsidRDefault="00C26E48" w:rsidP="009632D9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Biurko lekarskie w kształcie litery „L” wykonane z płyty pokrytej laminatem odpornym na środki dezynfekcyjne, z wysuwana półka pod klawiaturę.  Wymiary (sz. X gł. X wys.)</w:t>
            </w:r>
          </w:p>
          <w:p w14:paraId="3C73EFE2" w14:textId="42A3F621" w:rsidR="00C26E48" w:rsidRPr="00FF052C" w:rsidRDefault="00C26E48" w:rsidP="009632D9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100 x 70 x 80cm 180 x 40 x 80cm (+-5 cm) </w:t>
            </w:r>
          </w:p>
        </w:tc>
        <w:tc>
          <w:tcPr>
            <w:tcW w:w="1147" w:type="dxa"/>
            <w:shd w:val="clear" w:color="auto" w:fill="auto"/>
          </w:tcPr>
          <w:p w14:paraId="46C69714" w14:textId="77777777" w:rsidR="00C26E48" w:rsidRPr="00FF052C" w:rsidRDefault="00C26E48" w:rsidP="00C26E48">
            <w:pPr>
              <w:jc w:val="center"/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4B9EBC45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4AD27B3E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7DE25102" w14:textId="77777777" w:rsidR="00C26E48" w:rsidRPr="00FF052C" w:rsidRDefault="00C26E48" w:rsidP="00C26E48">
            <w:pPr>
              <w:widowControl/>
              <w:numPr>
                <w:ilvl w:val="0"/>
                <w:numId w:val="7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0519510D" w14:textId="033204BF" w:rsidR="00C26E48" w:rsidRPr="00FF052C" w:rsidRDefault="00C26E48" w:rsidP="00C26E4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Kontener pod biurkiem  zamykany na klucz z trzema szufladami</w:t>
            </w:r>
            <w:r w:rsidR="00396DE4"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.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 Wymiary (sz. X gł. X wys.)</w:t>
            </w:r>
          </w:p>
          <w:p w14:paraId="6E4ABDBF" w14:textId="7198A5CF" w:rsidR="00C26E48" w:rsidRPr="00FF052C" w:rsidRDefault="00C26E48" w:rsidP="00C26E4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40 x 50 x 70 cm (+-5 cm)</w:t>
            </w:r>
          </w:p>
        </w:tc>
        <w:tc>
          <w:tcPr>
            <w:tcW w:w="1147" w:type="dxa"/>
            <w:shd w:val="clear" w:color="auto" w:fill="auto"/>
          </w:tcPr>
          <w:p w14:paraId="445E4AB0" w14:textId="63D84147" w:rsidR="00C26E48" w:rsidRPr="00FF052C" w:rsidRDefault="00C26E48" w:rsidP="009632D9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706416FA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262C53F5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3FED1E02" w14:textId="77777777" w:rsidR="00C26E48" w:rsidRPr="00FF052C" w:rsidRDefault="00C26E48" w:rsidP="00C26E48">
            <w:pPr>
              <w:widowControl/>
              <w:numPr>
                <w:ilvl w:val="0"/>
                <w:numId w:val="7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06A5145D" w14:textId="19C81F77" w:rsidR="00C26E48" w:rsidRPr="00FF052C" w:rsidRDefault="00C26E48" w:rsidP="00C26E4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Kontener pod biurkiem  </w:t>
            </w:r>
            <w:r w:rsidR="00E42FED"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z drzwiami 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zamykany</w:t>
            </w:r>
            <w:r w:rsidR="00E42FED"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mi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 na klucz z dwoma </w:t>
            </w:r>
            <w:r w:rsidR="00E42FED"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pólkami regulowanymi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. Wymiary (s</w:t>
            </w:r>
            <w:r w:rsidR="00E42FED"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zt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. X gł. X wys.) 40 x 50 x 70 cm (+-5 cm)</w:t>
            </w:r>
          </w:p>
        </w:tc>
        <w:tc>
          <w:tcPr>
            <w:tcW w:w="1147" w:type="dxa"/>
            <w:shd w:val="clear" w:color="auto" w:fill="auto"/>
          </w:tcPr>
          <w:p w14:paraId="060AF1E8" w14:textId="7A4D3DB2" w:rsidR="00C26E48" w:rsidRPr="00FF052C" w:rsidRDefault="00C26E48" w:rsidP="009632D9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6CEEF4A5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4CD23D29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CAD821" w14:textId="77777777" w:rsidR="00C26E48" w:rsidRPr="00FF052C" w:rsidRDefault="00C26E48" w:rsidP="009632D9">
            <w:pPr>
              <w:ind w:left="708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INFORMACJE DODATKOWE</w:t>
            </w:r>
          </w:p>
        </w:tc>
      </w:tr>
      <w:tr w:rsidR="00C26E48" w:rsidRPr="00FF052C" w14:paraId="285F2D99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1933" w14:textId="77777777" w:rsidR="00C26E48" w:rsidRPr="00FF052C" w:rsidRDefault="00C26E48" w:rsidP="009632D9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1.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820F" w14:textId="77777777" w:rsidR="00C26E48" w:rsidRPr="00FF052C" w:rsidRDefault="00C26E48" w:rsidP="009632D9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Termin gwarancji min. 24 miesięcy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4CB2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Tak, podać ile  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1AEF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228640DC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779F" w14:textId="4E7A4D99" w:rsidR="00C26E48" w:rsidRPr="00FF052C" w:rsidRDefault="00E108E6" w:rsidP="00E108E6">
            <w:pPr>
              <w:ind w:left="29"/>
              <w:contextualSpacing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  2</w:t>
            </w:r>
            <w:r w:rsidR="00C26E48"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. 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0FDD" w14:textId="77777777" w:rsidR="00C26E48" w:rsidRPr="00FF052C" w:rsidRDefault="00C26E48" w:rsidP="009632D9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69DA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9E7F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78815B56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FFC8" w14:textId="55137316" w:rsidR="00C26E48" w:rsidRPr="00FF052C" w:rsidRDefault="00E108E6" w:rsidP="009632D9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3</w:t>
            </w:r>
            <w:r w:rsidR="00C26E48"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. 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568D" w14:textId="77777777" w:rsidR="00C26E48" w:rsidRPr="00FF052C" w:rsidRDefault="00C26E48" w:rsidP="009632D9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Czas trwania naprawy gwarancyjnej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3038" w14:textId="77777777" w:rsidR="00C26E48" w:rsidRPr="00FF052C" w:rsidRDefault="00C26E48" w:rsidP="009632D9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Max. 5 dni robocze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BBBF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32AF719A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E0FD" w14:textId="77777777" w:rsidR="00C26E48" w:rsidRPr="00FF052C" w:rsidRDefault="00C26E48" w:rsidP="009632D9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Wartość netto: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0F5E" w14:textId="77777777" w:rsidR="00C26E48" w:rsidRPr="00FF052C" w:rsidRDefault="00C26E48" w:rsidP="009632D9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4E97EA15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DC5E" w14:textId="77777777" w:rsidR="00C26E48" w:rsidRPr="00FF052C" w:rsidRDefault="00C26E48" w:rsidP="009632D9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VAT %: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B732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C26E48" w:rsidRPr="00FF052C" w14:paraId="69A0A112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1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F734" w14:textId="77777777" w:rsidR="00C26E48" w:rsidRPr="00FF052C" w:rsidRDefault="00C26E48" w:rsidP="009632D9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Wartość brutto: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5BFC" w14:textId="77777777" w:rsidR="00C26E48" w:rsidRPr="00FF052C" w:rsidRDefault="00C26E48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</w:tbl>
    <w:p w14:paraId="5250172A" w14:textId="77777777" w:rsidR="00C26E48" w:rsidRPr="00FF052C" w:rsidRDefault="00C26E48" w:rsidP="00C26E48">
      <w:pPr>
        <w:rPr>
          <w:rFonts w:ascii="Garamond" w:hAnsi="Garamond" w:cstheme="minorHAnsi"/>
          <w:sz w:val="18"/>
          <w:szCs w:val="18"/>
        </w:rPr>
      </w:pPr>
    </w:p>
    <w:p w14:paraId="6595881D" w14:textId="77777777" w:rsidR="00C26E48" w:rsidRPr="00FF052C" w:rsidRDefault="00C26E48" w:rsidP="00C26E48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493A2EB" w14:textId="77777777" w:rsidR="00C26E48" w:rsidRPr="00FF052C" w:rsidRDefault="00C26E48" w:rsidP="00C26E48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1EDDD7CE" w14:textId="77777777" w:rsidR="00C26E48" w:rsidRPr="00FF052C" w:rsidRDefault="00C26E48" w:rsidP="00C26E48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3FACC9C9" w14:textId="77777777" w:rsidR="00C26E48" w:rsidRPr="00FF052C" w:rsidRDefault="00C26E48" w:rsidP="00C26E48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62C5F697" w14:textId="77777777" w:rsidR="00C26E48" w:rsidRPr="00FF052C" w:rsidRDefault="00C26E48" w:rsidP="00C26E48">
      <w:pPr>
        <w:jc w:val="right"/>
        <w:rPr>
          <w:rFonts w:ascii="Garamond" w:hAnsi="Garamond" w:cstheme="minorHAnsi"/>
          <w:bCs/>
          <w:sz w:val="18"/>
          <w:szCs w:val="18"/>
        </w:rPr>
      </w:pPr>
      <w:r w:rsidRPr="00FF052C">
        <w:rPr>
          <w:rFonts w:ascii="Garamond" w:hAnsi="Garamond" w:cstheme="minorHAnsi"/>
          <w:bCs/>
          <w:sz w:val="18"/>
          <w:szCs w:val="18"/>
        </w:rPr>
        <w:t xml:space="preserve">  /podpisano elektronicznie/**</w:t>
      </w:r>
    </w:p>
    <w:p w14:paraId="5F91DF23" w14:textId="77777777" w:rsidR="00C26E48" w:rsidRPr="00FF052C" w:rsidRDefault="00C26E48" w:rsidP="00C26E48">
      <w:pPr>
        <w:rPr>
          <w:rFonts w:ascii="Garamond" w:hAnsi="Garamond" w:cstheme="minorHAnsi"/>
          <w:sz w:val="18"/>
          <w:szCs w:val="18"/>
        </w:rPr>
      </w:pPr>
    </w:p>
    <w:p w14:paraId="7A2A2B36" w14:textId="77777777" w:rsidR="00C26E48" w:rsidRPr="00FF052C" w:rsidRDefault="00C26E48" w:rsidP="00C26E48">
      <w:pPr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3EC8AD3B" w14:textId="77777777" w:rsidR="00C26E48" w:rsidRPr="00FF052C" w:rsidRDefault="00C26E48" w:rsidP="00C26E48">
      <w:pPr>
        <w:rPr>
          <w:rFonts w:ascii="Garamond" w:hAnsi="Garamond" w:cstheme="minorHAnsi"/>
          <w:sz w:val="18"/>
          <w:szCs w:val="18"/>
        </w:rPr>
      </w:pPr>
    </w:p>
    <w:p w14:paraId="02152341" w14:textId="77777777" w:rsidR="001443D8" w:rsidRDefault="00903098" w:rsidP="00903098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ab/>
      </w:r>
    </w:p>
    <w:p w14:paraId="218F4A7B" w14:textId="77777777" w:rsidR="001443D8" w:rsidRDefault="001443D8">
      <w:pPr>
        <w:widowControl/>
        <w:suppressAutoHyphens w:val="0"/>
        <w:spacing w:after="160" w:line="259" w:lineRule="auto"/>
        <w:textAlignment w:val="auto"/>
        <w:rPr>
          <w:rFonts w:ascii="Garamond" w:hAnsi="Garamond" w:cstheme="minorHAnsi"/>
          <w:b/>
          <w:bCs/>
          <w:sz w:val="18"/>
          <w:szCs w:val="18"/>
        </w:rPr>
      </w:pPr>
      <w:r>
        <w:rPr>
          <w:rFonts w:ascii="Garamond" w:hAnsi="Garamond" w:cstheme="minorHAnsi"/>
          <w:b/>
          <w:bCs/>
          <w:sz w:val="18"/>
          <w:szCs w:val="18"/>
        </w:rPr>
        <w:br w:type="page"/>
      </w:r>
    </w:p>
    <w:p w14:paraId="39E9D9C5" w14:textId="7FF628FC" w:rsidR="00903098" w:rsidRPr="00FF052C" w:rsidRDefault="00903098" w:rsidP="00903098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lastRenderedPageBreak/>
        <w:t xml:space="preserve">Załącznik nr </w:t>
      </w:r>
      <w:r w:rsidR="00A707A2" w:rsidRPr="00FF052C">
        <w:rPr>
          <w:rFonts w:ascii="Garamond" w:hAnsi="Garamond" w:cstheme="minorHAnsi"/>
          <w:b/>
          <w:bCs/>
          <w:sz w:val="18"/>
          <w:szCs w:val="18"/>
        </w:rPr>
        <w:t>5</w:t>
      </w:r>
      <w:r w:rsidRPr="00FF052C">
        <w:rPr>
          <w:rFonts w:ascii="Garamond" w:hAnsi="Garamond" w:cstheme="minorHAnsi"/>
          <w:b/>
          <w:bCs/>
          <w:sz w:val="18"/>
          <w:szCs w:val="18"/>
        </w:rPr>
        <w:t xml:space="preserve"> do SWZ</w:t>
      </w:r>
    </w:p>
    <w:p w14:paraId="5B54366D" w14:textId="77777777" w:rsidR="00903098" w:rsidRPr="00FF052C" w:rsidRDefault="00903098" w:rsidP="00903098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48B8E7F6" w14:textId="77777777" w:rsidR="00903098" w:rsidRPr="00FF052C" w:rsidRDefault="00903098" w:rsidP="00903098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 xml:space="preserve">Wartości podane w tabeli stanowią nieprzekraczalne minimum, którego niespełnienie spowoduje odrzucenie oferty. </w:t>
      </w:r>
    </w:p>
    <w:p w14:paraId="78A7A593" w14:textId="77777777" w:rsidR="00903098" w:rsidRPr="00FF052C" w:rsidRDefault="00903098" w:rsidP="00903098">
      <w:pPr>
        <w:rPr>
          <w:rFonts w:ascii="Garamond" w:hAnsi="Garamond" w:cstheme="minorHAnsi"/>
          <w:b/>
          <w:bCs/>
          <w:sz w:val="18"/>
          <w:szCs w:val="18"/>
        </w:rPr>
      </w:pPr>
    </w:p>
    <w:p w14:paraId="5287F71B" w14:textId="77777777" w:rsidR="00903098" w:rsidRPr="00FF052C" w:rsidRDefault="00903098" w:rsidP="00903098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>PARAMETRY TECHNICZNE</w:t>
      </w:r>
    </w:p>
    <w:p w14:paraId="4D6CCEA7" w14:textId="77777777" w:rsidR="0009589C" w:rsidRPr="00FF052C" w:rsidRDefault="0009589C" w:rsidP="00C26E48">
      <w:pPr>
        <w:rPr>
          <w:rFonts w:ascii="Garamond" w:hAnsi="Garamond" w:cstheme="minorHAnsi"/>
          <w:sz w:val="18"/>
          <w:szCs w:val="18"/>
        </w:rPr>
      </w:pPr>
    </w:p>
    <w:p w14:paraId="0C448881" w14:textId="29F6008D" w:rsidR="0009589C" w:rsidRPr="00FF052C" w:rsidRDefault="0009589C" w:rsidP="0009589C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Część I</w:t>
      </w:r>
      <w:r w:rsidR="00903098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I </w:t>
      </w: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–</w:t>
      </w:r>
      <w:r w:rsidR="00E42FED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meble do siedzenia</w:t>
      </w:r>
    </w:p>
    <w:p w14:paraId="3C3582FF" w14:textId="77777777" w:rsidR="0009589C" w:rsidRPr="00FF052C" w:rsidRDefault="0009589C" w:rsidP="0009589C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p w14:paraId="6BEF4B13" w14:textId="77777777" w:rsidR="0009589C" w:rsidRPr="00FF052C" w:rsidRDefault="0009589C" w:rsidP="0009589C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09589C" w:rsidRPr="00FF052C" w14:paraId="18FF4159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561FFAF5" w14:textId="77777777" w:rsidR="0009589C" w:rsidRPr="00FF052C" w:rsidRDefault="0009589C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23EB67F1" w14:textId="77777777" w:rsidR="0009589C" w:rsidRPr="00FF052C" w:rsidRDefault="0009589C" w:rsidP="009632D9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09589C" w:rsidRPr="00FF052C" w14:paraId="71FE1E21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137AC109" w14:textId="77777777" w:rsidR="0009589C" w:rsidRPr="00FF052C" w:rsidRDefault="0009589C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674C379B" w14:textId="77777777" w:rsidR="0009589C" w:rsidRPr="00FF052C" w:rsidRDefault="0009589C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9589C" w:rsidRPr="00FF052C" w14:paraId="63EF9FA3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3CD6DC9D" w14:textId="77777777" w:rsidR="0009589C" w:rsidRPr="00FF052C" w:rsidRDefault="0009589C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19DA39FF" w14:textId="77777777" w:rsidR="0009589C" w:rsidRPr="00FF052C" w:rsidRDefault="0009589C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9589C" w:rsidRPr="00FF052C" w14:paraId="16273097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7ACC0C4C" w14:textId="77777777" w:rsidR="0009589C" w:rsidRPr="00FF052C" w:rsidRDefault="0009589C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Rok produkcji nie starszy niż 2025 r:</w:t>
            </w:r>
          </w:p>
        </w:tc>
        <w:tc>
          <w:tcPr>
            <w:tcW w:w="7087" w:type="dxa"/>
            <w:shd w:val="clear" w:color="auto" w:fill="FFFFFF" w:themeFill="background1"/>
          </w:tcPr>
          <w:p w14:paraId="0100C8E2" w14:textId="77777777" w:rsidR="0009589C" w:rsidRPr="00FF052C" w:rsidRDefault="0009589C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787FC3F4" w14:textId="77777777" w:rsidR="0009589C" w:rsidRPr="00FF052C" w:rsidRDefault="0009589C" w:rsidP="0009589C">
      <w:pPr>
        <w:rPr>
          <w:rFonts w:ascii="Garamond" w:hAnsi="Garamond" w:cstheme="minorHAnsi"/>
          <w:sz w:val="18"/>
          <w:szCs w:val="18"/>
        </w:rPr>
      </w:pPr>
    </w:p>
    <w:p w14:paraId="588D6EB3" w14:textId="77777777" w:rsidR="0009589C" w:rsidRPr="00FF052C" w:rsidRDefault="0009589C" w:rsidP="0009589C">
      <w:pPr>
        <w:rPr>
          <w:rFonts w:ascii="Garamond" w:eastAsia="Times New Roman" w:hAnsi="Garamond" w:cstheme="minorHAnsi"/>
          <w:kern w:val="0"/>
          <w:sz w:val="18"/>
          <w:szCs w:val="18"/>
          <w:lang w:eastAsia="pl-PL"/>
        </w:rPr>
      </w:pPr>
    </w:p>
    <w:tbl>
      <w:tblPr>
        <w:tblW w:w="10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58"/>
        <w:gridCol w:w="2687"/>
        <w:gridCol w:w="1147"/>
        <w:gridCol w:w="3271"/>
      </w:tblGrid>
      <w:tr w:rsidR="0009589C" w:rsidRPr="00FF052C" w14:paraId="07D5E4F8" w14:textId="77777777" w:rsidTr="009632D9">
        <w:trPr>
          <w:jc w:val="center"/>
        </w:trPr>
        <w:tc>
          <w:tcPr>
            <w:tcW w:w="562" w:type="dxa"/>
            <w:shd w:val="clear" w:color="auto" w:fill="92D050"/>
            <w:vAlign w:val="center"/>
          </w:tcPr>
          <w:p w14:paraId="44DC9F6B" w14:textId="77777777" w:rsidR="0009589C" w:rsidRPr="00FF052C" w:rsidRDefault="0009589C" w:rsidP="009632D9">
            <w:pPr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5245" w:type="dxa"/>
            <w:gridSpan w:val="2"/>
            <w:shd w:val="clear" w:color="auto" w:fill="92D050"/>
            <w:vAlign w:val="center"/>
          </w:tcPr>
          <w:p w14:paraId="5EDCB645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54494C35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Wartość wymagana</w:t>
            </w:r>
          </w:p>
        </w:tc>
        <w:tc>
          <w:tcPr>
            <w:tcW w:w="3271" w:type="dxa"/>
            <w:shd w:val="clear" w:color="auto" w:fill="92D050"/>
            <w:vAlign w:val="center"/>
          </w:tcPr>
          <w:p w14:paraId="1AFD709D" w14:textId="77777777" w:rsidR="0009589C" w:rsidRPr="00FF052C" w:rsidRDefault="0009589C" w:rsidP="009632D9">
            <w:pPr>
              <w:tabs>
                <w:tab w:val="num" w:pos="432"/>
              </w:tabs>
              <w:ind w:left="432" w:hanging="432"/>
              <w:jc w:val="center"/>
              <w:outlineLvl w:val="0"/>
              <w:rPr>
                <w:rFonts w:ascii="Garamond" w:eastAsia="Times New Roman" w:hAnsi="Garamond" w:cstheme="minorHAnsi"/>
                <w:b/>
                <w:bCs/>
                <w:caps/>
                <w:kern w:val="32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caps/>
                <w:kern w:val="32"/>
                <w:sz w:val="18"/>
                <w:szCs w:val="18"/>
                <w:lang w:eastAsia="pl-PL"/>
              </w:rPr>
              <w:t>Wartość oferowana</w:t>
            </w:r>
          </w:p>
        </w:tc>
      </w:tr>
      <w:tr w:rsidR="0009589C" w:rsidRPr="00FF052C" w14:paraId="7118ED34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33BDBED5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114EC8D3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167AF928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271" w:type="dxa"/>
            <w:shd w:val="clear" w:color="auto" w:fill="auto"/>
          </w:tcPr>
          <w:p w14:paraId="06B53758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4</w:t>
            </w:r>
          </w:p>
        </w:tc>
      </w:tr>
      <w:tr w:rsidR="0009589C" w:rsidRPr="00FF052C" w14:paraId="0BD2DAEC" w14:textId="77777777" w:rsidTr="009632D9">
        <w:trPr>
          <w:jc w:val="center"/>
        </w:trPr>
        <w:tc>
          <w:tcPr>
            <w:tcW w:w="10225" w:type="dxa"/>
            <w:gridSpan w:val="5"/>
            <w:shd w:val="clear" w:color="auto" w:fill="92D050"/>
          </w:tcPr>
          <w:p w14:paraId="6450D39B" w14:textId="77777777" w:rsidR="0009589C" w:rsidRPr="00FF052C" w:rsidRDefault="0009589C" w:rsidP="009632D9">
            <w:pPr>
              <w:ind w:left="1058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PARAMETRY OGÓLNE</w:t>
            </w:r>
          </w:p>
        </w:tc>
      </w:tr>
      <w:tr w:rsidR="0009589C" w:rsidRPr="00FF052C" w14:paraId="4086005D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68927072" w14:textId="77777777" w:rsidR="0009589C" w:rsidRPr="00FF052C" w:rsidRDefault="0009589C" w:rsidP="0009589C">
            <w:pPr>
              <w:widowControl/>
              <w:numPr>
                <w:ilvl w:val="0"/>
                <w:numId w:val="46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31F790F3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Fotel biurowy, wyposażony w:</w:t>
            </w:r>
          </w:p>
          <w:p w14:paraId="01807B9E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- oparcie i siedzisko tapicerowane,</w:t>
            </w:r>
            <w:r w:rsidRPr="00FF052C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pokryte łatwo zmywalną oraz odporną na środki dezynfekcyjne tkaniną,</w:t>
            </w:r>
          </w:p>
          <w:p w14:paraId="39131EDC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- regulacja wysokości siedziska,</w:t>
            </w:r>
          </w:p>
          <w:p w14:paraId="2D93BC2F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- w kółka, </w:t>
            </w:r>
          </w:p>
          <w:p w14:paraId="17A72959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- podłokietniki,</w:t>
            </w:r>
          </w:p>
          <w:p w14:paraId="02E9FFBF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- podstawa metalowa lub chromowana.</w:t>
            </w:r>
          </w:p>
          <w:p w14:paraId="6604EFA4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Wymiary fotela:</w:t>
            </w:r>
          </w:p>
          <w:p w14:paraId="666A5BB1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Minimalna wysokość 115 cm (+- 5cm)</w:t>
            </w:r>
          </w:p>
          <w:p w14:paraId="194C8279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Minimalna głębokość 71 cm (+- 5cm)</w:t>
            </w:r>
          </w:p>
          <w:p w14:paraId="27362863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Minimum szerokość 50 cm (+- 5cm)</w:t>
            </w:r>
          </w:p>
          <w:p w14:paraId="2F8D219A" w14:textId="0D0B944B" w:rsidR="0009589C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Wysokość siedziska: 49-72cm – 3 szt.</w:t>
            </w:r>
          </w:p>
        </w:tc>
        <w:tc>
          <w:tcPr>
            <w:tcW w:w="1147" w:type="dxa"/>
            <w:shd w:val="clear" w:color="auto" w:fill="auto"/>
          </w:tcPr>
          <w:p w14:paraId="544EEFCE" w14:textId="77777777" w:rsidR="0009589C" w:rsidRPr="00FF052C" w:rsidRDefault="0009589C" w:rsidP="009632D9">
            <w:pPr>
              <w:jc w:val="center"/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73528A06" w14:textId="77777777" w:rsidR="0009589C" w:rsidRPr="00FF052C" w:rsidRDefault="0009589C" w:rsidP="009632D9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09589C" w:rsidRPr="00FF052C" w14:paraId="6795896F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6FC8D71C" w14:textId="77777777" w:rsidR="0009589C" w:rsidRPr="00FF052C" w:rsidRDefault="0009589C" w:rsidP="0009589C">
            <w:pPr>
              <w:widowControl/>
              <w:numPr>
                <w:ilvl w:val="0"/>
                <w:numId w:val="46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1129B240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Taboret obrotowy z materiału skóro podobny odporny na środki dezynfekcyjne (wybór kolorystyki min. 3 kolory do wyboru),podstawa chromowana, posiada kółka. Wymiary: </w:t>
            </w:r>
          </w:p>
          <w:p w14:paraId="07A7FB79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- wysokość: 47-61 cm</w:t>
            </w:r>
          </w:p>
          <w:p w14:paraId="5267099A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- średnica podstawy: 62 cm (+- 3 cm)</w:t>
            </w:r>
          </w:p>
          <w:p w14:paraId="55E83F12" w14:textId="77777777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- Średnica siedziska: min. 34 cm.</w:t>
            </w:r>
          </w:p>
          <w:p w14:paraId="49C8857B" w14:textId="658A09A3" w:rsidR="00903098" w:rsidRPr="00FF052C" w:rsidRDefault="00903098" w:rsidP="00903098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Dopuszczalne obciążenie max. 150 kg – </w:t>
            </w:r>
            <w:r w:rsidR="00BA1D0A"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4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 szt.</w:t>
            </w:r>
          </w:p>
          <w:p w14:paraId="6F386FF7" w14:textId="316F2D4D" w:rsidR="0009589C" w:rsidRPr="00FF052C" w:rsidRDefault="0009589C" w:rsidP="009632D9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1147" w:type="dxa"/>
            <w:shd w:val="clear" w:color="auto" w:fill="auto"/>
          </w:tcPr>
          <w:p w14:paraId="632C4FF6" w14:textId="77777777" w:rsidR="0009589C" w:rsidRPr="00FF052C" w:rsidRDefault="0009589C" w:rsidP="009632D9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36048CAD" w14:textId="77777777" w:rsidR="0009589C" w:rsidRPr="00FF052C" w:rsidRDefault="0009589C" w:rsidP="009632D9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09589C" w:rsidRPr="00FF052C" w14:paraId="1B5EBE79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6EC65731" w14:textId="77777777" w:rsidR="0009589C" w:rsidRPr="00FF052C" w:rsidRDefault="0009589C" w:rsidP="0009589C">
            <w:pPr>
              <w:widowControl/>
              <w:numPr>
                <w:ilvl w:val="0"/>
                <w:numId w:val="46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0668CB4F" w14:textId="102876A9" w:rsidR="0009589C" w:rsidRPr="00FF052C" w:rsidRDefault="00681E44" w:rsidP="009632D9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Krzesło szpitalne nietapicerowane:</w:t>
            </w:r>
          </w:p>
          <w:p w14:paraId="4A0BD3E8" w14:textId="74E18815" w:rsidR="00681E44" w:rsidRPr="00FF052C" w:rsidRDefault="00681E44" w:rsidP="009632D9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siedzisko i oparcie wykonane z wysokiej jakości elastycznego plastiku</w:t>
            </w:r>
            <w:r w:rsidR="002D4E43"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 min. 3 kolory do wyboru. 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Stabilna, chromowana lub lakierowana proszkowo metalowa rama. Szerokość siedziska 500 mm (± 50 mm), wysokość całkowita 800 mm (± 50 mm), wysokość siedziska 450 mm (± 50 mm), głębokość siedziska 400 mm (± 50 mm).Nośność fotela max 100 kg – 2 szt.</w:t>
            </w:r>
          </w:p>
        </w:tc>
        <w:tc>
          <w:tcPr>
            <w:tcW w:w="1147" w:type="dxa"/>
            <w:shd w:val="clear" w:color="auto" w:fill="auto"/>
          </w:tcPr>
          <w:p w14:paraId="42CD54B5" w14:textId="77777777" w:rsidR="0009589C" w:rsidRPr="00FF052C" w:rsidRDefault="0009589C" w:rsidP="009632D9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5A376D08" w14:textId="77777777" w:rsidR="0009589C" w:rsidRPr="00FF052C" w:rsidRDefault="0009589C" w:rsidP="009632D9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09589C" w:rsidRPr="00FF052C" w14:paraId="3EC832C2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CBDF762" w14:textId="77777777" w:rsidR="0009589C" w:rsidRPr="00FF052C" w:rsidRDefault="0009589C" w:rsidP="009632D9">
            <w:pPr>
              <w:ind w:left="708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INFORMACJE DODATKOWE</w:t>
            </w:r>
          </w:p>
        </w:tc>
      </w:tr>
      <w:tr w:rsidR="0009589C" w:rsidRPr="00FF052C" w14:paraId="068E9FB4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133F" w14:textId="77777777" w:rsidR="0009589C" w:rsidRPr="00FF052C" w:rsidRDefault="0009589C" w:rsidP="009632D9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1.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1867" w14:textId="77777777" w:rsidR="0009589C" w:rsidRPr="00FF052C" w:rsidRDefault="0009589C" w:rsidP="009632D9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Termin gwarancji min. 24 miesięcy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E9F5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Tak, podać ile  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1ADF" w14:textId="77777777" w:rsidR="0009589C" w:rsidRPr="00FF052C" w:rsidRDefault="0009589C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09589C" w:rsidRPr="00FF052C" w14:paraId="7C83729A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62D5" w14:textId="77777777" w:rsidR="0009589C" w:rsidRPr="00FF052C" w:rsidRDefault="0009589C" w:rsidP="009632D9">
            <w:pPr>
              <w:ind w:left="29"/>
              <w:contextualSpacing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  2. 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3FD2" w14:textId="77777777" w:rsidR="0009589C" w:rsidRPr="00FF052C" w:rsidRDefault="0009589C" w:rsidP="009632D9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4F33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57BB" w14:textId="77777777" w:rsidR="0009589C" w:rsidRPr="00FF052C" w:rsidRDefault="0009589C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09589C" w:rsidRPr="00FF052C" w14:paraId="1993D9B6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7DB2" w14:textId="77777777" w:rsidR="0009589C" w:rsidRPr="00FF052C" w:rsidRDefault="0009589C" w:rsidP="009632D9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3. 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0A54" w14:textId="77777777" w:rsidR="0009589C" w:rsidRPr="00FF052C" w:rsidRDefault="0009589C" w:rsidP="009632D9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Czas trwania naprawy gwarancyjnej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0B3D" w14:textId="77777777" w:rsidR="0009589C" w:rsidRPr="00FF052C" w:rsidRDefault="0009589C" w:rsidP="009632D9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Max. 5 dni robocze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EB05" w14:textId="77777777" w:rsidR="0009589C" w:rsidRPr="00FF052C" w:rsidRDefault="0009589C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09589C" w:rsidRPr="00FF052C" w14:paraId="70AEF323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EC1D" w14:textId="77777777" w:rsidR="0009589C" w:rsidRPr="00FF052C" w:rsidRDefault="0009589C" w:rsidP="009632D9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Wartość netto: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FBF1" w14:textId="77777777" w:rsidR="0009589C" w:rsidRPr="00FF052C" w:rsidRDefault="0009589C" w:rsidP="009632D9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</w:p>
        </w:tc>
      </w:tr>
      <w:tr w:rsidR="0009589C" w:rsidRPr="00FF052C" w14:paraId="6422909A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7477" w14:textId="77777777" w:rsidR="0009589C" w:rsidRPr="00FF052C" w:rsidRDefault="0009589C" w:rsidP="009632D9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VAT %: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9854" w14:textId="77777777" w:rsidR="0009589C" w:rsidRPr="00FF052C" w:rsidRDefault="0009589C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09589C" w:rsidRPr="00FF052C" w14:paraId="0E54498A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1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5CBB" w14:textId="77777777" w:rsidR="0009589C" w:rsidRPr="00FF052C" w:rsidRDefault="0009589C" w:rsidP="009632D9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Wartość brutto: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4447" w14:textId="77777777" w:rsidR="0009589C" w:rsidRPr="00FF052C" w:rsidRDefault="0009589C" w:rsidP="009632D9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</w:tbl>
    <w:p w14:paraId="5295DC45" w14:textId="77777777" w:rsidR="0009589C" w:rsidRPr="00FF052C" w:rsidRDefault="0009589C" w:rsidP="0009589C">
      <w:pPr>
        <w:rPr>
          <w:rFonts w:ascii="Garamond" w:hAnsi="Garamond" w:cstheme="minorHAnsi"/>
          <w:sz w:val="18"/>
          <w:szCs w:val="18"/>
        </w:rPr>
      </w:pPr>
    </w:p>
    <w:p w14:paraId="5A301230" w14:textId="77777777" w:rsidR="0009589C" w:rsidRPr="00FF052C" w:rsidRDefault="0009589C" w:rsidP="0009589C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sz w:val="18"/>
          <w:szCs w:val="18"/>
        </w:rPr>
        <w:lastRenderedPageBreak/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0136B473" w14:textId="77777777" w:rsidR="0009589C" w:rsidRPr="00FF052C" w:rsidRDefault="0009589C" w:rsidP="0009589C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2AB560AB" w14:textId="77777777" w:rsidR="0009589C" w:rsidRPr="00FF052C" w:rsidRDefault="0009589C" w:rsidP="0009589C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0B4A3F24" w14:textId="77777777" w:rsidR="0009589C" w:rsidRPr="00FF052C" w:rsidRDefault="0009589C" w:rsidP="0009589C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3A64FDD7" w14:textId="77777777" w:rsidR="0009589C" w:rsidRPr="00FF052C" w:rsidRDefault="0009589C" w:rsidP="0009589C">
      <w:pPr>
        <w:jc w:val="right"/>
        <w:rPr>
          <w:rFonts w:ascii="Garamond" w:hAnsi="Garamond" w:cstheme="minorHAnsi"/>
          <w:bCs/>
          <w:sz w:val="18"/>
          <w:szCs w:val="18"/>
        </w:rPr>
      </w:pPr>
      <w:r w:rsidRPr="00FF052C">
        <w:rPr>
          <w:rFonts w:ascii="Garamond" w:hAnsi="Garamond" w:cstheme="minorHAnsi"/>
          <w:bCs/>
          <w:sz w:val="18"/>
          <w:szCs w:val="18"/>
        </w:rPr>
        <w:t xml:space="preserve">  /podpisano elektronicznie/**</w:t>
      </w:r>
    </w:p>
    <w:p w14:paraId="4F6AF450" w14:textId="77777777" w:rsidR="0009589C" w:rsidRPr="00FF052C" w:rsidRDefault="0009589C" w:rsidP="0009589C">
      <w:pPr>
        <w:rPr>
          <w:rFonts w:ascii="Garamond" w:hAnsi="Garamond" w:cstheme="minorHAnsi"/>
          <w:sz w:val="18"/>
          <w:szCs w:val="18"/>
        </w:rPr>
      </w:pPr>
    </w:p>
    <w:p w14:paraId="552B8311" w14:textId="77777777" w:rsidR="0009589C" w:rsidRPr="00FF052C" w:rsidRDefault="0009589C" w:rsidP="0009589C">
      <w:pPr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514C9DBB" w14:textId="77777777" w:rsidR="00903098" w:rsidRPr="00FF052C" w:rsidRDefault="00903098" w:rsidP="00903098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10679A0A" w14:textId="77777777" w:rsidR="00903098" w:rsidRPr="00FF052C" w:rsidRDefault="00903098" w:rsidP="00903098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4A4C072C" w14:textId="77777777" w:rsidR="00A707A2" w:rsidRPr="00FF052C" w:rsidRDefault="00903098" w:rsidP="00903098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ab/>
      </w:r>
    </w:p>
    <w:p w14:paraId="029A2AF1" w14:textId="77777777" w:rsidR="00A707A2" w:rsidRPr="00FF052C" w:rsidRDefault="00A707A2">
      <w:pPr>
        <w:widowControl/>
        <w:suppressAutoHyphens w:val="0"/>
        <w:spacing w:after="160" w:line="259" w:lineRule="auto"/>
        <w:textAlignment w:val="auto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br w:type="page"/>
      </w:r>
    </w:p>
    <w:p w14:paraId="4AC7E672" w14:textId="56C32B6A" w:rsidR="00903098" w:rsidRPr="00FF052C" w:rsidRDefault="00903098" w:rsidP="00903098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lastRenderedPageBreak/>
        <w:t xml:space="preserve">Załącznik nr </w:t>
      </w:r>
      <w:r w:rsidR="00A707A2" w:rsidRPr="00FF052C">
        <w:rPr>
          <w:rFonts w:ascii="Garamond" w:hAnsi="Garamond" w:cstheme="minorHAnsi"/>
          <w:b/>
          <w:bCs/>
          <w:sz w:val="18"/>
          <w:szCs w:val="18"/>
        </w:rPr>
        <w:t>5</w:t>
      </w:r>
      <w:r w:rsidRPr="00FF052C">
        <w:rPr>
          <w:rFonts w:ascii="Garamond" w:hAnsi="Garamond" w:cstheme="minorHAnsi"/>
          <w:b/>
          <w:bCs/>
          <w:sz w:val="18"/>
          <w:szCs w:val="18"/>
        </w:rPr>
        <w:t xml:space="preserve"> do SWZ</w:t>
      </w:r>
    </w:p>
    <w:p w14:paraId="71E0753C" w14:textId="77777777" w:rsidR="00903098" w:rsidRPr="00FF052C" w:rsidRDefault="00903098" w:rsidP="00903098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4AFE661F" w14:textId="77777777" w:rsidR="00903098" w:rsidRPr="00FF052C" w:rsidRDefault="00903098" w:rsidP="00903098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 xml:space="preserve">Wartości podane w tabeli stanowią nieprzekraczalne minimum, którego niespełnienie spowoduje odrzucenie oferty. </w:t>
      </w:r>
    </w:p>
    <w:p w14:paraId="1CA09FAF" w14:textId="77777777" w:rsidR="00903098" w:rsidRPr="00FF052C" w:rsidRDefault="00903098" w:rsidP="00903098">
      <w:pPr>
        <w:rPr>
          <w:rFonts w:ascii="Garamond" w:hAnsi="Garamond" w:cstheme="minorHAnsi"/>
          <w:b/>
          <w:bCs/>
          <w:sz w:val="18"/>
          <w:szCs w:val="18"/>
        </w:rPr>
      </w:pPr>
    </w:p>
    <w:p w14:paraId="591AD00B" w14:textId="77777777" w:rsidR="00903098" w:rsidRPr="00FF052C" w:rsidRDefault="00903098" w:rsidP="00903098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>PARAMETRY TECHNICZNE</w:t>
      </w:r>
    </w:p>
    <w:p w14:paraId="74AC1D2B" w14:textId="77777777" w:rsidR="00903098" w:rsidRPr="00FF052C" w:rsidRDefault="00903098" w:rsidP="00903098">
      <w:pPr>
        <w:rPr>
          <w:rFonts w:ascii="Garamond" w:hAnsi="Garamond" w:cstheme="minorHAnsi"/>
          <w:sz w:val="18"/>
          <w:szCs w:val="18"/>
        </w:rPr>
      </w:pPr>
    </w:p>
    <w:p w14:paraId="09E7FF66" w14:textId="074CE6EC" w:rsidR="00903098" w:rsidRPr="00FF052C" w:rsidRDefault="00903098" w:rsidP="00903098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Część III   – meble</w:t>
      </w:r>
      <w:r w:rsidR="00BA1D0A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z blachy </w:t>
      </w: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</w:t>
      </w:r>
      <w:r w:rsidR="00BA1D0A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stalowej/czarnej</w:t>
      </w:r>
    </w:p>
    <w:p w14:paraId="243D9A70" w14:textId="77777777" w:rsidR="00903098" w:rsidRPr="00FF052C" w:rsidRDefault="00903098" w:rsidP="00903098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p w14:paraId="6A5A7EDF" w14:textId="77777777" w:rsidR="00903098" w:rsidRPr="00FF052C" w:rsidRDefault="00903098" w:rsidP="00903098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903098" w:rsidRPr="00FF052C" w14:paraId="341A0FA3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2CC21617" w14:textId="77777777" w:rsidR="00903098" w:rsidRPr="00FF052C" w:rsidRDefault="00903098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2CD64B78" w14:textId="77777777" w:rsidR="00903098" w:rsidRPr="00FF052C" w:rsidRDefault="00903098" w:rsidP="009632D9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903098" w:rsidRPr="00FF052C" w14:paraId="730F4CCA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66D6C045" w14:textId="77777777" w:rsidR="00903098" w:rsidRPr="00FF052C" w:rsidRDefault="00903098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579B1206" w14:textId="77777777" w:rsidR="00903098" w:rsidRPr="00FF052C" w:rsidRDefault="00903098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903098" w:rsidRPr="00FF052C" w14:paraId="3F770D12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2D01CEB4" w14:textId="77777777" w:rsidR="00903098" w:rsidRPr="00FF052C" w:rsidRDefault="00903098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963A9D4" w14:textId="77777777" w:rsidR="00903098" w:rsidRPr="00FF052C" w:rsidRDefault="00903098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903098" w:rsidRPr="00FF052C" w14:paraId="15AEEFD2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553D4A53" w14:textId="77777777" w:rsidR="00903098" w:rsidRPr="00FF052C" w:rsidRDefault="00903098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Rok produkcji nie starszy niż 2025 r:</w:t>
            </w:r>
          </w:p>
        </w:tc>
        <w:tc>
          <w:tcPr>
            <w:tcW w:w="7087" w:type="dxa"/>
            <w:shd w:val="clear" w:color="auto" w:fill="FFFFFF" w:themeFill="background1"/>
          </w:tcPr>
          <w:p w14:paraId="2B592360" w14:textId="77777777" w:rsidR="00903098" w:rsidRPr="00FF052C" w:rsidRDefault="00903098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73330BE0" w14:textId="77777777" w:rsidR="00903098" w:rsidRPr="00FF052C" w:rsidRDefault="00903098" w:rsidP="00903098">
      <w:pPr>
        <w:rPr>
          <w:rFonts w:ascii="Garamond" w:hAnsi="Garamond" w:cstheme="minorHAnsi"/>
          <w:sz w:val="18"/>
          <w:szCs w:val="18"/>
        </w:rPr>
      </w:pPr>
    </w:p>
    <w:p w14:paraId="085B803F" w14:textId="77777777" w:rsidR="00903098" w:rsidRPr="00FF052C" w:rsidRDefault="00903098" w:rsidP="00903098">
      <w:pPr>
        <w:rPr>
          <w:rFonts w:ascii="Garamond" w:eastAsia="Times New Roman" w:hAnsi="Garamond" w:cstheme="minorHAnsi"/>
          <w:kern w:val="0"/>
          <w:sz w:val="18"/>
          <w:szCs w:val="18"/>
          <w:lang w:eastAsia="pl-PL"/>
        </w:rPr>
      </w:pPr>
    </w:p>
    <w:tbl>
      <w:tblPr>
        <w:tblW w:w="10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58"/>
        <w:gridCol w:w="2687"/>
        <w:gridCol w:w="1147"/>
        <w:gridCol w:w="3271"/>
      </w:tblGrid>
      <w:tr w:rsidR="00903098" w:rsidRPr="00FF052C" w14:paraId="10715BCA" w14:textId="77777777" w:rsidTr="009632D9">
        <w:trPr>
          <w:jc w:val="center"/>
        </w:trPr>
        <w:tc>
          <w:tcPr>
            <w:tcW w:w="562" w:type="dxa"/>
            <w:shd w:val="clear" w:color="auto" w:fill="92D050"/>
            <w:vAlign w:val="center"/>
          </w:tcPr>
          <w:p w14:paraId="3953ABB5" w14:textId="77777777" w:rsidR="00903098" w:rsidRPr="00FF052C" w:rsidRDefault="00903098" w:rsidP="009632D9">
            <w:pPr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5245" w:type="dxa"/>
            <w:gridSpan w:val="2"/>
            <w:shd w:val="clear" w:color="auto" w:fill="92D050"/>
            <w:vAlign w:val="center"/>
          </w:tcPr>
          <w:p w14:paraId="59EF08C8" w14:textId="77777777" w:rsidR="00903098" w:rsidRPr="00FF052C" w:rsidRDefault="00903098" w:rsidP="009632D9">
            <w:pPr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4230CC2E" w14:textId="77777777" w:rsidR="00903098" w:rsidRPr="00FF052C" w:rsidRDefault="00903098" w:rsidP="009632D9">
            <w:pPr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Wartość wymagana</w:t>
            </w:r>
          </w:p>
        </w:tc>
        <w:tc>
          <w:tcPr>
            <w:tcW w:w="3271" w:type="dxa"/>
            <w:shd w:val="clear" w:color="auto" w:fill="92D050"/>
            <w:vAlign w:val="center"/>
          </w:tcPr>
          <w:p w14:paraId="6515CD49" w14:textId="77777777" w:rsidR="00903098" w:rsidRPr="00FF052C" w:rsidRDefault="00903098" w:rsidP="009632D9">
            <w:pPr>
              <w:tabs>
                <w:tab w:val="num" w:pos="432"/>
              </w:tabs>
              <w:ind w:left="432" w:hanging="432"/>
              <w:jc w:val="center"/>
              <w:outlineLvl w:val="0"/>
              <w:rPr>
                <w:rFonts w:ascii="Garamond" w:eastAsia="Times New Roman" w:hAnsi="Garamond" w:cstheme="minorHAnsi"/>
                <w:b/>
                <w:bCs/>
                <w:caps/>
                <w:kern w:val="32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caps/>
                <w:kern w:val="32"/>
                <w:sz w:val="18"/>
                <w:szCs w:val="18"/>
                <w:lang w:eastAsia="pl-PL"/>
              </w:rPr>
              <w:t>Wartość oferowana</w:t>
            </w:r>
          </w:p>
        </w:tc>
      </w:tr>
      <w:tr w:rsidR="00903098" w:rsidRPr="00FF052C" w14:paraId="1A7014AE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67DB07EE" w14:textId="77777777" w:rsidR="00903098" w:rsidRPr="00FF052C" w:rsidRDefault="00903098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58CC3477" w14:textId="77777777" w:rsidR="00903098" w:rsidRPr="00FF052C" w:rsidRDefault="00903098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2D058E80" w14:textId="77777777" w:rsidR="00903098" w:rsidRPr="00FF052C" w:rsidRDefault="00903098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271" w:type="dxa"/>
            <w:shd w:val="clear" w:color="auto" w:fill="auto"/>
          </w:tcPr>
          <w:p w14:paraId="49389319" w14:textId="77777777" w:rsidR="00903098" w:rsidRPr="00FF052C" w:rsidRDefault="00903098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4</w:t>
            </w:r>
          </w:p>
        </w:tc>
      </w:tr>
      <w:tr w:rsidR="00903098" w:rsidRPr="00FF052C" w14:paraId="26FA4CE3" w14:textId="77777777" w:rsidTr="009632D9">
        <w:trPr>
          <w:jc w:val="center"/>
        </w:trPr>
        <w:tc>
          <w:tcPr>
            <w:tcW w:w="10225" w:type="dxa"/>
            <w:gridSpan w:val="5"/>
            <w:shd w:val="clear" w:color="auto" w:fill="92D050"/>
          </w:tcPr>
          <w:p w14:paraId="58D60E95" w14:textId="77777777" w:rsidR="00903098" w:rsidRPr="00FF052C" w:rsidRDefault="00903098" w:rsidP="009632D9">
            <w:pPr>
              <w:ind w:left="1058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PARAMETRY OGÓLNE</w:t>
            </w:r>
          </w:p>
        </w:tc>
      </w:tr>
      <w:tr w:rsidR="00BA1D0A" w:rsidRPr="00FF052C" w14:paraId="0F101B78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6B646360" w14:textId="77777777" w:rsidR="00BA1D0A" w:rsidRPr="00FF052C" w:rsidRDefault="00BA1D0A" w:rsidP="00BA1D0A">
            <w:pPr>
              <w:contextualSpacing/>
              <w:jc w:val="both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05453B96" w14:textId="79277598" w:rsidR="00BA1D0A" w:rsidRPr="00FF052C" w:rsidRDefault="00BA1D0A" w:rsidP="00BA1D0A">
            <w:pPr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b/>
                <w:bCs/>
                <w:i/>
                <w:iCs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POMIESZCZENIE POŻĄDKOWE</w:t>
            </w:r>
          </w:p>
        </w:tc>
        <w:tc>
          <w:tcPr>
            <w:tcW w:w="1147" w:type="dxa"/>
            <w:shd w:val="clear" w:color="auto" w:fill="auto"/>
          </w:tcPr>
          <w:p w14:paraId="4C0B9793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73C2B113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2DDF87AE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77FA7DEB" w14:textId="77777777" w:rsidR="00BA1D0A" w:rsidRPr="00FF052C" w:rsidRDefault="00BA1D0A" w:rsidP="00BA1D0A">
            <w:pPr>
              <w:widowControl/>
              <w:numPr>
                <w:ilvl w:val="0"/>
                <w:numId w:val="47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4F398B91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Szafa gospodarcza na środki czystości BHP o:</w:t>
            </w:r>
          </w:p>
          <w:p w14:paraId="6DAC18C2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- stabilnej konstrukcji, wykonana z blachy stalowej pokrytej farbą proszkową,</w:t>
            </w:r>
          </w:p>
          <w:p w14:paraId="7E3EB792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- drzwi dwuskrzydłowe,</w:t>
            </w:r>
          </w:p>
          <w:p w14:paraId="471547DC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- wyposażona w wywietrznik ora miejsce na identyfikator,</w:t>
            </w:r>
          </w:p>
          <w:p w14:paraId="1672AB73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- zamykana zamkiem kluczowym,</w:t>
            </w:r>
          </w:p>
          <w:p w14:paraId="48281D2A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- po lewej stronie części szafy półki z możliwością regulacji,</w:t>
            </w:r>
          </w:p>
          <w:p w14:paraId="45F3AB8D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- po prawej stronie części szafy  drążek na ubrania oraz uchwyt na narzędzia do sprzątania,</w:t>
            </w:r>
          </w:p>
          <w:p w14:paraId="30090B27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 xml:space="preserve">- szafa gospodarcza z wydzieloną komorą w kształcie litery „L” i jedna komora </w:t>
            </w:r>
            <w:proofErr w:type="spellStart"/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skrytkową</w:t>
            </w:r>
            <w:proofErr w:type="spellEnd"/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.</w:t>
            </w:r>
          </w:p>
          <w:p w14:paraId="60F21F51" w14:textId="65FDA338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 w:themeColor="text1"/>
                <w:spacing w:val="2"/>
                <w:kern w:val="0"/>
                <w:sz w:val="18"/>
                <w:szCs w:val="18"/>
                <w:lang w:eastAsia="ar-SA"/>
              </w:rPr>
              <w:t>Wymiary (dł. X gł. X wys.) 60 x 50 x 190 cm (+- 10 cm) – 1 szt.</w:t>
            </w:r>
          </w:p>
        </w:tc>
        <w:tc>
          <w:tcPr>
            <w:tcW w:w="1147" w:type="dxa"/>
            <w:shd w:val="clear" w:color="auto" w:fill="auto"/>
          </w:tcPr>
          <w:p w14:paraId="43A84D01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2A9EEC64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3B2B64B5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7D215B8C" w14:textId="77777777" w:rsidR="00BA1D0A" w:rsidRPr="00FF052C" w:rsidRDefault="00BA1D0A" w:rsidP="00BA1D0A">
            <w:pPr>
              <w:widowControl/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03C1F72F" w14:textId="14A76348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  <w:t>SALA ZABIEGOWA I</w:t>
            </w:r>
          </w:p>
        </w:tc>
        <w:tc>
          <w:tcPr>
            <w:tcW w:w="1147" w:type="dxa"/>
            <w:shd w:val="clear" w:color="auto" w:fill="auto"/>
          </w:tcPr>
          <w:p w14:paraId="43347A26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4F3EE6DC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42BE1EBE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0AC344FB" w14:textId="77777777" w:rsidR="00BA1D0A" w:rsidRPr="00FF052C" w:rsidRDefault="00BA1D0A" w:rsidP="00BA1D0A">
            <w:pPr>
              <w:widowControl/>
              <w:numPr>
                <w:ilvl w:val="0"/>
                <w:numId w:val="47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003A00C4" w14:textId="749890E1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Szafa medyczna wykonana z blachy czarnej o grubości 0,8-1 mm, posiadająca dwa skrzydła drzwi, drzwi posiadające przeszklenie wykonane z szyby hartowanej, zamykane na zamek, wykończonych uchwytem </w:t>
            </w:r>
            <w:proofErr w:type="spellStart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klamkowym</w:t>
            </w:r>
            <w:proofErr w:type="spellEnd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, min. 5 półek z blachy o max. udźwigu 35 kg. Szafa na nóżkach ze stopkami regulacyjnymi. Malowana farbami proszkowymi (epoksydowo – poliestrowymi) w kolorze jasny popiel. Wymiary (dł. x gł. X wys.) 100 x 42x180 cm. (+-10 cm) – 3 szt.</w:t>
            </w:r>
          </w:p>
        </w:tc>
        <w:tc>
          <w:tcPr>
            <w:tcW w:w="1147" w:type="dxa"/>
            <w:shd w:val="clear" w:color="auto" w:fill="auto"/>
          </w:tcPr>
          <w:p w14:paraId="4C3C1FCA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399C7841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41ACCFB1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7364DF65" w14:textId="77777777" w:rsidR="00BA1D0A" w:rsidRPr="00FF052C" w:rsidRDefault="00BA1D0A" w:rsidP="00BA1D0A">
            <w:pPr>
              <w:widowControl/>
              <w:numPr>
                <w:ilvl w:val="0"/>
                <w:numId w:val="47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113D0646" w14:textId="1BFAEBC5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Szafa medyczna wykonana z blachy czarnej o grubości 0,8-1 mm, posiadająca dwa skrzydła drzwi, drzwi posiadające przeszklenie wykonane z szyby hartowanej, zamykane na zamek, wykończonych uchwytem </w:t>
            </w:r>
            <w:proofErr w:type="spellStart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klamkowym</w:t>
            </w:r>
            <w:proofErr w:type="spellEnd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, min. 5 półek z blachy o max. udźwigu 35 kg. Szafa na nóżkach ze stopkami regulacyjnymi. Malowana farbami proszkowymi (epoksydowo – poliestrowymi) w kolorze jasny popiel Wymiary (dł. x gł. X wys.) 80 x 42x180 cm. (+-10 cm) – 1 szt.</w:t>
            </w:r>
          </w:p>
        </w:tc>
        <w:tc>
          <w:tcPr>
            <w:tcW w:w="1147" w:type="dxa"/>
            <w:shd w:val="clear" w:color="auto" w:fill="auto"/>
          </w:tcPr>
          <w:p w14:paraId="6D26680B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75726C2C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0D78CE6E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1DA88EF2" w14:textId="77777777" w:rsidR="00BA1D0A" w:rsidRPr="00FF052C" w:rsidRDefault="00BA1D0A" w:rsidP="00BA1D0A">
            <w:pPr>
              <w:widowControl/>
              <w:suppressAutoHyphens w:val="0"/>
              <w:ind w:left="113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6680A4FD" w14:textId="4D310F14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  <w:t>SALA ZABIEGOWA II</w:t>
            </w:r>
          </w:p>
        </w:tc>
        <w:tc>
          <w:tcPr>
            <w:tcW w:w="1147" w:type="dxa"/>
            <w:shd w:val="clear" w:color="auto" w:fill="auto"/>
          </w:tcPr>
          <w:p w14:paraId="70467E42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5B66AFF2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4932B5E5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6A89F83E" w14:textId="77777777" w:rsidR="00BA1D0A" w:rsidRPr="00FF052C" w:rsidRDefault="00BA1D0A" w:rsidP="00BA1D0A">
            <w:pPr>
              <w:widowControl/>
              <w:numPr>
                <w:ilvl w:val="0"/>
                <w:numId w:val="47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193FE518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Szafa medyczna wykonana z blachy czarnej o grubości 0,8-1 mm, posiadająca dwa skrzydła drzwi, drzwi posiadające przeszklenie wykonane z szyby hartowanej, zamykane na zamek, wykończonych uchwytem </w:t>
            </w:r>
            <w:proofErr w:type="spellStart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klamkowym</w:t>
            </w:r>
            <w:proofErr w:type="spellEnd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, min. 5 półek z blachy o max. udźwigu 35 kg. Szafa na nóżkach ze stopkami regulacyjnymi. . Malowana farbami proszkowymi (epoksydowo – poliestrowymi) w kolorze jasny popiel Wymiary (dł. x gł. X wys.) 80 x 42x180 cm. (+-10 cm) – 1 szt.</w:t>
            </w:r>
          </w:p>
          <w:p w14:paraId="4A0543EE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1147" w:type="dxa"/>
            <w:shd w:val="clear" w:color="auto" w:fill="auto"/>
          </w:tcPr>
          <w:p w14:paraId="470BE065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2DAC61DA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4CF48BDE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42459C3C" w14:textId="77777777" w:rsidR="00BA1D0A" w:rsidRPr="00FF052C" w:rsidRDefault="00BA1D0A" w:rsidP="00BA1D0A">
            <w:pPr>
              <w:widowControl/>
              <w:numPr>
                <w:ilvl w:val="0"/>
                <w:numId w:val="47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4344880F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Szafa medyczna wykonana z blachy czarnej o grubości 0,8-1 mm, posiadająca dwa skrzydła drzwi, drzwi posiadające przeszklenie wykonane z szyby hartowanej, zamykane na zamek, wykończonych uchwytem </w:t>
            </w:r>
            <w:proofErr w:type="spellStart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klamkowym</w:t>
            </w:r>
            <w:proofErr w:type="spellEnd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, min. 5 półek z blachy o max. udźwigu 35 kg. Szafa na nóżkach ze stopkami regulacyjnymi. . Malowana farbami </w:t>
            </w: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lastRenderedPageBreak/>
              <w:t>proszkowymi (epoksydowo – poliestrowymi) w kolorze jasny popiel Wymiary (dł. x gł. X wys.) 40 x 42x180 cm. (+-10 cm) – 1 szt.</w:t>
            </w:r>
          </w:p>
          <w:p w14:paraId="038785E3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1147" w:type="dxa"/>
            <w:shd w:val="clear" w:color="auto" w:fill="auto"/>
          </w:tcPr>
          <w:p w14:paraId="01281203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7947A792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3E009E1D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E93FA92" w14:textId="77777777" w:rsidR="00BA1D0A" w:rsidRPr="00FF052C" w:rsidRDefault="00BA1D0A" w:rsidP="00BA1D0A">
            <w:pPr>
              <w:ind w:left="708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INFORMACJE DODATKOWE</w:t>
            </w:r>
          </w:p>
        </w:tc>
      </w:tr>
      <w:tr w:rsidR="00BA1D0A" w:rsidRPr="00FF052C" w14:paraId="1FC29CA9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87BE" w14:textId="77777777" w:rsidR="00BA1D0A" w:rsidRPr="00FF052C" w:rsidRDefault="00BA1D0A" w:rsidP="00BA1D0A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1.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4943" w14:textId="77777777" w:rsidR="00BA1D0A" w:rsidRPr="00FF052C" w:rsidRDefault="00BA1D0A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Termin gwarancji min. 24 miesięcy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3C86" w14:textId="77777777" w:rsidR="00BA1D0A" w:rsidRPr="00FF052C" w:rsidRDefault="00BA1D0A" w:rsidP="00BA1D0A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Tak, podać ile  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A877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127D8827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BCCD" w14:textId="77777777" w:rsidR="00BA1D0A" w:rsidRPr="00FF052C" w:rsidRDefault="00BA1D0A" w:rsidP="00BA1D0A">
            <w:pPr>
              <w:ind w:left="29"/>
              <w:contextualSpacing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  2. 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C58D" w14:textId="77777777" w:rsidR="00BA1D0A" w:rsidRPr="00FF052C" w:rsidRDefault="00BA1D0A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6F7B" w14:textId="77777777" w:rsidR="00BA1D0A" w:rsidRPr="00FF052C" w:rsidRDefault="00BA1D0A" w:rsidP="00BA1D0A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74D2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E42FED" w:rsidRPr="00FF052C" w14:paraId="42408DF8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7975" w14:textId="490B4932" w:rsidR="00E42FED" w:rsidRPr="00FF052C" w:rsidRDefault="00E42FED" w:rsidP="00BA1D0A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3.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57CC" w14:textId="1FECCDF5" w:rsidR="00E42FED" w:rsidRPr="00FF052C" w:rsidRDefault="00E42FED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hAnsi="Garamond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F2DE" w14:textId="1176963E" w:rsidR="00E42FED" w:rsidRPr="00FF052C" w:rsidRDefault="00E42FED" w:rsidP="00BA1D0A">
            <w:pPr>
              <w:jc w:val="center"/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0C9C" w14:textId="77777777" w:rsidR="00E42FED" w:rsidRPr="00FF052C" w:rsidRDefault="00E42FED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38B866C3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F284" w14:textId="19DDFC96" w:rsidR="00BA1D0A" w:rsidRPr="00FF052C" w:rsidRDefault="00E42FED" w:rsidP="00BA1D0A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4</w:t>
            </w:r>
            <w:r w:rsidR="00BA1D0A"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. 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B48D" w14:textId="77777777" w:rsidR="00BA1D0A" w:rsidRPr="00FF052C" w:rsidRDefault="00BA1D0A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Czas trwania naprawy gwarancyjnej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7624" w14:textId="77777777" w:rsidR="00BA1D0A" w:rsidRPr="00FF052C" w:rsidRDefault="00BA1D0A" w:rsidP="00BA1D0A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Max. 5 dni robocze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12A8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413B3600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155E" w14:textId="77777777" w:rsidR="00BA1D0A" w:rsidRPr="00FF052C" w:rsidRDefault="00BA1D0A" w:rsidP="00BA1D0A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Wartość netto: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7868" w14:textId="77777777" w:rsidR="00BA1D0A" w:rsidRPr="00FF052C" w:rsidRDefault="00BA1D0A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4C685B00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38089" w14:textId="77777777" w:rsidR="00BA1D0A" w:rsidRPr="00FF052C" w:rsidRDefault="00BA1D0A" w:rsidP="00BA1D0A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VAT %: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B5C7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565C1C32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1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E252" w14:textId="77777777" w:rsidR="00BA1D0A" w:rsidRPr="00FF052C" w:rsidRDefault="00BA1D0A" w:rsidP="00BA1D0A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Wartość brutto: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3D07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</w:tbl>
    <w:p w14:paraId="26B27E29" w14:textId="77777777" w:rsidR="00903098" w:rsidRPr="00FF052C" w:rsidRDefault="00903098" w:rsidP="00903098">
      <w:pPr>
        <w:rPr>
          <w:rFonts w:ascii="Garamond" w:hAnsi="Garamond" w:cstheme="minorHAnsi"/>
          <w:sz w:val="18"/>
          <w:szCs w:val="18"/>
        </w:rPr>
      </w:pPr>
    </w:p>
    <w:p w14:paraId="289EB620" w14:textId="77777777" w:rsidR="00903098" w:rsidRPr="00FF052C" w:rsidRDefault="00903098" w:rsidP="00903098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BBDAB2F" w14:textId="77777777" w:rsidR="00903098" w:rsidRPr="00FF052C" w:rsidRDefault="00903098" w:rsidP="00903098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665D27CD" w14:textId="77777777" w:rsidR="00903098" w:rsidRPr="00FF052C" w:rsidRDefault="00903098" w:rsidP="00903098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1ECCDBE3" w14:textId="77777777" w:rsidR="00903098" w:rsidRPr="00FF052C" w:rsidRDefault="00903098" w:rsidP="00903098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341C42F8" w14:textId="77777777" w:rsidR="00903098" w:rsidRPr="00FF052C" w:rsidRDefault="00903098" w:rsidP="00903098">
      <w:pPr>
        <w:jc w:val="right"/>
        <w:rPr>
          <w:rFonts w:ascii="Garamond" w:hAnsi="Garamond" w:cstheme="minorHAnsi"/>
          <w:bCs/>
          <w:sz w:val="18"/>
          <w:szCs w:val="18"/>
        </w:rPr>
      </w:pPr>
      <w:r w:rsidRPr="00FF052C">
        <w:rPr>
          <w:rFonts w:ascii="Garamond" w:hAnsi="Garamond" w:cstheme="minorHAnsi"/>
          <w:bCs/>
          <w:sz w:val="18"/>
          <w:szCs w:val="18"/>
        </w:rPr>
        <w:t xml:space="preserve">  /podpisano elektronicznie/**</w:t>
      </w:r>
    </w:p>
    <w:p w14:paraId="3B420414" w14:textId="77777777" w:rsidR="00903098" w:rsidRPr="00FF052C" w:rsidRDefault="00903098" w:rsidP="00903098">
      <w:pPr>
        <w:rPr>
          <w:rFonts w:ascii="Garamond" w:hAnsi="Garamond" w:cstheme="minorHAnsi"/>
          <w:sz w:val="18"/>
          <w:szCs w:val="18"/>
        </w:rPr>
      </w:pPr>
    </w:p>
    <w:p w14:paraId="6EA340E4" w14:textId="77777777" w:rsidR="00903098" w:rsidRPr="00FF052C" w:rsidRDefault="00903098" w:rsidP="00903098">
      <w:pPr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2EC43A36" w14:textId="77777777" w:rsidR="00BA1D0A" w:rsidRPr="00FF052C" w:rsidRDefault="00BA1D0A" w:rsidP="00BA1D0A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6D2E1EA4" w14:textId="77777777" w:rsidR="00A707A2" w:rsidRPr="00FF052C" w:rsidRDefault="00BA1D0A" w:rsidP="00BA1D0A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ab/>
      </w:r>
    </w:p>
    <w:p w14:paraId="31441352" w14:textId="77777777" w:rsidR="00A707A2" w:rsidRPr="00FF052C" w:rsidRDefault="00A707A2">
      <w:pPr>
        <w:widowControl/>
        <w:suppressAutoHyphens w:val="0"/>
        <w:spacing w:after="160" w:line="259" w:lineRule="auto"/>
        <w:textAlignment w:val="auto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br w:type="page"/>
      </w:r>
    </w:p>
    <w:p w14:paraId="38FA051B" w14:textId="03E131D6" w:rsidR="00BA1D0A" w:rsidRPr="00FF052C" w:rsidRDefault="00BA1D0A" w:rsidP="00BA1D0A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lastRenderedPageBreak/>
        <w:t xml:space="preserve">Załącznik nr </w:t>
      </w:r>
      <w:r w:rsidR="00A707A2" w:rsidRPr="00FF052C">
        <w:rPr>
          <w:rFonts w:ascii="Garamond" w:hAnsi="Garamond" w:cstheme="minorHAnsi"/>
          <w:b/>
          <w:bCs/>
          <w:sz w:val="18"/>
          <w:szCs w:val="18"/>
        </w:rPr>
        <w:t>5</w:t>
      </w:r>
      <w:r w:rsidRPr="00FF052C">
        <w:rPr>
          <w:rFonts w:ascii="Garamond" w:hAnsi="Garamond" w:cstheme="minorHAnsi"/>
          <w:b/>
          <w:bCs/>
          <w:sz w:val="18"/>
          <w:szCs w:val="18"/>
        </w:rPr>
        <w:t xml:space="preserve"> do SWZ</w:t>
      </w:r>
    </w:p>
    <w:p w14:paraId="6AA2AE54" w14:textId="77777777" w:rsidR="00BA1D0A" w:rsidRPr="00FF052C" w:rsidRDefault="00BA1D0A" w:rsidP="00BA1D0A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7E06BE54" w14:textId="77777777" w:rsidR="00BA1D0A" w:rsidRPr="00FF052C" w:rsidRDefault="00BA1D0A" w:rsidP="00BA1D0A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 xml:space="preserve">Wartości podane w tabeli stanowią nieprzekraczalne minimum, którego niespełnienie spowoduje odrzucenie oferty. </w:t>
      </w:r>
    </w:p>
    <w:p w14:paraId="63C09958" w14:textId="77777777" w:rsidR="00BA1D0A" w:rsidRPr="00FF052C" w:rsidRDefault="00BA1D0A" w:rsidP="00BA1D0A">
      <w:pPr>
        <w:rPr>
          <w:rFonts w:ascii="Garamond" w:hAnsi="Garamond" w:cstheme="minorHAnsi"/>
          <w:b/>
          <w:bCs/>
          <w:sz w:val="18"/>
          <w:szCs w:val="18"/>
        </w:rPr>
      </w:pPr>
    </w:p>
    <w:p w14:paraId="6EC7B67C" w14:textId="77777777" w:rsidR="00BA1D0A" w:rsidRPr="00FF052C" w:rsidRDefault="00BA1D0A" w:rsidP="00BA1D0A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FF052C">
        <w:rPr>
          <w:rFonts w:ascii="Garamond" w:hAnsi="Garamond" w:cstheme="minorHAnsi"/>
          <w:b/>
          <w:bCs/>
          <w:sz w:val="18"/>
          <w:szCs w:val="18"/>
        </w:rPr>
        <w:t>PARAMETRY TECHNICZNE</w:t>
      </w:r>
    </w:p>
    <w:p w14:paraId="7EB09400" w14:textId="77777777" w:rsidR="00BA1D0A" w:rsidRPr="00FF052C" w:rsidRDefault="00BA1D0A" w:rsidP="00BA1D0A">
      <w:pPr>
        <w:rPr>
          <w:rFonts w:ascii="Garamond" w:hAnsi="Garamond" w:cstheme="minorHAnsi"/>
          <w:sz w:val="18"/>
          <w:szCs w:val="18"/>
        </w:rPr>
      </w:pPr>
    </w:p>
    <w:p w14:paraId="1EFACD89" w14:textId="251D0F94" w:rsidR="00BA1D0A" w:rsidRPr="00FF052C" w:rsidRDefault="00BA1D0A" w:rsidP="00BA1D0A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Część </w:t>
      </w:r>
      <w:r w:rsidR="00A707A2"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>IV</w:t>
      </w:r>
      <w:r w:rsidRPr="00FF052C"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   – meble z blachy nierdzewnej </w:t>
      </w:r>
    </w:p>
    <w:p w14:paraId="16ABCAF4" w14:textId="77777777" w:rsidR="00BA1D0A" w:rsidRPr="00FF052C" w:rsidRDefault="00BA1D0A" w:rsidP="00BA1D0A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BA1D0A" w:rsidRPr="00FF052C" w14:paraId="5798E645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57959F5F" w14:textId="77777777" w:rsidR="00BA1D0A" w:rsidRPr="00FF052C" w:rsidRDefault="00BA1D0A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220FEA36" w14:textId="77777777" w:rsidR="00BA1D0A" w:rsidRPr="00FF052C" w:rsidRDefault="00BA1D0A" w:rsidP="009632D9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BA1D0A" w:rsidRPr="00FF052C" w14:paraId="6B554132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1FC6B7F0" w14:textId="77777777" w:rsidR="00BA1D0A" w:rsidRPr="00FF052C" w:rsidRDefault="00BA1D0A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258B47FB" w14:textId="77777777" w:rsidR="00BA1D0A" w:rsidRPr="00FF052C" w:rsidRDefault="00BA1D0A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A1D0A" w:rsidRPr="00FF052C" w14:paraId="1919A35C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40B31346" w14:textId="77777777" w:rsidR="00BA1D0A" w:rsidRPr="00FF052C" w:rsidRDefault="00BA1D0A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0F744DD" w14:textId="77777777" w:rsidR="00BA1D0A" w:rsidRPr="00FF052C" w:rsidRDefault="00BA1D0A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A1D0A" w:rsidRPr="00FF052C" w14:paraId="3EA5F080" w14:textId="77777777" w:rsidTr="009632D9">
        <w:tc>
          <w:tcPr>
            <w:tcW w:w="3403" w:type="dxa"/>
            <w:shd w:val="clear" w:color="auto" w:fill="C5E0B3" w:themeFill="accent6" w:themeFillTint="66"/>
          </w:tcPr>
          <w:p w14:paraId="079CC86F" w14:textId="77777777" w:rsidR="00BA1D0A" w:rsidRPr="00FF052C" w:rsidRDefault="00BA1D0A" w:rsidP="009632D9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FF052C">
              <w:rPr>
                <w:rFonts w:ascii="Garamond" w:hAnsi="Garamond" w:cstheme="minorHAnsi"/>
                <w:sz w:val="18"/>
                <w:szCs w:val="18"/>
              </w:rPr>
              <w:t>Rok produkcji nie starszy niż 2025 r:</w:t>
            </w:r>
          </w:p>
        </w:tc>
        <w:tc>
          <w:tcPr>
            <w:tcW w:w="7087" w:type="dxa"/>
            <w:shd w:val="clear" w:color="auto" w:fill="FFFFFF" w:themeFill="background1"/>
          </w:tcPr>
          <w:p w14:paraId="24C1ECCB" w14:textId="77777777" w:rsidR="00BA1D0A" w:rsidRPr="00FF052C" w:rsidRDefault="00BA1D0A" w:rsidP="009632D9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7F0846A6" w14:textId="77777777" w:rsidR="00BA1D0A" w:rsidRPr="00FF052C" w:rsidRDefault="00BA1D0A" w:rsidP="00BA1D0A">
      <w:pPr>
        <w:rPr>
          <w:rFonts w:ascii="Garamond" w:hAnsi="Garamond" w:cstheme="minorHAnsi"/>
          <w:sz w:val="18"/>
          <w:szCs w:val="18"/>
        </w:rPr>
      </w:pPr>
    </w:p>
    <w:p w14:paraId="7B8B3A93" w14:textId="77777777" w:rsidR="00BA1D0A" w:rsidRPr="00FF052C" w:rsidRDefault="00BA1D0A" w:rsidP="00BA1D0A">
      <w:pPr>
        <w:rPr>
          <w:rFonts w:ascii="Garamond" w:eastAsia="Times New Roman" w:hAnsi="Garamond" w:cstheme="minorHAnsi"/>
          <w:kern w:val="0"/>
          <w:sz w:val="18"/>
          <w:szCs w:val="18"/>
          <w:lang w:eastAsia="pl-PL"/>
        </w:rPr>
      </w:pPr>
    </w:p>
    <w:tbl>
      <w:tblPr>
        <w:tblW w:w="10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58"/>
        <w:gridCol w:w="2687"/>
        <w:gridCol w:w="1147"/>
        <w:gridCol w:w="3271"/>
      </w:tblGrid>
      <w:tr w:rsidR="00BA1D0A" w:rsidRPr="00FF052C" w14:paraId="3902BDD1" w14:textId="77777777" w:rsidTr="009632D9">
        <w:trPr>
          <w:jc w:val="center"/>
        </w:trPr>
        <w:tc>
          <w:tcPr>
            <w:tcW w:w="562" w:type="dxa"/>
            <w:shd w:val="clear" w:color="auto" w:fill="92D050"/>
            <w:vAlign w:val="center"/>
          </w:tcPr>
          <w:p w14:paraId="27530560" w14:textId="77777777" w:rsidR="00BA1D0A" w:rsidRPr="00FF052C" w:rsidRDefault="00BA1D0A" w:rsidP="009632D9">
            <w:pPr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5245" w:type="dxa"/>
            <w:gridSpan w:val="2"/>
            <w:shd w:val="clear" w:color="auto" w:fill="92D050"/>
            <w:vAlign w:val="center"/>
          </w:tcPr>
          <w:p w14:paraId="370203F9" w14:textId="77777777" w:rsidR="00BA1D0A" w:rsidRPr="00FF052C" w:rsidRDefault="00BA1D0A" w:rsidP="009632D9">
            <w:pPr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635F47F6" w14:textId="77777777" w:rsidR="00BA1D0A" w:rsidRPr="00FF052C" w:rsidRDefault="00BA1D0A" w:rsidP="009632D9">
            <w:pPr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Wartość wymagana</w:t>
            </w:r>
          </w:p>
        </w:tc>
        <w:tc>
          <w:tcPr>
            <w:tcW w:w="3271" w:type="dxa"/>
            <w:shd w:val="clear" w:color="auto" w:fill="92D050"/>
            <w:vAlign w:val="center"/>
          </w:tcPr>
          <w:p w14:paraId="5958A6C5" w14:textId="77777777" w:rsidR="00BA1D0A" w:rsidRPr="00FF052C" w:rsidRDefault="00BA1D0A" w:rsidP="009632D9">
            <w:pPr>
              <w:tabs>
                <w:tab w:val="num" w:pos="432"/>
              </w:tabs>
              <w:ind w:left="432" w:hanging="432"/>
              <w:jc w:val="center"/>
              <w:outlineLvl w:val="0"/>
              <w:rPr>
                <w:rFonts w:ascii="Garamond" w:eastAsia="Times New Roman" w:hAnsi="Garamond" w:cstheme="minorHAnsi"/>
                <w:b/>
                <w:bCs/>
                <w:caps/>
                <w:kern w:val="32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caps/>
                <w:kern w:val="32"/>
                <w:sz w:val="18"/>
                <w:szCs w:val="18"/>
                <w:lang w:eastAsia="pl-PL"/>
              </w:rPr>
              <w:t>Wartość oferowana</w:t>
            </w:r>
          </w:p>
        </w:tc>
      </w:tr>
      <w:tr w:rsidR="00BA1D0A" w:rsidRPr="00FF052C" w14:paraId="505A1ACC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3938C422" w14:textId="77777777" w:rsidR="00BA1D0A" w:rsidRPr="00FF052C" w:rsidRDefault="00BA1D0A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51C91196" w14:textId="77777777" w:rsidR="00BA1D0A" w:rsidRPr="00FF052C" w:rsidRDefault="00BA1D0A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47" w:type="dxa"/>
            <w:shd w:val="clear" w:color="auto" w:fill="auto"/>
          </w:tcPr>
          <w:p w14:paraId="29B47B0A" w14:textId="77777777" w:rsidR="00BA1D0A" w:rsidRPr="00FF052C" w:rsidRDefault="00BA1D0A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271" w:type="dxa"/>
            <w:shd w:val="clear" w:color="auto" w:fill="auto"/>
          </w:tcPr>
          <w:p w14:paraId="0BE0F66B" w14:textId="77777777" w:rsidR="00BA1D0A" w:rsidRPr="00FF052C" w:rsidRDefault="00BA1D0A" w:rsidP="009632D9">
            <w:pPr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4</w:t>
            </w:r>
          </w:p>
        </w:tc>
      </w:tr>
      <w:tr w:rsidR="00BA1D0A" w:rsidRPr="00FF052C" w14:paraId="6D146D18" w14:textId="77777777" w:rsidTr="009632D9">
        <w:trPr>
          <w:jc w:val="center"/>
        </w:trPr>
        <w:tc>
          <w:tcPr>
            <w:tcW w:w="10225" w:type="dxa"/>
            <w:gridSpan w:val="5"/>
            <w:shd w:val="clear" w:color="auto" w:fill="92D050"/>
          </w:tcPr>
          <w:p w14:paraId="2BC2D93B" w14:textId="77777777" w:rsidR="00BA1D0A" w:rsidRPr="00FF052C" w:rsidRDefault="00BA1D0A" w:rsidP="009632D9">
            <w:pPr>
              <w:ind w:left="1058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  <w:t>PARAMETRY OGÓLNE</w:t>
            </w:r>
          </w:p>
        </w:tc>
      </w:tr>
      <w:tr w:rsidR="00BA1D0A" w:rsidRPr="00FF052C" w14:paraId="75F23B64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43AA288E" w14:textId="77777777" w:rsidR="00BA1D0A" w:rsidRPr="00FF052C" w:rsidRDefault="00BA1D0A" w:rsidP="00BA1D0A">
            <w:pPr>
              <w:contextualSpacing/>
              <w:jc w:val="both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71E2ACB8" w14:textId="0FF3C333" w:rsidR="00BA1D0A" w:rsidRPr="00FF052C" w:rsidRDefault="00BA1D0A" w:rsidP="00BA1D0A">
            <w:pPr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  <w:t>MAGAZYN CZYSTY</w:t>
            </w:r>
          </w:p>
        </w:tc>
        <w:tc>
          <w:tcPr>
            <w:tcW w:w="1147" w:type="dxa"/>
            <w:shd w:val="clear" w:color="auto" w:fill="auto"/>
          </w:tcPr>
          <w:p w14:paraId="20090695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154E3FCC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3DB558A3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68DD53B3" w14:textId="77777777" w:rsidR="00BA1D0A" w:rsidRPr="00FF052C" w:rsidRDefault="00BA1D0A" w:rsidP="00BA1D0A">
            <w:pPr>
              <w:widowControl/>
              <w:numPr>
                <w:ilvl w:val="0"/>
                <w:numId w:val="48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159427F6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Regał metalowy 5- półkowy, wykonany z blachy nierdzewnej z możliwością regulacji półek, wymiary (dł. x gł. x wys.)</w:t>
            </w:r>
          </w:p>
          <w:p w14:paraId="74445C91" w14:textId="6FCDD730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140 x 70 x 200cm, 160 x 70 x 200cm  (+-10 cm) – 1 szt.</w:t>
            </w:r>
          </w:p>
        </w:tc>
        <w:tc>
          <w:tcPr>
            <w:tcW w:w="1147" w:type="dxa"/>
            <w:shd w:val="clear" w:color="auto" w:fill="auto"/>
          </w:tcPr>
          <w:p w14:paraId="7DA02407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03931C67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1B036E9C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7116280C" w14:textId="79F8B015" w:rsidR="00BA1D0A" w:rsidRPr="00FF052C" w:rsidRDefault="00BA1D0A" w:rsidP="00BA1D0A">
            <w:pPr>
              <w:pStyle w:val="Akapitzlist"/>
              <w:numPr>
                <w:ilvl w:val="0"/>
                <w:numId w:val="48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46C54FF0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Regał metalowy 5- półkowy, wykonany z blachy nierdzewnej z możliwością regulacji półek, wymiary (dł. x gł. x wys.)</w:t>
            </w:r>
          </w:p>
          <w:p w14:paraId="7A0B5575" w14:textId="1A987BA3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130 x 70 x 200cm  (+-10 cm) – 1 szt.</w:t>
            </w:r>
          </w:p>
        </w:tc>
        <w:tc>
          <w:tcPr>
            <w:tcW w:w="1147" w:type="dxa"/>
            <w:shd w:val="clear" w:color="auto" w:fill="auto"/>
          </w:tcPr>
          <w:p w14:paraId="1FDA6882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18E81893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7F13A5A3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6DB71AC7" w14:textId="77777777" w:rsidR="00BA1D0A" w:rsidRPr="00FF052C" w:rsidRDefault="00BA1D0A" w:rsidP="00BA1D0A">
            <w:pPr>
              <w:widowControl/>
              <w:suppressAutoHyphens w:val="0"/>
              <w:ind w:left="113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248B48C5" w14:textId="4B577E6F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b/>
                <w:bCs/>
                <w:i/>
                <w:iCs/>
                <w:spacing w:val="2"/>
                <w:kern w:val="0"/>
                <w:sz w:val="18"/>
                <w:szCs w:val="18"/>
                <w:lang w:eastAsia="ar-SA"/>
              </w:rPr>
              <w:t>Dekontaminacja</w:t>
            </w:r>
          </w:p>
        </w:tc>
        <w:tc>
          <w:tcPr>
            <w:tcW w:w="1147" w:type="dxa"/>
            <w:shd w:val="clear" w:color="auto" w:fill="auto"/>
          </w:tcPr>
          <w:p w14:paraId="0E736671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</w:p>
        </w:tc>
        <w:tc>
          <w:tcPr>
            <w:tcW w:w="3271" w:type="dxa"/>
            <w:shd w:val="clear" w:color="auto" w:fill="auto"/>
          </w:tcPr>
          <w:p w14:paraId="7C2DAB5A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132F5259" w14:textId="77777777" w:rsidTr="009632D9">
        <w:trPr>
          <w:jc w:val="center"/>
        </w:trPr>
        <w:tc>
          <w:tcPr>
            <w:tcW w:w="562" w:type="dxa"/>
            <w:shd w:val="clear" w:color="auto" w:fill="auto"/>
          </w:tcPr>
          <w:p w14:paraId="2FC6477E" w14:textId="77777777" w:rsidR="00BA1D0A" w:rsidRPr="00FF052C" w:rsidRDefault="00BA1D0A" w:rsidP="00BA1D0A">
            <w:pPr>
              <w:widowControl/>
              <w:numPr>
                <w:ilvl w:val="0"/>
                <w:numId w:val="48"/>
              </w:numPr>
              <w:suppressAutoHyphens w:val="0"/>
              <w:contextualSpacing/>
              <w:jc w:val="both"/>
              <w:textAlignment w:val="auto"/>
              <w:rPr>
                <w:rFonts w:ascii="Garamond" w:eastAsia="Calibri" w:hAnsi="Garamond" w:cstheme="minorHAnsi"/>
                <w:kern w:val="0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14:paraId="769A5052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Szafka robocza ze stali nierdzewnej z wycięciem na zlewozmywak o wymiarach (szer. x gł. x wys.) 160 x 60 x 86, składająca się z:</w:t>
            </w:r>
          </w:p>
          <w:p w14:paraId="19085E7D" w14:textId="77777777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- szafka </w:t>
            </w:r>
            <w:proofErr w:type="spellStart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podblatowa</w:t>
            </w:r>
            <w:proofErr w:type="spellEnd"/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  z 3 szufladami o wymiarach (szer. x gł. x wys.)  40 x 60x 86 cm. ± 10 cm,</w:t>
            </w:r>
          </w:p>
          <w:p w14:paraId="64B16831" w14:textId="711DAF42" w:rsidR="00BA1D0A" w:rsidRPr="00FF052C" w:rsidRDefault="00BA1D0A" w:rsidP="00BA1D0A">
            <w:pPr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- szafka pod blatowa z drzwiczkami o wymiarach (szer. x gł. x wys.)  120 x 60 x 86 cm. ± 10 cm – 1 szt.</w:t>
            </w:r>
          </w:p>
        </w:tc>
        <w:tc>
          <w:tcPr>
            <w:tcW w:w="1147" w:type="dxa"/>
            <w:shd w:val="clear" w:color="auto" w:fill="auto"/>
          </w:tcPr>
          <w:p w14:paraId="04F6FB38" w14:textId="77777777" w:rsidR="00BA1D0A" w:rsidRPr="00FF052C" w:rsidRDefault="00BA1D0A" w:rsidP="00BA1D0A">
            <w:pPr>
              <w:jc w:val="center"/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Calibri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71" w:type="dxa"/>
            <w:shd w:val="clear" w:color="auto" w:fill="auto"/>
          </w:tcPr>
          <w:p w14:paraId="1210378A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71A22810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0AB95E5" w14:textId="77777777" w:rsidR="00BA1D0A" w:rsidRPr="00FF052C" w:rsidRDefault="00BA1D0A" w:rsidP="00BA1D0A">
            <w:pPr>
              <w:ind w:left="708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</w:rPr>
              <w:t>INFORMACJE DODATKOWE</w:t>
            </w:r>
          </w:p>
        </w:tc>
      </w:tr>
      <w:tr w:rsidR="00BA1D0A" w:rsidRPr="00FF052C" w14:paraId="2B06AF7D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DEA7" w14:textId="77777777" w:rsidR="00BA1D0A" w:rsidRPr="00FF052C" w:rsidRDefault="00BA1D0A" w:rsidP="00BA1D0A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1.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9BC8" w14:textId="77777777" w:rsidR="00BA1D0A" w:rsidRPr="00FF052C" w:rsidRDefault="00BA1D0A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Termin gwarancji min. 24 miesięcy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563F" w14:textId="77777777" w:rsidR="00BA1D0A" w:rsidRPr="00FF052C" w:rsidRDefault="00BA1D0A" w:rsidP="00BA1D0A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Tak, podać ile  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7BD6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59BA47B6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13B8" w14:textId="77777777" w:rsidR="00BA1D0A" w:rsidRPr="00FF052C" w:rsidRDefault="00BA1D0A" w:rsidP="00BA1D0A">
            <w:pPr>
              <w:ind w:left="29"/>
              <w:contextualSpacing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  2. 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545B" w14:textId="77777777" w:rsidR="00BA1D0A" w:rsidRPr="00FF052C" w:rsidRDefault="00BA1D0A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1115" w14:textId="77777777" w:rsidR="00BA1D0A" w:rsidRPr="00FF052C" w:rsidRDefault="00BA1D0A" w:rsidP="00BA1D0A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2D5E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E42FED" w:rsidRPr="00FF052C" w14:paraId="6F59E122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F198" w14:textId="486F14D9" w:rsidR="00E42FED" w:rsidRPr="00FF052C" w:rsidRDefault="00E42FED" w:rsidP="00BA1D0A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3.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1EFF" w14:textId="162A5106" w:rsidR="00E42FED" w:rsidRPr="00FF052C" w:rsidRDefault="00E42FED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011D" w14:textId="78C9575A" w:rsidR="00E42FED" w:rsidRPr="00FF052C" w:rsidRDefault="00E42FED" w:rsidP="00BA1D0A">
            <w:pPr>
              <w:jc w:val="center"/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A5A1" w14:textId="77777777" w:rsidR="00E42FED" w:rsidRPr="00FF052C" w:rsidRDefault="00E42FED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4696E1F8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05C7" w14:textId="0206A3E1" w:rsidR="00BA1D0A" w:rsidRPr="00FF052C" w:rsidRDefault="00E42FED" w:rsidP="00BA1D0A">
            <w:pPr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</w:pPr>
            <w:r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>4</w:t>
            </w:r>
            <w:r w:rsidR="00BA1D0A" w:rsidRPr="00FF052C">
              <w:rPr>
                <w:rFonts w:ascii="Garamond" w:eastAsia="Calibri" w:hAnsi="Garamond" w:cstheme="minorHAnsi"/>
                <w:bCs/>
                <w:kern w:val="0"/>
                <w:sz w:val="18"/>
                <w:szCs w:val="18"/>
              </w:rPr>
              <w:t xml:space="preserve">. 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9C60" w14:textId="77777777" w:rsidR="00BA1D0A" w:rsidRPr="00FF052C" w:rsidRDefault="00BA1D0A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Czas trwania naprawy gwarancyjnej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FD18" w14:textId="77777777" w:rsidR="00BA1D0A" w:rsidRPr="00FF052C" w:rsidRDefault="00BA1D0A" w:rsidP="00BA1D0A">
            <w:pPr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</w:rPr>
            </w:pPr>
            <w:r w:rsidRPr="00FF052C">
              <w:rPr>
                <w:rFonts w:ascii="Garamond" w:eastAsia="Times New Roman" w:hAnsi="Garamond" w:cstheme="minorHAnsi"/>
                <w:spacing w:val="2"/>
                <w:kern w:val="0"/>
                <w:sz w:val="18"/>
                <w:szCs w:val="18"/>
                <w:lang w:eastAsia="ar-SA"/>
              </w:rPr>
              <w:t>Max. 5 dni robocze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62FA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752A8161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B612" w14:textId="77777777" w:rsidR="00BA1D0A" w:rsidRPr="00FF052C" w:rsidRDefault="00BA1D0A" w:rsidP="00BA1D0A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Wartość netto: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9540" w14:textId="77777777" w:rsidR="00BA1D0A" w:rsidRPr="00FF052C" w:rsidRDefault="00BA1D0A" w:rsidP="00BA1D0A">
            <w:pPr>
              <w:autoSpaceDE w:val="0"/>
              <w:autoSpaceDN w:val="0"/>
              <w:adjustRightInd w:val="0"/>
              <w:rPr>
                <w:rFonts w:ascii="Garamond" w:eastAsia="Times New Roman" w:hAnsi="Garamond" w:cstheme="minorHAnsi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7FA210C6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4ADD" w14:textId="77777777" w:rsidR="00BA1D0A" w:rsidRPr="00FF052C" w:rsidRDefault="00BA1D0A" w:rsidP="00BA1D0A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VAT %: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FE64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  <w:tr w:rsidR="00BA1D0A" w:rsidRPr="00FF052C" w14:paraId="4080815C" w14:textId="77777777" w:rsidTr="009632D9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1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82F4" w14:textId="77777777" w:rsidR="00BA1D0A" w:rsidRPr="00FF052C" w:rsidRDefault="00BA1D0A" w:rsidP="00BA1D0A">
            <w:pPr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</w:pPr>
            <w:r w:rsidRPr="00FF052C">
              <w:rPr>
                <w:rFonts w:ascii="Garamond" w:eastAsia="Times New Roman" w:hAnsi="Garamond" w:cstheme="minorHAnsi"/>
                <w:color w:val="000000"/>
                <w:spacing w:val="2"/>
                <w:kern w:val="0"/>
                <w:sz w:val="18"/>
                <w:szCs w:val="18"/>
                <w:lang w:eastAsia="ar-SA"/>
              </w:rPr>
              <w:t>Wartość brutto:</w:t>
            </w:r>
          </w:p>
        </w:tc>
        <w:tc>
          <w:tcPr>
            <w:tcW w:w="7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8A68" w14:textId="77777777" w:rsidR="00BA1D0A" w:rsidRPr="00FF052C" w:rsidRDefault="00BA1D0A" w:rsidP="00BA1D0A">
            <w:pPr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</w:rPr>
            </w:pPr>
          </w:p>
        </w:tc>
      </w:tr>
    </w:tbl>
    <w:p w14:paraId="1CEF8E80" w14:textId="77777777" w:rsidR="00BA1D0A" w:rsidRPr="00FF052C" w:rsidRDefault="00BA1D0A" w:rsidP="00BA1D0A">
      <w:pPr>
        <w:rPr>
          <w:rFonts w:ascii="Garamond" w:hAnsi="Garamond" w:cstheme="minorHAnsi"/>
          <w:sz w:val="18"/>
          <w:szCs w:val="18"/>
        </w:rPr>
      </w:pPr>
    </w:p>
    <w:p w14:paraId="2D3A8371" w14:textId="77777777" w:rsidR="00BA1D0A" w:rsidRPr="00FF052C" w:rsidRDefault="00BA1D0A" w:rsidP="00BA1D0A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8D14FB5" w14:textId="77777777" w:rsidR="00BA1D0A" w:rsidRPr="00FF052C" w:rsidRDefault="00BA1D0A" w:rsidP="00BA1D0A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50EB9B6F" w14:textId="77777777" w:rsidR="00BA1D0A" w:rsidRPr="00FF052C" w:rsidRDefault="00BA1D0A" w:rsidP="00BA1D0A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79B6D281" w14:textId="77777777" w:rsidR="00BA1D0A" w:rsidRPr="00FF052C" w:rsidRDefault="00BA1D0A" w:rsidP="00BA1D0A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75B68F41" w14:textId="77777777" w:rsidR="00BA1D0A" w:rsidRPr="00FF052C" w:rsidRDefault="00BA1D0A" w:rsidP="00BA1D0A">
      <w:pPr>
        <w:jc w:val="right"/>
        <w:rPr>
          <w:rFonts w:ascii="Garamond" w:hAnsi="Garamond" w:cstheme="minorHAnsi"/>
          <w:bCs/>
          <w:sz w:val="18"/>
          <w:szCs w:val="18"/>
        </w:rPr>
      </w:pPr>
      <w:r w:rsidRPr="00FF052C">
        <w:rPr>
          <w:rFonts w:ascii="Garamond" w:hAnsi="Garamond" w:cstheme="minorHAnsi"/>
          <w:bCs/>
          <w:sz w:val="18"/>
          <w:szCs w:val="18"/>
        </w:rPr>
        <w:t xml:space="preserve">  /podpisano elektronicznie/**</w:t>
      </w:r>
    </w:p>
    <w:p w14:paraId="77A29C22" w14:textId="77777777" w:rsidR="00BA1D0A" w:rsidRPr="00FF052C" w:rsidRDefault="00BA1D0A" w:rsidP="00BA1D0A">
      <w:pPr>
        <w:rPr>
          <w:rFonts w:ascii="Garamond" w:hAnsi="Garamond" w:cstheme="minorHAnsi"/>
          <w:sz w:val="18"/>
          <w:szCs w:val="18"/>
        </w:rPr>
      </w:pPr>
    </w:p>
    <w:p w14:paraId="344CB75E" w14:textId="77777777" w:rsidR="00BA1D0A" w:rsidRPr="00FF052C" w:rsidRDefault="00BA1D0A" w:rsidP="00BA1D0A">
      <w:pPr>
        <w:ind w:left="-426"/>
        <w:jc w:val="both"/>
        <w:rPr>
          <w:rFonts w:ascii="Garamond" w:hAnsi="Garamond" w:cstheme="minorHAnsi"/>
          <w:sz w:val="18"/>
          <w:szCs w:val="18"/>
        </w:rPr>
      </w:pPr>
      <w:r w:rsidRPr="00FF052C">
        <w:rPr>
          <w:rFonts w:ascii="Garamond" w:hAnsi="Garamond" w:cstheme="minorHAnsi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0150137F" w14:textId="77777777" w:rsidR="0009589C" w:rsidRPr="00FF052C" w:rsidRDefault="0009589C" w:rsidP="0009589C">
      <w:pPr>
        <w:rPr>
          <w:rFonts w:ascii="Garamond" w:hAnsi="Garamond" w:cstheme="minorHAnsi"/>
          <w:sz w:val="18"/>
          <w:szCs w:val="18"/>
        </w:rPr>
      </w:pPr>
    </w:p>
    <w:sectPr w:rsidR="0009589C" w:rsidRPr="00FF052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F6E11" w14:textId="77777777" w:rsidR="00AE64F6" w:rsidRDefault="00AE64F6" w:rsidP="004032B8">
      <w:pPr>
        <w:rPr>
          <w:rFonts w:hint="eastAsia"/>
        </w:rPr>
      </w:pPr>
      <w:r>
        <w:separator/>
      </w:r>
    </w:p>
  </w:endnote>
  <w:endnote w:type="continuationSeparator" w:id="0">
    <w:p w14:paraId="2ED81025" w14:textId="77777777" w:rsidR="00AE64F6" w:rsidRDefault="00AE64F6" w:rsidP="004032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658CC" w14:textId="77777777" w:rsidR="00AE64F6" w:rsidRDefault="00AE64F6" w:rsidP="004032B8">
      <w:pPr>
        <w:rPr>
          <w:rFonts w:hint="eastAsia"/>
        </w:rPr>
      </w:pPr>
      <w:r>
        <w:separator/>
      </w:r>
    </w:p>
  </w:footnote>
  <w:footnote w:type="continuationSeparator" w:id="0">
    <w:p w14:paraId="2D6A8C3A" w14:textId="77777777" w:rsidR="00AE64F6" w:rsidRDefault="00AE64F6" w:rsidP="004032B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540C1" w14:textId="0FB99E52" w:rsidR="004032B8" w:rsidRDefault="004032B8">
    <w:pPr>
      <w:pStyle w:val="Nagwek"/>
      <w:rPr>
        <w:rFonts w:hint="eastAsia"/>
      </w:rPr>
    </w:pPr>
    <w:r>
      <w:rPr>
        <w:noProof/>
      </w:rPr>
      <w:drawing>
        <wp:inline distT="0" distB="0" distL="0" distR="0" wp14:anchorId="5EFB7BD7" wp14:editId="70CACEF4">
          <wp:extent cx="3505200" cy="10287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52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A4301"/>
    <w:multiLevelType w:val="hybridMultilevel"/>
    <w:tmpl w:val="D8DE7FE4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06B61509"/>
    <w:multiLevelType w:val="multilevel"/>
    <w:tmpl w:val="7662E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753381"/>
    <w:multiLevelType w:val="multilevel"/>
    <w:tmpl w:val="4CA236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  <w:strike w:val="0"/>
        <w:dstrike w:val="0"/>
        <w:sz w:val="22"/>
        <w:szCs w:val="22"/>
        <w:u w:val="none"/>
        <w:effect w:val="none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  <w:strike w:val="0"/>
        <w:dstrike w:val="0"/>
        <w:sz w:val="22"/>
        <w:szCs w:val="22"/>
        <w:u w:val="none"/>
        <w:effect w:val="none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E20132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457FD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3740F18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4454B42"/>
    <w:multiLevelType w:val="hybridMultilevel"/>
    <w:tmpl w:val="85B61CAE"/>
    <w:lvl w:ilvl="0" w:tplc="784A2C9A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C5D42"/>
    <w:multiLevelType w:val="hybridMultilevel"/>
    <w:tmpl w:val="D8A86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C67C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6044D3F"/>
    <w:multiLevelType w:val="multilevel"/>
    <w:tmpl w:val="538A6E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17C77514"/>
    <w:multiLevelType w:val="hybridMultilevel"/>
    <w:tmpl w:val="85B61CAE"/>
    <w:lvl w:ilvl="0" w:tplc="784A2C9A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B5592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01748C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2F84305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245926CB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84C1B72"/>
    <w:multiLevelType w:val="multilevel"/>
    <w:tmpl w:val="654EB84C"/>
    <w:lvl w:ilvl="0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2AB4782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AF53891"/>
    <w:multiLevelType w:val="hybridMultilevel"/>
    <w:tmpl w:val="759C7846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03193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D3D28B4"/>
    <w:multiLevelType w:val="hybridMultilevel"/>
    <w:tmpl w:val="6F0A68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325A22"/>
    <w:multiLevelType w:val="hybridMultilevel"/>
    <w:tmpl w:val="759C7846"/>
    <w:lvl w:ilvl="0" w:tplc="5546EBB8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16893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0F728E9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34C52576"/>
    <w:multiLevelType w:val="hybridMultilevel"/>
    <w:tmpl w:val="BC908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71C83"/>
    <w:multiLevelType w:val="hybridMultilevel"/>
    <w:tmpl w:val="E8FC9A9E"/>
    <w:lvl w:ilvl="0" w:tplc="1EB0996A">
      <w:numFmt w:val="bullet"/>
      <w:suff w:val="space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9314947"/>
    <w:multiLevelType w:val="hybridMultilevel"/>
    <w:tmpl w:val="E2206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C837B0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63700FA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495623B3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AD176D8"/>
    <w:multiLevelType w:val="hybridMultilevel"/>
    <w:tmpl w:val="D8DE7FE4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0" w15:restartNumberingAfterBreak="0">
    <w:nsid w:val="4B966FF6"/>
    <w:multiLevelType w:val="multilevel"/>
    <w:tmpl w:val="18CE1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061CAE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5D890DEB"/>
    <w:multiLevelType w:val="hybridMultilevel"/>
    <w:tmpl w:val="3DD45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3C30A4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604F6EAC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14607B2"/>
    <w:multiLevelType w:val="hybridMultilevel"/>
    <w:tmpl w:val="223EEB10"/>
    <w:lvl w:ilvl="0" w:tplc="7172AB28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1582838"/>
    <w:multiLevelType w:val="hybridMultilevel"/>
    <w:tmpl w:val="CD5A9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D059B4"/>
    <w:multiLevelType w:val="hybridMultilevel"/>
    <w:tmpl w:val="D8DE7FE4"/>
    <w:lvl w:ilvl="0" w:tplc="B33CBA26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8" w15:restartNumberingAfterBreak="0">
    <w:nsid w:val="656A589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6B015B9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70681E5B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4DC5ECE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8DC572D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79B560E9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7AF31F58"/>
    <w:multiLevelType w:val="hybridMultilevel"/>
    <w:tmpl w:val="759C7846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3E42EE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7F2179A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413476055">
    <w:abstractNumId w:val="19"/>
  </w:num>
  <w:num w:numId="2" w16cid:durableId="1148790661">
    <w:abstractNumId w:val="36"/>
  </w:num>
  <w:num w:numId="3" w16cid:durableId="1221944309">
    <w:abstractNumId w:val="7"/>
  </w:num>
  <w:num w:numId="4" w16cid:durableId="1106073821">
    <w:abstractNumId w:val="35"/>
  </w:num>
  <w:num w:numId="5" w16cid:durableId="932543614">
    <w:abstractNumId w:val="25"/>
  </w:num>
  <w:num w:numId="6" w16cid:durableId="955135110">
    <w:abstractNumId w:val="32"/>
  </w:num>
  <w:num w:numId="7" w16cid:durableId="1822039286">
    <w:abstractNumId w:val="42"/>
  </w:num>
  <w:num w:numId="8" w16cid:durableId="1219511109">
    <w:abstractNumId w:val="26"/>
  </w:num>
  <w:num w:numId="9" w16cid:durableId="526217581">
    <w:abstractNumId w:val="30"/>
  </w:num>
  <w:num w:numId="10" w16cid:durableId="1434519763">
    <w:abstractNumId w:val="8"/>
  </w:num>
  <w:num w:numId="11" w16cid:durableId="2080865589">
    <w:abstractNumId w:val="21"/>
  </w:num>
  <w:num w:numId="12" w16cid:durableId="577592145">
    <w:abstractNumId w:val="5"/>
  </w:num>
  <w:num w:numId="13" w16cid:durableId="1895122377">
    <w:abstractNumId w:val="16"/>
  </w:num>
  <w:num w:numId="14" w16cid:durableId="1588882163">
    <w:abstractNumId w:val="27"/>
  </w:num>
  <w:num w:numId="15" w16cid:durableId="1667056479">
    <w:abstractNumId w:val="34"/>
  </w:num>
  <w:num w:numId="16" w16cid:durableId="1180851188">
    <w:abstractNumId w:val="12"/>
  </w:num>
  <w:num w:numId="17" w16cid:durableId="1215384138">
    <w:abstractNumId w:val="22"/>
  </w:num>
  <w:num w:numId="18" w16cid:durableId="501435375">
    <w:abstractNumId w:val="47"/>
  </w:num>
  <w:num w:numId="19" w16cid:durableId="2005817893">
    <w:abstractNumId w:val="3"/>
  </w:num>
  <w:num w:numId="20" w16cid:durableId="1318149741">
    <w:abstractNumId w:val="31"/>
  </w:num>
  <w:num w:numId="21" w16cid:durableId="1840074117">
    <w:abstractNumId w:val="28"/>
  </w:num>
  <w:num w:numId="22" w16cid:durableId="1863085875">
    <w:abstractNumId w:val="39"/>
  </w:num>
  <w:num w:numId="23" w16cid:durableId="1350714126">
    <w:abstractNumId w:val="46"/>
  </w:num>
  <w:num w:numId="24" w16cid:durableId="548685338">
    <w:abstractNumId w:val="4"/>
  </w:num>
  <w:num w:numId="25" w16cid:durableId="387725865">
    <w:abstractNumId w:val="44"/>
  </w:num>
  <w:num w:numId="26" w16cid:durableId="1657342120">
    <w:abstractNumId w:val="13"/>
  </w:num>
  <w:num w:numId="27" w16cid:durableId="2634529">
    <w:abstractNumId w:val="24"/>
  </w:num>
  <w:num w:numId="28" w16cid:durableId="539902286">
    <w:abstractNumId w:val="18"/>
  </w:num>
  <w:num w:numId="29" w16cid:durableId="280844519">
    <w:abstractNumId w:val="38"/>
  </w:num>
  <w:num w:numId="30" w16cid:durableId="1035155172">
    <w:abstractNumId w:val="20"/>
  </w:num>
  <w:num w:numId="31" w16cid:durableId="1434089843">
    <w:abstractNumId w:val="37"/>
  </w:num>
  <w:num w:numId="32" w16cid:durableId="2041517016">
    <w:abstractNumId w:val="11"/>
  </w:num>
  <w:num w:numId="33" w16cid:durableId="879056433">
    <w:abstractNumId w:val="33"/>
  </w:num>
  <w:num w:numId="34" w16cid:durableId="1598320777">
    <w:abstractNumId w:val="17"/>
  </w:num>
  <w:num w:numId="35" w16cid:durableId="819079332">
    <w:abstractNumId w:val="45"/>
  </w:num>
  <w:num w:numId="36" w16cid:durableId="2146123459">
    <w:abstractNumId w:val="29"/>
  </w:num>
  <w:num w:numId="37" w16cid:durableId="933591886">
    <w:abstractNumId w:val="0"/>
  </w:num>
  <w:num w:numId="38" w16cid:durableId="1831404448">
    <w:abstractNumId w:val="15"/>
  </w:num>
  <w:num w:numId="39" w16cid:durableId="1195120809">
    <w:abstractNumId w:val="10"/>
  </w:num>
  <w:num w:numId="40" w16cid:durableId="130026204">
    <w:abstractNumId w:val="23"/>
  </w:num>
  <w:num w:numId="41" w16cid:durableId="1491361032">
    <w:abstractNumId w:val="6"/>
  </w:num>
  <w:num w:numId="42" w16cid:durableId="795216336">
    <w:abstractNumId w:val="1"/>
  </w:num>
  <w:num w:numId="43" w16cid:durableId="471993268">
    <w:abstractNumId w:val="9"/>
  </w:num>
  <w:num w:numId="44" w16cid:durableId="1617834799">
    <w:abstractNumId w:val="2"/>
  </w:num>
  <w:num w:numId="45" w16cid:durableId="1253586121">
    <w:abstractNumId w:val="41"/>
  </w:num>
  <w:num w:numId="46" w16cid:durableId="105317082">
    <w:abstractNumId w:val="14"/>
  </w:num>
  <w:num w:numId="47" w16cid:durableId="663434588">
    <w:abstractNumId w:val="43"/>
  </w:num>
  <w:num w:numId="48" w16cid:durableId="84902396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3EE"/>
    <w:rsid w:val="000050A6"/>
    <w:rsid w:val="00095504"/>
    <w:rsid w:val="0009589C"/>
    <w:rsid w:val="00096C06"/>
    <w:rsid w:val="000F57B8"/>
    <w:rsid w:val="001443D8"/>
    <w:rsid w:val="002D4E43"/>
    <w:rsid w:val="00392F77"/>
    <w:rsid w:val="00396443"/>
    <w:rsid w:val="00396DE4"/>
    <w:rsid w:val="003B03EE"/>
    <w:rsid w:val="004032B8"/>
    <w:rsid w:val="00441B6B"/>
    <w:rsid w:val="005A2637"/>
    <w:rsid w:val="00681E44"/>
    <w:rsid w:val="006C0A37"/>
    <w:rsid w:val="007A40C5"/>
    <w:rsid w:val="0084461A"/>
    <w:rsid w:val="00870D75"/>
    <w:rsid w:val="008E2ACA"/>
    <w:rsid w:val="00903098"/>
    <w:rsid w:val="00A23255"/>
    <w:rsid w:val="00A707A2"/>
    <w:rsid w:val="00A9148B"/>
    <w:rsid w:val="00AE64F6"/>
    <w:rsid w:val="00B940C2"/>
    <w:rsid w:val="00BA1D0A"/>
    <w:rsid w:val="00BC6ECC"/>
    <w:rsid w:val="00C26E48"/>
    <w:rsid w:val="00C44496"/>
    <w:rsid w:val="00D86A71"/>
    <w:rsid w:val="00E108E6"/>
    <w:rsid w:val="00E42FED"/>
    <w:rsid w:val="00F13505"/>
    <w:rsid w:val="00F52BA9"/>
    <w:rsid w:val="00FC11B5"/>
    <w:rsid w:val="00FF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BDBDE"/>
  <w15:chartTrackingRefBased/>
  <w15:docId w15:val="{BBD4FB86-DCE0-4648-8231-40A14B70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3EE"/>
    <w:pPr>
      <w:widowControl w:val="0"/>
      <w:suppressAutoHyphens/>
      <w:spacing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6C0A37"/>
    <w:pPr>
      <w:keepNext/>
      <w:widowControl/>
      <w:suppressAutoHyphens w:val="0"/>
      <w:spacing w:before="240" w:after="60"/>
      <w:textAlignment w:val="auto"/>
      <w:outlineLvl w:val="0"/>
    </w:pPr>
    <w:rPr>
      <w:rFonts w:ascii="Arial" w:eastAsia="Times New Roman" w:hAnsi="Arial"/>
      <w:b/>
      <w:bCs/>
      <w:kern w:val="32"/>
      <w:sz w:val="32"/>
      <w:szCs w:val="32"/>
      <w:lang w:eastAsia="pl-PL" w:bidi="ar-SA"/>
    </w:rPr>
  </w:style>
  <w:style w:type="paragraph" w:styleId="Nagwek3">
    <w:name w:val="heading 3"/>
    <w:basedOn w:val="Normalny"/>
    <w:next w:val="Normalny"/>
    <w:link w:val="Nagwek3Znak"/>
    <w:qFormat/>
    <w:rsid w:val="006C0A37"/>
    <w:pPr>
      <w:keepNext/>
      <w:widowControl/>
      <w:suppressAutoHyphens w:val="0"/>
      <w:jc w:val="right"/>
      <w:textAlignment w:val="auto"/>
      <w:outlineLvl w:val="2"/>
    </w:pPr>
    <w:rPr>
      <w:rFonts w:ascii="Times New Roman" w:eastAsia="Times New Roman" w:hAnsi="Times New Roman" w:cs="Times New Roman"/>
      <w:b/>
      <w:kern w:val="0"/>
      <w:szCs w:val="20"/>
      <w:lang w:val="x-none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3B03EE"/>
    <w:pPr>
      <w:suppressAutoHyphens/>
      <w:spacing w:after="0" w:line="240" w:lineRule="auto"/>
      <w:textAlignment w:val="baseline"/>
    </w:pPr>
    <w:rPr>
      <w:rFonts w:ascii="Calibri" w:eastAsia="SimSun, 宋体" w:hAnsi="Calibri" w:cs="Calibri"/>
      <w:lang w:eastAsia="zh-CN"/>
      <w14:ligatures w14:val="none"/>
    </w:rPr>
  </w:style>
  <w:style w:type="paragraph" w:styleId="Akapitzlist">
    <w:name w:val="List Paragraph"/>
    <w:basedOn w:val="Standard"/>
    <w:link w:val="AkapitzlistZnak"/>
    <w:uiPriority w:val="34"/>
    <w:qFormat/>
    <w:rsid w:val="003B03EE"/>
    <w:pPr>
      <w:spacing w:after="200"/>
      <w:ind w:left="720"/>
    </w:pPr>
  </w:style>
  <w:style w:type="paragraph" w:customStyle="1" w:styleId="Default">
    <w:name w:val="Default"/>
    <w:qFormat/>
    <w:rsid w:val="003B03EE"/>
    <w:pPr>
      <w:suppressAutoHyphens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zh-CN"/>
      <w14:ligatures w14:val="none"/>
    </w:rPr>
  </w:style>
  <w:style w:type="table" w:styleId="Tabela-Siatka">
    <w:name w:val="Table Grid"/>
    <w:basedOn w:val="Standardowy"/>
    <w:uiPriority w:val="39"/>
    <w:rsid w:val="003B03EE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qFormat/>
    <w:rsid w:val="003B03EE"/>
    <w:rPr>
      <w:rFonts w:ascii="Calibri" w:eastAsia="SimSun, 宋体" w:hAnsi="Calibri" w:cs="Calibri"/>
      <w:lang w:eastAsia="zh-CN"/>
      <w14:ligatures w14:val="none"/>
    </w:rPr>
  </w:style>
  <w:style w:type="character" w:customStyle="1" w:styleId="normaltextrun">
    <w:name w:val="normaltextrun"/>
    <w:basedOn w:val="Domylnaczcionkaakapitu"/>
    <w:rsid w:val="003B03EE"/>
  </w:style>
  <w:style w:type="character" w:customStyle="1" w:styleId="eop">
    <w:name w:val="eop"/>
    <w:basedOn w:val="Domylnaczcionkaakapitu"/>
    <w:rsid w:val="003B03EE"/>
  </w:style>
  <w:style w:type="paragraph" w:styleId="Nagwek">
    <w:name w:val="header"/>
    <w:basedOn w:val="Normalny"/>
    <w:link w:val="NagwekZnak"/>
    <w:unhideWhenUsed/>
    <w:rsid w:val="004032B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rsid w:val="004032B8"/>
    <w:rPr>
      <w:rFonts w:ascii="Liberation Serif" w:eastAsia="NSimSun" w:hAnsi="Liberation Serif" w:cs="Mangal"/>
      <w:sz w:val="24"/>
      <w:szCs w:val="21"/>
      <w:lang w:eastAsia="zh-C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032B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032B8"/>
    <w:rPr>
      <w:rFonts w:ascii="Liberation Serif" w:eastAsia="NSimSun" w:hAnsi="Liberation Serif" w:cs="Mangal"/>
      <w:sz w:val="24"/>
      <w:szCs w:val="21"/>
      <w:lang w:eastAsia="zh-C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6C0A37"/>
    <w:rPr>
      <w:rFonts w:ascii="Arial" w:eastAsia="Times New Roman" w:hAnsi="Arial" w:cs="Arial"/>
      <w:b/>
      <w:bCs/>
      <w:kern w:val="32"/>
      <w:sz w:val="32"/>
      <w:szCs w:val="32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6C0A37"/>
    <w:rPr>
      <w:rFonts w:ascii="Times New Roman" w:eastAsia="Times New Roman" w:hAnsi="Times New Roman" w:cs="Times New Roman"/>
      <w:b/>
      <w:kern w:val="0"/>
      <w:sz w:val="24"/>
      <w:szCs w:val="20"/>
      <w:lang w:val="x-none"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0A37"/>
    <w:pPr>
      <w:widowControl/>
      <w:suppressAutoHyphens w:val="0"/>
      <w:textAlignment w:val="auto"/>
    </w:pPr>
    <w:rPr>
      <w:rFonts w:ascii="Tahoma" w:eastAsia="Calibri" w:hAnsi="Tahoma" w:cs="Tahoma"/>
      <w:kern w:val="0"/>
      <w:sz w:val="16"/>
      <w:szCs w:val="16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A37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C0A3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C0A37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customStyle="1" w:styleId="hwtze">
    <w:name w:val="hwtze"/>
    <w:basedOn w:val="Domylnaczcionkaakapitu"/>
    <w:rsid w:val="006C0A37"/>
  </w:style>
  <w:style w:type="character" w:customStyle="1" w:styleId="rynqvb">
    <w:name w:val="rynqvb"/>
    <w:basedOn w:val="Domylnaczcionkaakapitu"/>
    <w:rsid w:val="006C0A37"/>
  </w:style>
  <w:style w:type="paragraph" w:customStyle="1" w:styleId="Style10">
    <w:name w:val="Style10"/>
    <w:basedOn w:val="Normalny"/>
    <w:rsid w:val="006C0A37"/>
    <w:pPr>
      <w:suppressAutoHyphens w:val="0"/>
      <w:autoSpaceDE w:val="0"/>
      <w:autoSpaceDN w:val="0"/>
      <w:adjustRightInd w:val="0"/>
      <w:jc w:val="center"/>
      <w:textAlignment w:val="auto"/>
    </w:pPr>
    <w:rPr>
      <w:rFonts w:ascii="Trebuchet MS" w:eastAsia="Times New Roman" w:hAnsi="Trebuchet MS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0F78A-39EB-48C0-BFB0-BAAFF360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1384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ewierzbicka</dc:creator>
  <cp:keywords/>
  <dc:description/>
  <cp:lastModifiedBy>mnowosadko</cp:lastModifiedBy>
  <cp:revision>5</cp:revision>
  <cp:lastPrinted>2025-03-14T13:04:00Z</cp:lastPrinted>
  <dcterms:created xsi:type="dcterms:W3CDTF">2025-06-23T16:55:00Z</dcterms:created>
  <dcterms:modified xsi:type="dcterms:W3CDTF">2025-06-23T16:59:00Z</dcterms:modified>
</cp:coreProperties>
</file>