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D52A90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52A90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D52A90">
        <w:rPr>
          <w:rFonts w:ascii="Arial" w:hAnsi="Arial" w:cs="Arial"/>
          <w:sz w:val="24"/>
          <w:szCs w:val="24"/>
        </w:rPr>
        <w:t>2024-11-07</w:t>
      </w:r>
    </w:p>
    <w:p w:rsidR="00843A88" w:rsidRPr="00AD45A9" w:rsidRDefault="00D52A90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52A9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D52A90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D52A90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D52A90">
        <w:rPr>
          <w:rFonts w:ascii="Arial" w:hAnsi="Arial" w:cs="Arial"/>
          <w:sz w:val="24"/>
          <w:szCs w:val="24"/>
        </w:rPr>
        <w:t>69</w:t>
      </w:r>
    </w:p>
    <w:p w:rsidR="00843A88" w:rsidRDefault="00D52A90" w:rsidP="00843A88">
      <w:pPr>
        <w:rPr>
          <w:rFonts w:ascii="Arial" w:hAnsi="Arial" w:cs="Arial"/>
          <w:sz w:val="24"/>
          <w:szCs w:val="24"/>
        </w:rPr>
      </w:pPr>
      <w:r w:rsidRPr="00D52A90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D52A90">
        <w:rPr>
          <w:rFonts w:ascii="Arial" w:hAnsi="Arial" w:cs="Arial"/>
          <w:sz w:val="24"/>
          <w:szCs w:val="24"/>
        </w:rPr>
        <w:t>Częstochowa</w:t>
      </w:r>
    </w:p>
    <w:p w:rsidR="00482653" w:rsidRPr="00AD45A9" w:rsidRDefault="00482653" w:rsidP="00843A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DD7B35">
        <w:rPr>
          <w:rFonts w:ascii="Arial" w:hAnsi="Arial" w:cs="Arial"/>
          <w:sz w:val="24"/>
          <w:szCs w:val="24"/>
        </w:rPr>
        <w:t>742/2024</w:t>
      </w:r>
      <w:bookmarkStart w:id="0" w:name="_GoBack"/>
      <w:bookmarkEnd w:id="0"/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D52A9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52A90">
              <w:rPr>
                <w:rFonts w:ascii="Arial" w:hAnsi="Arial" w:cs="Arial"/>
                <w:bCs/>
                <w:sz w:val="24"/>
                <w:szCs w:val="24"/>
              </w:rPr>
              <w:t>Rozbiórka nieczynnej stacji transformatorowej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52A90" w:rsidRPr="004E4B64" w:rsidTr="0062734B">
        <w:tc>
          <w:tcPr>
            <w:tcW w:w="2269" w:type="dxa"/>
            <w:shd w:val="clear" w:color="auto" w:fill="auto"/>
          </w:tcPr>
          <w:p w:rsidR="00D52A90" w:rsidRPr="004E4B64" w:rsidRDefault="00D52A90" w:rsidP="0062734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52A90" w:rsidRPr="004E4B64" w:rsidRDefault="00D52A90" w:rsidP="006273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52A90">
              <w:rPr>
                <w:rFonts w:ascii="Arial" w:hAnsi="Arial" w:cs="Arial"/>
                <w:bCs/>
                <w:sz w:val="24"/>
                <w:szCs w:val="24"/>
              </w:rPr>
              <w:t>RK-NZ.261.86.2024.ŁZ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D52A90" w:rsidRPr="00D52A90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D52A90" w:rsidRPr="00D52A90">
        <w:rPr>
          <w:rFonts w:ascii="Arial" w:hAnsi="Arial" w:cs="Arial"/>
          <w:sz w:val="24"/>
          <w:szCs w:val="24"/>
        </w:rPr>
        <w:t>(</w:t>
      </w:r>
      <w:proofErr w:type="spellStart"/>
      <w:r w:rsidR="00D52A90" w:rsidRPr="00D52A90">
        <w:rPr>
          <w:rFonts w:ascii="Arial" w:hAnsi="Arial" w:cs="Arial"/>
          <w:sz w:val="24"/>
          <w:szCs w:val="24"/>
        </w:rPr>
        <w:t>t.j</w:t>
      </w:r>
      <w:proofErr w:type="spellEnd"/>
      <w:r w:rsidR="00D52A90" w:rsidRPr="00D52A90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52A90" w:rsidRPr="00E935D6" w:rsidTr="0062734B">
        <w:tc>
          <w:tcPr>
            <w:tcW w:w="9356" w:type="dxa"/>
            <w:shd w:val="clear" w:color="auto" w:fill="auto"/>
          </w:tcPr>
          <w:p w:rsidR="00D52A90" w:rsidRPr="004E4B64" w:rsidRDefault="00D52A90" w:rsidP="0062734B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D52A90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D52A90" w:rsidRPr="004E4B64" w:rsidRDefault="00D52A90" w:rsidP="0062734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2A90">
              <w:rPr>
                <w:rFonts w:ascii="Arial" w:hAnsi="Arial" w:cs="Arial"/>
                <w:sz w:val="24"/>
                <w:szCs w:val="24"/>
              </w:rPr>
              <w:t>Proszę o podanie konta do wpłaty wadium.</w:t>
            </w:r>
          </w:p>
          <w:p w:rsidR="00D52A90" w:rsidRPr="004E4B64" w:rsidRDefault="00D52A90" w:rsidP="0062734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D52A90" w:rsidRPr="004E4B64" w:rsidRDefault="00482653" w:rsidP="0062734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Szczegółowe informacj</w:t>
            </w:r>
            <w:r w:rsidR="00D52A90" w:rsidRPr="00D52A90">
              <w:rPr>
                <w:rFonts w:ascii="Arial" w:hAnsi="Arial" w:cs="Arial"/>
                <w:sz w:val="24"/>
                <w:szCs w:val="24"/>
              </w:rPr>
              <w:t>e dotyczące wadium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="00D52A90" w:rsidRPr="00D52A90">
              <w:rPr>
                <w:rFonts w:ascii="Arial" w:hAnsi="Arial" w:cs="Arial"/>
                <w:sz w:val="24"/>
                <w:szCs w:val="24"/>
              </w:rPr>
              <w:t xml:space="preserve"> w tym numer konta na który należy je wpłacić zostały podane w punkcie 14 Specyfikacji Warunków Zamówienia (SWZ)</w:t>
            </w:r>
          </w:p>
        </w:tc>
      </w:tr>
    </w:tbl>
    <w:p w:rsidR="00482653" w:rsidRPr="00482653" w:rsidRDefault="00482653" w:rsidP="00482653">
      <w:pPr>
        <w:spacing w:before="360" w:after="360" w:line="360" w:lineRule="auto"/>
        <w:contextualSpacing/>
        <w:jc w:val="right"/>
        <w:rPr>
          <w:rFonts w:ascii="Arial" w:hAnsi="Arial" w:cs="Arial"/>
          <w:b/>
          <w:sz w:val="24"/>
          <w:szCs w:val="24"/>
        </w:rPr>
      </w:pPr>
      <w:r w:rsidRPr="00482653">
        <w:rPr>
          <w:rFonts w:ascii="Arial" w:hAnsi="Arial" w:cs="Arial"/>
          <w:b/>
          <w:sz w:val="24"/>
          <w:szCs w:val="24"/>
        </w:rPr>
        <w:t xml:space="preserve">Kanclerz </w:t>
      </w:r>
    </w:p>
    <w:p w:rsidR="00482653" w:rsidRPr="00482653" w:rsidRDefault="00482653" w:rsidP="00482653">
      <w:pPr>
        <w:spacing w:before="360" w:after="360" w:line="360" w:lineRule="auto"/>
        <w:contextualSpacing/>
        <w:jc w:val="right"/>
        <w:rPr>
          <w:rFonts w:ascii="Arial" w:hAnsi="Arial" w:cs="Arial"/>
          <w:b/>
          <w:sz w:val="24"/>
          <w:szCs w:val="24"/>
        </w:rPr>
      </w:pPr>
      <w:r w:rsidRPr="00482653">
        <w:rPr>
          <w:rFonts w:ascii="Arial" w:hAnsi="Arial" w:cs="Arial"/>
          <w:b/>
          <w:sz w:val="24"/>
          <w:szCs w:val="24"/>
        </w:rPr>
        <w:t>Politechniki Częstochowskiej</w:t>
      </w:r>
    </w:p>
    <w:p w:rsidR="00482653" w:rsidRPr="00482653" w:rsidRDefault="00482653" w:rsidP="00482653">
      <w:pPr>
        <w:spacing w:before="360" w:after="360" w:line="360" w:lineRule="auto"/>
        <w:contextualSpacing/>
        <w:jc w:val="right"/>
        <w:rPr>
          <w:rFonts w:ascii="Arial" w:hAnsi="Arial" w:cs="Arial"/>
          <w:sz w:val="24"/>
          <w:szCs w:val="24"/>
          <w:vertAlign w:val="superscript"/>
        </w:rPr>
      </w:pPr>
      <w:r w:rsidRPr="00482653">
        <w:rPr>
          <w:rFonts w:ascii="Arial" w:hAnsi="Arial" w:cs="Arial"/>
          <w:b/>
          <w:sz w:val="24"/>
          <w:szCs w:val="24"/>
        </w:rPr>
        <w:t>dr inż. Arkadiusz Kociszewski</w:t>
      </w: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53A" w:rsidRDefault="0026653A">
      <w:r>
        <w:separator/>
      </w:r>
    </w:p>
  </w:endnote>
  <w:endnote w:type="continuationSeparator" w:id="0">
    <w:p w:rsidR="0026653A" w:rsidRDefault="00266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653" w:rsidRPr="00482653" w:rsidRDefault="00DD7B35" w:rsidP="00482653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WDwOw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DtojcAMavf54eSYnwbcIGmvsEZ0YaKhP+PXn9uUZDV3TWmVSiM3EWruyyUE8qgdJtgYJmVVY&#10;lMyTfzoqAIxdRHgT4hZGQepN+0lSOIN3VvoOHgrdOEjoDTp4oY5XodjBIgIfRwlIfzcKEIG98XDk&#10;8XF6CVXa2I9MNsDfgOLAHfOyspkUAgwhdewT4f2DsY4YTi8BLq+QK17X3he1QC2wn0ajyEcYWXPq&#10;dt05o8tNVmu0x85a/ulo3BzTcieoR6sYpstubjGvz3PIXguHB7UBn2529s63aTRdTpaTpJcMxste&#10;EuV578MqS3rjVXw3yod5luXxd0ctTtKKU8qEY3fxcZz8nU+6G3V24NXJ1z6Et+i+YUD28vakvbhO&#10;z7MzNpIe1/oiOljXH+6umbsbb9cwf/szWPwC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wSFg8DsCAABUBAAADgAAAAAAAAAAAAAA&#10;AAAuAgAAZHJzL2Uyb0RvYy54bWxQSwECLQAUAAYACAAAACEAD95PrNgAAAAHAQAADwAAAAAAAAAA&#10;AAAAAACVBAAAZHJzL2Rvd25yZXYueG1sUEsFBgAAAAAEAAQA8wAAAJo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2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82653" w:rsidRPr="00482653" w:rsidTr="0062734B">
      <w:tc>
        <w:tcPr>
          <w:tcW w:w="0" w:type="auto"/>
          <w:vAlign w:val="center"/>
        </w:tcPr>
        <w:p w:rsidR="00482653" w:rsidRPr="00482653" w:rsidRDefault="00482653" w:rsidP="0048265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482653" w:rsidRPr="00482653" w:rsidRDefault="00482653" w:rsidP="0048265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8265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482653" w:rsidRPr="00482653" w:rsidRDefault="00482653" w:rsidP="0048265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82653" w:rsidRPr="00482653" w:rsidRDefault="00482653" w:rsidP="0048265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82653" w:rsidRPr="00482653" w:rsidRDefault="00482653" w:rsidP="00482653">
    <w:pPr>
      <w:spacing w:line="276" w:lineRule="auto"/>
      <w:rPr>
        <w:rFonts w:ascii="Roboto" w:hAnsi="Roboto"/>
        <w:b/>
        <w:bCs/>
        <w:sz w:val="24"/>
        <w:szCs w:val="24"/>
      </w:rPr>
    </w:pPr>
    <w:r w:rsidRPr="00482653">
      <w:rPr>
        <w:rFonts w:ascii="Roboto" w:hAnsi="Roboto"/>
        <w:b/>
        <w:bCs/>
        <w:sz w:val="24"/>
        <w:szCs w:val="18"/>
      </w:rPr>
      <w:t>Kanclerz Politechniki Częstochowskiej</w:t>
    </w:r>
  </w:p>
  <w:p w:rsidR="00482653" w:rsidRPr="00482653" w:rsidRDefault="00DD7B35" w:rsidP="00482653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="00482653" w:rsidRPr="00482653">
      <w:rPr>
        <w:rFonts w:ascii="Roboto" w:hAnsi="Roboto"/>
        <w:sz w:val="24"/>
        <w:szCs w:val="24"/>
      </w:rPr>
      <w:t>ul. Gen. J.H. Dąbrowskiego 69, 42-201 Częstochowa</w:t>
    </w:r>
  </w:p>
  <w:p w:rsidR="00482653" w:rsidRPr="00482653" w:rsidRDefault="00482653" w:rsidP="00482653">
    <w:pPr>
      <w:spacing w:line="276" w:lineRule="auto"/>
      <w:rPr>
        <w:rFonts w:ascii="Arial" w:hAnsi="Arial"/>
        <w:noProof/>
        <w:sz w:val="24"/>
        <w:szCs w:val="24"/>
      </w:rPr>
    </w:pPr>
    <w:r w:rsidRPr="00482653">
      <w:rPr>
        <w:rFonts w:ascii="Roboto" w:hAnsi="Roboto"/>
        <w:sz w:val="24"/>
        <w:szCs w:val="24"/>
      </w:rPr>
      <w:t>tel. +48 34 325 02 56, e-mail: kanclerz@pcz.pl</w:t>
    </w:r>
  </w:p>
  <w:p w:rsidR="006D4AB3" w:rsidRPr="00843A88" w:rsidRDefault="00482653" w:rsidP="00482653">
    <w:pPr>
      <w:rPr>
        <w:rFonts w:ascii="Arial" w:hAnsi="Arial"/>
        <w:sz w:val="18"/>
        <w:szCs w:val="24"/>
      </w:rPr>
    </w:pPr>
    <w:r w:rsidRPr="00482653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6653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53A" w:rsidRDefault="0026653A">
      <w:r>
        <w:separator/>
      </w:r>
    </w:p>
  </w:footnote>
  <w:footnote w:type="continuationSeparator" w:id="0">
    <w:p w:rsidR="0026653A" w:rsidRDefault="002665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A90" w:rsidRDefault="00D52A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653" w:rsidRPr="00482653" w:rsidRDefault="00DD7B35" w:rsidP="00482653">
    <w:pPr>
      <w:tabs>
        <w:tab w:val="center" w:pos="4536"/>
        <w:tab w:val="right" w:pos="9072"/>
      </w:tabs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37.1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ji/PQ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g0iJHELGr3+eHkmT5JvEDTWugN6YqChecKvPzcvz2jgm9Zpm0NsIVfGl0328kHfK7KxSKqi&#10;wbJmgfzjQQNg6iPiqxC/sBpSr7tPisIZvHUqdHBfmdZDQm/QPgh1uAjF9g4R+DjMQPrbYYQI7I1u&#10;hgEf5+dQbaz7yFQL/C0oDtwxrxtXKCnBEMqkIRHe3VvnieH8HODzSrXkQgRfCIk6YD9JhkmIsEpw&#10;6nf9OWvqdSEM2mFvrfCcaFwdM2oraUBrGKaL09xhLo5zyC6kx4PagM9pdvTOt0kyWYwX46yXDUaL&#10;XpaUZe/Dssh6o2V6OyxvyqIo0++eWprlDaeUSc/u7OM0+zufnG7U0YEXJ1/6EF+jh4YB2fM7kA7i&#10;ej2PzlgreliZs+hg3XD4dM383Xi7hvnbn8H8FwAAAP//AwBQSwMEFAAGAAgAAAAhAO3v1qfaAAAA&#10;BwEAAA8AAABkcnMvZG93bnJldi54bWxMjsFOwzAQRO9I/IO1SFxQ69BCG4U4FULixIFQ+IBNsk0i&#10;4nUUO435e7YnuM3OjGZffoh2UGeafO/YwP06AUVcu6bn1sDX5+sqBeUDcoODYzLwQx4OxfVVjlnj&#10;Fv6g8zG0SkbYZ2igC2HMtPZ1Rxb92o3Ekp3cZDHIObW6mXCRcTvoTZLstMWe5UOHI710VH8fZ2sg&#10;vu84xDKN1cLzm0/vyoi2NOb2Jj4/gQoUw18ZLviCDoUwVW7mxqvBwGorRQP7hw0oidPHRER1Mbag&#10;i1z/5y9+AQAA//8DAFBLAQItABQABgAIAAAAIQC2gziS/gAAAOEBAAATAAAAAAAAAAAAAAAAAAAA&#10;AABbQ29udGVudF9UeXBlc10ueG1sUEsBAi0AFAAGAAgAAAAhADj9If/WAAAAlAEAAAsAAAAAAAAA&#10;AAAAAAAALwEAAF9yZWxzLy5yZWxzUEsBAi0AFAAGAAgAAAAhAAtmOL89AgAAVAQAAA4AAAAAAAAA&#10;AAAAAAAALgIAAGRycy9lMm9Eb2MueG1sUEsBAi0AFAAGAAgAAAAhAO3v1qfaAAAABwEAAA8AAAAA&#10;AAAAAAAAAAAAlw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49" type="#_x0000_t75" alt="PCz_logo_pol_poziom_mono" style="position:absolute;margin-left:-8.4pt;margin-top:-32.6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482653" w:rsidRPr="00482653" w:rsidRDefault="00482653" w:rsidP="00482653">
    <w:pPr>
      <w:tabs>
        <w:tab w:val="center" w:pos="4536"/>
        <w:tab w:val="right" w:pos="9072"/>
      </w:tabs>
    </w:pPr>
  </w:p>
  <w:p w:rsidR="00482653" w:rsidRPr="00482653" w:rsidRDefault="00482653" w:rsidP="00482653">
    <w:pPr>
      <w:tabs>
        <w:tab w:val="center" w:pos="4536"/>
        <w:tab w:val="right" w:pos="9072"/>
      </w:tabs>
      <w:rPr>
        <w:sz w:val="24"/>
        <w:szCs w:val="24"/>
      </w:rPr>
    </w:pPr>
  </w:p>
  <w:p w:rsidR="00482653" w:rsidRPr="00482653" w:rsidRDefault="00482653" w:rsidP="00482653">
    <w:pPr>
      <w:tabs>
        <w:tab w:val="center" w:pos="4536"/>
        <w:tab w:val="right" w:pos="9072"/>
      </w:tabs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A90" w:rsidRDefault="00D52A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653A"/>
    <w:rsid w:val="00031374"/>
    <w:rsid w:val="000A1097"/>
    <w:rsid w:val="000E2A8F"/>
    <w:rsid w:val="0012774F"/>
    <w:rsid w:val="00144B7A"/>
    <w:rsid w:val="00180C6E"/>
    <w:rsid w:val="0026653A"/>
    <w:rsid w:val="0029606A"/>
    <w:rsid w:val="00482653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52A90"/>
    <w:rsid w:val="00D8461B"/>
    <w:rsid w:val="00D915F2"/>
    <w:rsid w:val="00DD7B35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1CE4F8C"/>
  <w15:chartTrackingRefBased/>
  <w15:docId w15:val="{924B2714-9496-44AE-8ABF-742B4A0C4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2001-02-10T14:28:00Z</cp:lastPrinted>
  <dcterms:created xsi:type="dcterms:W3CDTF">2024-11-07T11:20:00Z</dcterms:created>
  <dcterms:modified xsi:type="dcterms:W3CDTF">2024-11-07T11:20:00Z</dcterms:modified>
</cp:coreProperties>
</file>