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94C80" w14:textId="77777777" w:rsidR="005C0930" w:rsidRDefault="00FD5EA3" w:rsidP="005C0930">
      <w:pPr>
        <w:spacing w:after="240"/>
        <w:jc w:val="right"/>
        <w:rPr>
          <w:sz w:val="22"/>
          <w:szCs w:val="22"/>
        </w:rPr>
      </w:pPr>
      <w:r w:rsidRPr="00FD5EA3">
        <w:rPr>
          <w:sz w:val="22"/>
          <w:szCs w:val="22"/>
        </w:rPr>
        <w:t>Kraków</w:t>
      </w:r>
      <w:r w:rsidR="005C0930" w:rsidRPr="00D91931">
        <w:rPr>
          <w:sz w:val="22"/>
          <w:szCs w:val="22"/>
        </w:rPr>
        <w:t xml:space="preserve"> dnia: </w:t>
      </w:r>
      <w:r w:rsidRPr="00FD5EA3">
        <w:rPr>
          <w:sz w:val="22"/>
          <w:szCs w:val="22"/>
        </w:rPr>
        <w:t>2022-06-22</w:t>
      </w:r>
    </w:p>
    <w:p w14:paraId="59587A9A" w14:textId="77777777" w:rsidR="005C0930" w:rsidRPr="004F079B" w:rsidRDefault="005C0930" w:rsidP="005C0930">
      <w:pPr>
        <w:spacing w:after="240"/>
        <w:jc w:val="right"/>
        <w:rPr>
          <w:sz w:val="22"/>
          <w:szCs w:val="22"/>
        </w:rPr>
      </w:pPr>
    </w:p>
    <w:p w14:paraId="32645750" w14:textId="77777777" w:rsidR="00FD5EA3" w:rsidRPr="00FD5EA3" w:rsidRDefault="00FD5EA3" w:rsidP="005C0930">
      <w:pPr>
        <w:rPr>
          <w:b/>
          <w:bCs/>
          <w:sz w:val="22"/>
          <w:szCs w:val="22"/>
        </w:rPr>
      </w:pPr>
      <w:r w:rsidRPr="00FD5EA3">
        <w:rPr>
          <w:b/>
          <w:bCs/>
          <w:sz w:val="22"/>
          <w:szCs w:val="22"/>
        </w:rPr>
        <w:t>Akademia Górniczo - Hutnicza</w:t>
      </w:r>
    </w:p>
    <w:p w14:paraId="4E766B15" w14:textId="77777777" w:rsidR="00FD5EA3" w:rsidRPr="00FD5EA3" w:rsidRDefault="00FD5EA3" w:rsidP="005C0930">
      <w:pPr>
        <w:rPr>
          <w:b/>
          <w:bCs/>
          <w:sz w:val="22"/>
          <w:szCs w:val="22"/>
        </w:rPr>
      </w:pPr>
      <w:r w:rsidRPr="00FD5EA3">
        <w:rPr>
          <w:b/>
          <w:bCs/>
          <w:sz w:val="22"/>
          <w:szCs w:val="22"/>
        </w:rPr>
        <w:t>im. Stanisława Staszica w Krakowie</w:t>
      </w:r>
    </w:p>
    <w:p w14:paraId="2FF6E85C" w14:textId="77777777" w:rsidR="005C0930" w:rsidRPr="00D91931" w:rsidRDefault="00FD5EA3" w:rsidP="005C0930">
      <w:pPr>
        <w:rPr>
          <w:b/>
          <w:bCs/>
          <w:sz w:val="22"/>
          <w:szCs w:val="22"/>
        </w:rPr>
      </w:pPr>
      <w:r w:rsidRPr="00FD5EA3">
        <w:rPr>
          <w:b/>
          <w:bCs/>
          <w:sz w:val="22"/>
          <w:szCs w:val="22"/>
        </w:rPr>
        <w:t>Dział Zamówień Publicznych</w:t>
      </w:r>
    </w:p>
    <w:p w14:paraId="2E3CE232" w14:textId="77777777" w:rsidR="005C0930" w:rsidRPr="00BD5546" w:rsidRDefault="00FD5EA3" w:rsidP="005C0930">
      <w:pPr>
        <w:rPr>
          <w:sz w:val="22"/>
          <w:szCs w:val="22"/>
        </w:rPr>
      </w:pPr>
      <w:r w:rsidRPr="00FD5EA3">
        <w:rPr>
          <w:sz w:val="22"/>
          <w:szCs w:val="22"/>
        </w:rPr>
        <w:t>Al. Mickiewicza</w:t>
      </w:r>
      <w:r w:rsidR="005C0930" w:rsidRPr="00BD5546">
        <w:rPr>
          <w:sz w:val="22"/>
          <w:szCs w:val="22"/>
        </w:rPr>
        <w:t xml:space="preserve"> </w:t>
      </w:r>
      <w:r w:rsidRPr="00FD5EA3">
        <w:rPr>
          <w:sz w:val="22"/>
          <w:szCs w:val="22"/>
        </w:rPr>
        <w:t>30</w:t>
      </w:r>
    </w:p>
    <w:p w14:paraId="70BE6AA8" w14:textId="77777777" w:rsidR="005C0930" w:rsidRPr="00BD5546" w:rsidRDefault="00FD5EA3" w:rsidP="005C0930">
      <w:pPr>
        <w:rPr>
          <w:sz w:val="22"/>
          <w:szCs w:val="22"/>
        </w:rPr>
      </w:pPr>
      <w:r w:rsidRPr="00FD5EA3">
        <w:rPr>
          <w:sz w:val="22"/>
          <w:szCs w:val="22"/>
        </w:rPr>
        <w:t>30-059</w:t>
      </w:r>
      <w:r w:rsidR="005C0930" w:rsidRPr="00BD5546">
        <w:rPr>
          <w:sz w:val="22"/>
          <w:szCs w:val="22"/>
        </w:rPr>
        <w:t xml:space="preserve"> </w:t>
      </w:r>
      <w:r w:rsidRPr="00FD5EA3">
        <w:rPr>
          <w:sz w:val="22"/>
          <w:szCs w:val="22"/>
        </w:rPr>
        <w:t>Kraków</w:t>
      </w:r>
    </w:p>
    <w:p w14:paraId="540EAEB5" w14:textId="77777777" w:rsidR="005C0930" w:rsidRPr="00BD5546" w:rsidRDefault="005C0930" w:rsidP="005C0930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14:paraId="52514360" w14:textId="77777777" w:rsidR="005C0930" w:rsidRPr="00BD5546" w:rsidRDefault="005C0930" w:rsidP="005C0930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14:paraId="129289C0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ABB565B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FEC9F1A" w14:textId="77777777" w:rsidR="005C0930" w:rsidRPr="00D91931" w:rsidRDefault="00B26D41" w:rsidP="005C0930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Sygnatura: </w:t>
      </w:r>
      <w:r w:rsidR="00FD5EA3" w:rsidRPr="00FD5EA3">
        <w:rPr>
          <w:b/>
          <w:sz w:val="22"/>
          <w:szCs w:val="22"/>
        </w:rPr>
        <w:t>KC-zp.272-317/22</w:t>
      </w:r>
      <w:r w:rsidR="005C0930" w:rsidRPr="00D91931">
        <w:rPr>
          <w:sz w:val="22"/>
          <w:szCs w:val="22"/>
        </w:rPr>
        <w:tab/>
        <w:t xml:space="preserve"> </w:t>
      </w:r>
    </w:p>
    <w:p w14:paraId="53A06B35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C3DA406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73CA56DD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34735093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6E6EDA5" w14:textId="77777777"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14:paraId="2437AF68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750E1CE" w14:textId="35F33398" w:rsidR="00EF1037" w:rsidRDefault="00F0518A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 </w:t>
      </w:r>
      <w:r w:rsidR="00EF1037">
        <w:rPr>
          <w:rFonts w:ascii="Times New Roman" w:hAnsi="Times New Roman"/>
        </w:rPr>
        <w:t>P O W I A D O M I E N I E</w:t>
      </w:r>
    </w:p>
    <w:p w14:paraId="44F35814" w14:textId="77777777"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</w:p>
    <w:p w14:paraId="4686D29A" w14:textId="77777777" w:rsidR="00EF1037" w:rsidRPr="005C0930" w:rsidRDefault="005C0930" w:rsidP="005C0930">
      <w:pPr>
        <w:spacing w:line="360" w:lineRule="auto"/>
        <w:jc w:val="both"/>
        <w:rPr>
          <w:iCs/>
          <w:sz w:val="24"/>
        </w:rPr>
      </w:pPr>
      <w:r w:rsidRPr="006A5DF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FD5EA3" w:rsidRPr="00FD5EA3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r w:rsidR="00FD5EA3" w:rsidRPr="00FD5EA3">
        <w:rPr>
          <w:b/>
          <w:bCs/>
          <w:sz w:val="22"/>
          <w:szCs w:val="22"/>
        </w:rPr>
        <w:t>Dostawa papieru kserograficznego dla potrzeb AGH</w:t>
      </w:r>
      <w:r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FD5EA3" w:rsidRPr="00FD5EA3">
        <w:rPr>
          <w:b/>
          <w:sz w:val="22"/>
          <w:szCs w:val="22"/>
        </w:rPr>
        <w:t>KC-zp.272-317/22</w:t>
      </w:r>
      <w:r w:rsidRPr="006A5DF1">
        <w:rPr>
          <w:b/>
          <w:sz w:val="22"/>
          <w:szCs w:val="22"/>
        </w:rPr>
        <w:t>.</w:t>
      </w:r>
    </w:p>
    <w:p w14:paraId="3D4A47E5" w14:textId="77777777" w:rsidR="005C0930" w:rsidRDefault="005C0930">
      <w:pPr>
        <w:spacing w:before="120" w:after="120" w:line="360" w:lineRule="auto"/>
        <w:jc w:val="both"/>
        <w:rPr>
          <w:bCs/>
          <w:sz w:val="24"/>
        </w:rPr>
      </w:pPr>
    </w:p>
    <w:p w14:paraId="65B4EFE2" w14:textId="77777777" w:rsidR="00FD5EA3" w:rsidRPr="00FD5EA3" w:rsidRDefault="005C0930">
      <w:pPr>
        <w:spacing w:before="120" w:after="120" w:line="360" w:lineRule="auto"/>
        <w:jc w:val="both"/>
        <w:rPr>
          <w:b/>
          <w:sz w:val="22"/>
          <w:szCs w:val="22"/>
        </w:rPr>
      </w:pPr>
      <w:r w:rsidRPr="005C0930">
        <w:rPr>
          <w:sz w:val="22"/>
          <w:szCs w:val="22"/>
        </w:rPr>
        <w:t xml:space="preserve">Zamawiający, </w:t>
      </w:r>
      <w:r w:rsidR="00FD5EA3" w:rsidRPr="00FD5EA3">
        <w:rPr>
          <w:b/>
          <w:sz w:val="22"/>
          <w:szCs w:val="22"/>
        </w:rPr>
        <w:t>Akademia Górniczo - Hutnicza</w:t>
      </w:r>
    </w:p>
    <w:p w14:paraId="6963AD2E" w14:textId="77777777" w:rsidR="00FD5EA3" w:rsidRPr="00FD5EA3" w:rsidRDefault="00FD5EA3">
      <w:pPr>
        <w:spacing w:before="120" w:after="120" w:line="360" w:lineRule="auto"/>
        <w:jc w:val="both"/>
        <w:rPr>
          <w:b/>
          <w:sz w:val="22"/>
          <w:szCs w:val="22"/>
        </w:rPr>
      </w:pPr>
      <w:r w:rsidRPr="00FD5EA3">
        <w:rPr>
          <w:b/>
          <w:sz w:val="22"/>
          <w:szCs w:val="22"/>
        </w:rPr>
        <w:t>im. Stanisława Staszica w Krakowie</w:t>
      </w:r>
    </w:p>
    <w:p w14:paraId="2FF7B61F" w14:textId="77777777" w:rsidR="00EF1037" w:rsidRPr="005C0930" w:rsidRDefault="00FD5EA3">
      <w:pPr>
        <w:spacing w:before="120" w:after="120" w:line="360" w:lineRule="auto"/>
        <w:jc w:val="both"/>
        <w:rPr>
          <w:sz w:val="22"/>
          <w:szCs w:val="22"/>
        </w:rPr>
      </w:pPr>
      <w:r w:rsidRPr="00FD5EA3">
        <w:rPr>
          <w:b/>
          <w:sz w:val="22"/>
          <w:szCs w:val="22"/>
        </w:rPr>
        <w:t>Dział Zamówień Publicznych</w:t>
      </w:r>
      <w:r w:rsidR="005C0930" w:rsidRPr="005C0930">
        <w:rPr>
          <w:sz w:val="22"/>
          <w:szCs w:val="22"/>
        </w:rPr>
        <w:t xml:space="preserve">, działając na podstawie art. 137 ust. 1 i 2 ustawy z dnia 11 września 2019r. Prawo zamówień publicznych </w:t>
      </w:r>
      <w:r w:rsidRPr="00FD5EA3">
        <w:rPr>
          <w:sz w:val="22"/>
          <w:szCs w:val="22"/>
        </w:rPr>
        <w:t>(</w:t>
      </w:r>
      <w:proofErr w:type="spellStart"/>
      <w:r w:rsidRPr="00FD5EA3">
        <w:rPr>
          <w:sz w:val="22"/>
          <w:szCs w:val="22"/>
        </w:rPr>
        <w:t>t.j</w:t>
      </w:r>
      <w:proofErr w:type="spellEnd"/>
      <w:r w:rsidRPr="00FD5EA3">
        <w:rPr>
          <w:sz w:val="22"/>
          <w:szCs w:val="22"/>
        </w:rPr>
        <w:t>. Dz.U. z 2021r. poz. 1129)</w:t>
      </w:r>
      <w:r w:rsidR="005C0930" w:rsidRPr="005C0930">
        <w:rPr>
          <w:sz w:val="22"/>
          <w:szCs w:val="22"/>
        </w:rPr>
        <w:t xml:space="preserve">, </w:t>
      </w:r>
      <w:r w:rsidR="00EB3650">
        <w:rPr>
          <w:sz w:val="22"/>
          <w:szCs w:val="22"/>
        </w:rPr>
        <w:t xml:space="preserve">informuje o </w:t>
      </w:r>
      <w:r w:rsidR="005C0930" w:rsidRPr="005C0930">
        <w:rPr>
          <w:sz w:val="22"/>
          <w:szCs w:val="22"/>
        </w:rPr>
        <w:t>dokon</w:t>
      </w:r>
      <w:r w:rsidR="00EB3650">
        <w:rPr>
          <w:sz w:val="22"/>
          <w:szCs w:val="22"/>
        </w:rPr>
        <w:t>aniu</w:t>
      </w:r>
      <w:r w:rsidR="005C0930" w:rsidRPr="005C0930">
        <w:rPr>
          <w:sz w:val="22"/>
          <w:szCs w:val="22"/>
        </w:rPr>
        <w:t xml:space="preserve"> </w:t>
      </w:r>
      <w:r w:rsidR="00460DC4" w:rsidRPr="005C0930">
        <w:rPr>
          <w:sz w:val="22"/>
          <w:szCs w:val="22"/>
        </w:rPr>
        <w:t>zmian</w:t>
      </w:r>
      <w:r w:rsidR="005C0930" w:rsidRPr="005C0930">
        <w:rPr>
          <w:sz w:val="22"/>
          <w:szCs w:val="22"/>
        </w:rPr>
        <w:t xml:space="preserve"> w z</w:t>
      </w:r>
      <w:r w:rsidR="00460DC4" w:rsidRPr="005C0930">
        <w:rPr>
          <w:sz w:val="22"/>
          <w:szCs w:val="22"/>
        </w:rPr>
        <w:t>apis</w:t>
      </w:r>
      <w:r w:rsidR="005C0930" w:rsidRPr="005C0930">
        <w:rPr>
          <w:sz w:val="22"/>
          <w:szCs w:val="22"/>
        </w:rPr>
        <w:t>ach</w:t>
      </w:r>
      <w:r w:rsidR="00460DC4" w:rsidRPr="005C0930">
        <w:rPr>
          <w:sz w:val="22"/>
          <w:szCs w:val="22"/>
        </w:rPr>
        <w:t xml:space="preserve"> </w:t>
      </w:r>
      <w:r w:rsidR="005C0930" w:rsidRPr="005C0930">
        <w:rPr>
          <w:sz w:val="22"/>
          <w:szCs w:val="22"/>
        </w:rPr>
        <w:t>S</w:t>
      </w:r>
      <w:r w:rsidR="00EF1037" w:rsidRPr="005C0930">
        <w:rPr>
          <w:sz w:val="22"/>
          <w:szCs w:val="22"/>
        </w:rPr>
        <w:t>pecyfikacji warunków zamówienia</w:t>
      </w:r>
      <w:r w:rsidR="00460DC4" w:rsidRPr="005C0930">
        <w:rPr>
          <w:sz w:val="22"/>
          <w:szCs w:val="22"/>
        </w:rPr>
        <w:t xml:space="preserve"> w następującym zakresie</w:t>
      </w:r>
      <w:r w:rsidR="00EF1037" w:rsidRPr="005C0930">
        <w:rPr>
          <w:sz w:val="22"/>
          <w:szCs w:val="22"/>
        </w:rPr>
        <w:t>:</w:t>
      </w:r>
    </w:p>
    <w:p w14:paraId="4D129921" w14:textId="799588D5" w:rsidR="00EF1037" w:rsidRDefault="00F0518A" w:rsidP="00E02559">
      <w:pPr>
        <w:spacing w:before="120" w:after="120" w:line="360" w:lineRule="auto"/>
        <w:jc w:val="both"/>
        <w:rPr>
          <w:b/>
          <w:sz w:val="22"/>
          <w:szCs w:val="22"/>
          <w:u w:val="single"/>
        </w:rPr>
      </w:pPr>
      <w:r w:rsidRPr="00F0518A">
        <w:rPr>
          <w:b/>
          <w:sz w:val="22"/>
          <w:szCs w:val="22"/>
          <w:u w:val="single"/>
        </w:rPr>
        <w:t>W pkt 4.1 SWZ Zamawiający dodaje zapis w brzmieniu:</w:t>
      </w:r>
    </w:p>
    <w:p w14:paraId="7B04E858" w14:textId="03F4F51B" w:rsidR="00F0518A" w:rsidRPr="00F0518A" w:rsidRDefault="00F0518A" w:rsidP="00F0518A">
      <w:pPr>
        <w:shd w:val="clear" w:color="auto" w:fill="FFFFFF"/>
        <w:rPr>
          <w:i/>
          <w:iCs/>
          <w:color w:val="000000"/>
          <w:sz w:val="22"/>
          <w:szCs w:val="22"/>
        </w:rPr>
      </w:pPr>
      <w:r w:rsidRPr="00F0518A">
        <w:rPr>
          <w:i/>
          <w:iCs/>
          <w:color w:val="000000"/>
          <w:sz w:val="22"/>
          <w:szCs w:val="22"/>
        </w:rPr>
        <w:t>Zamówienie częściowo współfinansowane jest z funduszy Unii Europejskiej przyznanych AGH na realizację projektów unijnych</w:t>
      </w:r>
      <w:r>
        <w:rPr>
          <w:i/>
          <w:iCs/>
          <w:color w:val="000000"/>
          <w:sz w:val="22"/>
          <w:szCs w:val="22"/>
        </w:rPr>
        <w:t>.</w:t>
      </w:r>
    </w:p>
    <w:p w14:paraId="78AF4D82" w14:textId="06B51675" w:rsidR="00F0518A" w:rsidRDefault="00A92F6B" w:rsidP="00E02559">
      <w:pPr>
        <w:spacing w:before="120" w:after="120"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W § 10 Wzoru umowy </w:t>
      </w:r>
      <w:r w:rsidR="00005452">
        <w:rPr>
          <w:b/>
          <w:sz w:val="22"/>
          <w:szCs w:val="22"/>
          <w:u w:val="single"/>
        </w:rPr>
        <w:t>Zamawiający</w:t>
      </w:r>
      <w:r>
        <w:rPr>
          <w:b/>
          <w:sz w:val="22"/>
          <w:szCs w:val="22"/>
          <w:u w:val="single"/>
        </w:rPr>
        <w:t xml:space="preserve"> dodaje zapis w brzmieniu:</w:t>
      </w:r>
    </w:p>
    <w:p w14:paraId="05F892E0" w14:textId="53037853" w:rsidR="00A92F6B" w:rsidRPr="00005452" w:rsidRDefault="00005452" w:rsidP="00005452">
      <w:pPr>
        <w:jc w:val="both"/>
        <w:rPr>
          <w:b/>
          <w:i/>
          <w:iCs/>
          <w:sz w:val="22"/>
          <w:szCs w:val="22"/>
          <w:u w:val="single"/>
        </w:rPr>
      </w:pPr>
      <w:r w:rsidRPr="00005452">
        <w:rPr>
          <w:i/>
          <w:iCs/>
          <w:sz w:val="22"/>
          <w:szCs w:val="22"/>
        </w:rPr>
        <w:t>Łączna maksymalna wysokość kar umownych, których mogą dochodzić Strony nie może przekroczyć 20% wynagrodzenia o którym mowa w § 4 ust. 3 umowy.</w:t>
      </w:r>
    </w:p>
    <w:p w14:paraId="5D8966F8" w14:textId="77777777" w:rsidR="00EF1037" w:rsidRDefault="00EF1037" w:rsidP="00E02559">
      <w:pPr>
        <w:pStyle w:val="Tekstpodstawowy"/>
        <w:jc w:val="right"/>
        <w:rPr>
          <w:szCs w:val="24"/>
        </w:rPr>
      </w:pPr>
    </w:p>
    <w:p w14:paraId="477983E7" w14:textId="4F9DBD78" w:rsidR="005C0930" w:rsidRPr="00F342A1" w:rsidRDefault="00005452" w:rsidP="00005452">
      <w:pPr>
        <w:pStyle w:val="Tekstpodstawowy"/>
        <w:rPr>
          <w:b/>
          <w:bCs/>
          <w:i/>
          <w:iCs/>
          <w:szCs w:val="24"/>
        </w:rPr>
      </w:pPr>
      <w:r w:rsidRPr="00F342A1">
        <w:rPr>
          <w:b/>
          <w:bCs/>
          <w:i/>
          <w:iCs/>
          <w:szCs w:val="24"/>
        </w:rPr>
        <w:lastRenderedPageBreak/>
        <w:t>W związku z wprowadzoną zmianą do Wzoru umowy Zamawiający publikuje na stronie internetowej prowadzonego postepowania oraz na Platformie Zmodyfikowany Wzór umowy</w:t>
      </w:r>
      <w:r w:rsidR="00F342A1">
        <w:rPr>
          <w:b/>
          <w:bCs/>
          <w:i/>
          <w:iCs/>
          <w:szCs w:val="24"/>
        </w:rPr>
        <w:t>.</w:t>
      </w:r>
    </w:p>
    <w:p w14:paraId="232BCBE0" w14:textId="3E86CF71" w:rsidR="00805910" w:rsidRPr="00F342A1" w:rsidRDefault="00805910" w:rsidP="00005452">
      <w:pPr>
        <w:pStyle w:val="Tekstpodstawowy"/>
        <w:rPr>
          <w:b/>
          <w:bCs/>
          <w:i/>
          <w:iCs/>
          <w:szCs w:val="24"/>
        </w:rPr>
      </w:pPr>
      <w:r w:rsidRPr="00F342A1">
        <w:rPr>
          <w:b/>
          <w:bCs/>
          <w:i/>
          <w:iCs/>
          <w:szCs w:val="24"/>
        </w:rPr>
        <w:t xml:space="preserve">Treść zmiany w pkt 4.1 SWZ spowodowała konieczność </w:t>
      </w:r>
      <w:r w:rsidR="00F342A1" w:rsidRPr="00F342A1">
        <w:rPr>
          <w:b/>
          <w:bCs/>
          <w:i/>
          <w:iCs/>
          <w:szCs w:val="24"/>
        </w:rPr>
        <w:t>dokonania sprostowania Ogłoszenia o zamówieniu, o czym zamawiający informuje w odrębnym piśmie.</w:t>
      </w:r>
    </w:p>
    <w:p w14:paraId="54D0EE67" w14:textId="04AABE01" w:rsidR="00F342A1" w:rsidRPr="00F342A1" w:rsidRDefault="00F342A1" w:rsidP="00005452">
      <w:pPr>
        <w:pStyle w:val="Tekstpodstawowy"/>
        <w:rPr>
          <w:b/>
          <w:bCs/>
          <w:i/>
          <w:iCs/>
          <w:szCs w:val="24"/>
        </w:rPr>
      </w:pPr>
      <w:r w:rsidRPr="00F342A1">
        <w:rPr>
          <w:b/>
          <w:bCs/>
          <w:i/>
          <w:iCs/>
          <w:szCs w:val="24"/>
        </w:rPr>
        <w:t>Termin składania ofert nie ulega zmianie.</w:t>
      </w:r>
    </w:p>
    <w:sectPr w:rsidR="00F342A1" w:rsidRPr="00F342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F55ED" w14:textId="77777777" w:rsidR="005D55E1" w:rsidRDefault="005D55E1">
      <w:r>
        <w:separator/>
      </w:r>
    </w:p>
  </w:endnote>
  <w:endnote w:type="continuationSeparator" w:id="0">
    <w:p w14:paraId="1C1B0865" w14:textId="77777777" w:rsidR="005D55E1" w:rsidRDefault="005D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2D40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B31BB42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4D95" w14:textId="77777777"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 w14:anchorId="6E6E5ABA">
        <v:line id="_x0000_s1025" style="position:absolute;left:0;text-align:left;z-index:251657728" from="-3.85pt,7.55pt" to="455.15pt,7.55pt"/>
      </w:pict>
    </w:r>
  </w:p>
  <w:p w14:paraId="0BF71DE8" w14:textId="77777777"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14:paraId="2242F96B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68CB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6EEEDAA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7207C41" w14:textId="77777777" w:rsidR="00EF1037" w:rsidRDefault="00EF1037">
    <w:pPr>
      <w:pStyle w:val="Stopka"/>
      <w:tabs>
        <w:tab w:val="clear" w:pos="4536"/>
        <w:tab w:val="left" w:pos="6237"/>
      </w:tabs>
    </w:pPr>
  </w:p>
  <w:p w14:paraId="144BC03A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AC1DE" w14:textId="77777777" w:rsidR="005D55E1" w:rsidRDefault="005D55E1">
      <w:r>
        <w:separator/>
      </w:r>
    </w:p>
  </w:footnote>
  <w:footnote w:type="continuationSeparator" w:id="0">
    <w:p w14:paraId="475B4AD3" w14:textId="77777777" w:rsidR="005D55E1" w:rsidRDefault="005D5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A06E" w14:textId="77777777" w:rsidR="00FD5EA3" w:rsidRDefault="00FD5E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8A85" w14:textId="77777777" w:rsidR="00FD5EA3" w:rsidRDefault="00FD5E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D5E8" w14:textId="77777777" w:rsidR="00FD5EA3" w:rsidRDefault="00FD5E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55E1"/>
    <w:rsid w:val="00005452"/>
    <w:rsid w:val="00057D02"/>
    <w:rsid w:val="000613E0"/>
    <w:rsid w:val="001A571A"/>
    <w:rsid w:val="002B1C74"/>
    <w:rsid w:val="00384EFD"/>
    <w:rsid w:val="004222DA"/>
    <w:rsid w:val="00453E59"/>
    <w:rsid w:val="00460DC4"/>
    <w:rsid w:val="005079A4"/>
    <w:rsid w:val="0055546F"/>
    <w:rsid w:val="005C0930"/>
    <w:rsid w:val="005D55E1"/>
    <w:rsid w:val="006D4AE5"/>
    <w:rsid w:val="00805910"/>
    <w:rsid w:val="00854803"/>
    <w:rsid w:val="0087224A"/>
    <w:rsid w:val="009149C3"/>
    <w:rsid w:val="00953AA1"/>
    <w:rsid w:val="0095641D"/>
    <w:rsid w:val="009D169F"/>
    <w:rsid w:val="00A92F6B"/>
    <w:rsid w:val="00B26D41"/>
    <w:rsid w:val="00B361A9"/>
    <w:rsid w:val="00C152AE"/>
    <w:rsid w:val="00D1574A"/>
    <w:rsid w:val="00D248D2"/>
    <w:rsid w:val="00E02559"/>
    <w:rsid w:val="00E74582"/>
    <w:rsid w:val="00EB3650"/>
    <w:rsid w:val="00EF1037"/>
    <w:rsid w:val="00F0518A"/>
    <w:rsid w:val="00F16162"/>
    <w:rsid w:val="00F342A1"/>
    <w:rsid w:val="00FA7728"/>
    <w:rsid w:val="00FD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A7D38B"/>
  <w15:chartTrackingRefBased/>
  <w15:docId w15:val="{709F11C9-17B4-487B-A42C-1805F494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222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Grzech</dc:creator>
  <cp:keywords/>
  <cp:lastModifiedBy>Jarosław Grzech</cp:lastModifiedBy>
  <cp:revision>2</cp:revision>
  <cp:lastPrinted>2022-06-22T06:43:00Z</cp:lastPrinted>
  <dcterms:created xsi:type="dcterms:W3CDTF">2022-06-22T06:45:00Z</dcterms:created>
  <dcterms:modified xsi:type="dcterms:W3CDTF">2022-06-22T06:45:00Z</dcterms:modified>
</cp:coreProperties>
</file>