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8DF26" w14:textId="77777777" w:rsidR="00890B92" w:rsidRDefault="0058297E" w:rsidP="00890B92">
      <w:pPr>
        <w:spacing w:after="240"/>
        <w:jc w:val="right"/>
        <w:rPr>
          <w:sz w:val="22"/>
          <w:szCs w:val="22"/>
        </w:rPr>
      </w:pPr>
      <w:r w:rsidRPr="005829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8297E">
        <w:rPr>
          <w:sz w:val="22"/>
          <w:szCs w:val="22"/>
        </w:rPr>
        <w:t>2021-10-06</w:t>
      </w:r>
    </w:p>
    <w:p w14:paraId="41F5879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35FEDC6" w14:textId="77777777" w:rsidR="0058297E" w:rsidRPr="0058297E" w:rsidRDefault="0058297E" w:rsidP="00890B92">
      <w:pPr>
        <w:rPr>
          <w:b/>
          <w:bCs/>
          <w:sz w:val="22"/>
          <w:szCs w:val="22"/>
        </w:rPr>
      </w:pPr>
      <w:r w:rsidRPr="0058297E">
        <w:rPr>
          <w:b/>
          <w:bCs/>
          <w:sz w:val="22"/>
          <w:szCs w:val="22"/>
        </w:rPr>
        <w:t>Akademia Górniczo - Hutnicza</w:t>
      </w:r>
    </w:p>
    <w:p w14:paraId="12317BB5" w14:textId="77777777" w:rsidR="0058297E" w:rsidRPr="0058297E" w:rsidRDefault="0058297E" w:rsidP="00890B92">
      <w:pPr>
        <w:rPr>
          <w:b/>
          <w:bCs/>
          <w:sz w:val="22"/>
          <w:szCs w:val="22"/>
        </w:rPr>
      </w:pPr>
      <w:r w:rsidRPr="0058297E">
        <w:rPr>
          <w:b/>
          <w:bCs/>
          <w:sz w:val="22"/>
          <w:szCs w:val="22"/>
        </w:rPr>
        <w:t>im. Stanisława Staszica w Krakowie</w:t>
      </w:r>
    </w:p>
    <w:p w14:paraId="0F6379C4" w14:textId="77777777" w:rsidR="00890B92" w:rsidRPr="00D91931" w:rsidRDefault="0058297E" w:rsidP="00890B92">
      <w:pPr>
        <w:rPr>
          <w:b/>
          <w:bCs/>
          <w:sz w:val="22"/>
          <w:szCs w:val="22"/>
        </w:rPr>
      </w:pPr>
      <w:r w:rsidRPr="0058297E">
        <w:rPr>
          <w:b/>
          <w:bCs/>
          <w:sz w:val="22"/>
          <w:szCs w:val="22"/>
        </w:rPr>
        <w:t>Dział Zamówień Publicznych</w:t>
      </w:r>
    </w:p>
    <w:p w14:paraId="764311B7" w14:textId="77777777" w:rsidR="00890B92" w:rsidRPr="00BD5546" w:rsidRDefault="0058297E" w:rsidP="00890B92">
      <w:pPr>
        <w:rPr>
          <w:sz w:val="22"/>
          <w:szCs w:val="22"/>
        </w:rPr>
      </w:pPr>
      <w:r w:rsidRPr="005829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8297E">
        <w:rPr>
          <w:sz w:val="22"/>
          <w:szCs w:val="22"/>
        </w:rPr>
        <w:t>30</w:t>
      </w:r>
    </w:p>
    <w:p w14:paraId="060B9E8F" w14:textId="77777777" w:rsidR="00890B92" w:rsidRPr="00BD5546" w:rsidRDefault="0058297E" w:rsidP="00890B92">
      <w:pPr>
        <w:rPr>
          <w:sz w:val="22"/>
          <w:szCs w:val="22"/>
        </w:rPr>
      </w:pPr>
      <w:r w:rsidRPr="005829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8297E">
        <w:rPr>
          <w:sz w:val="22"/>
          <w:szCs w:val="22"/>
        </w:rPr>
        <w:t>Kraków</w:t>
      </w:r>
    </w:p>
    <w:p w14:paraId="06CE77D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D84D2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A1551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D8DE8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DEBCE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297E" w:rsidRPr="0058297E">
        <w:rPr>
          <w:b/>
          <w:sz w:val="22"/>
          <w:szCs w:val="22"/>
        </w:rPr>
        <w:t>KC-zp.272-480/21</w:t>
      </w:r>
      <w:r w:rsidR="00A80738" w:rsidRPr="00890B92">
        <w:rPr>
          <w:sz w:val="22"/>
          <w:szCs w:val="22"/>
        </w:rPr>
        <w:tab/>
        <w:t xml:space="preserve"> </w:t>
      </w:r>
    </w:p>
    <w:p w14:paraId="3C0304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BB1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6F6C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9C320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7380A0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E4FC6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8297E" w:rsidRPr="0058297E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0AB45ADC" w14:textId="77777777" w:rsidR="00A80738" w:rsidRPr="00890B92" w:rsidRDefault="005829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297E">
        <w:rPr>
          <w:b/>
          <w:sz w:val="22"/>
          <w:szCs w:val="22"/>
        </w:rPr>
        <w:t>dostawa liofilizatora laboratoryjnego dla WIMiC  - KC-zp.272-480/21</w:t>
      </w:r>
    </w:p>
    <w:p w14:paraId="440E500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8297E" w:rsidRPr="0058297E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4223ABE" w14:textId="77777777" w:rsidR="0069085C" w:rsidRPr="00890B92" w:rsidRDefault="0058297E" w:rsidP="00A80738">
      <w:pPr>
        <w:spacing w:before="120" w:after="120"/>
        <w:jc w:val="both"/>
        <w:rPr>
          <w:sz w:val="22"/>
          <w:szCs w:val="22"/>
        </w:rPr>
      </w:pPr>
      <w:r w:rsidRPr="0058297E">
        <w:rPr>
          <w:b/>
          <w:sz w:val="22"/>
          <w:szCs w:val="22"/>
        </w:rPr>
        <w:t>130 000.00</w:t>
      </w:r>
      <w:r w:rsidR="00890B92" w:rsidRPr="00890B92">
        <w:rPr>
          <w:sz w:val="22"/>
          <w:szCs w:val="22"/>
        </w:rPr>
        <w:t xml:space="preserve"> zł brutto.</w:t>
      </w:r>
    </w:p>
    <w:p w14:paraId="60348F6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6EFA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8FB92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260C78" w14:textId="525756C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31F04" w14:textId="77777777" w:rsidR="00935531" w:rsidRDefault="00935531">
      <w:r>
        <w:separator/>
      </w:r>
    </w:p>
  </w:endnote>
  <w:endnote w:type="continuationSeparator" w:id="0">
    <w:p w14:paraId="3BCCC109" w14:textId="77777777" w:rsidR="00935531" w:rsidRDefault="00935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00E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3AF1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B23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24761E">
        <v:line id="_x0000_s1025" style="position:absolute;left:0;text-align:left;z-index:251657728" from="-3.85pt,8.7pt" to="455.15pt,8.7pt"/>
      </w:pict>
    </w:r>
  </w:p>
  <w:p w14:paraId="178F4A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DD1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43B5FE" w14:textId="77777777" w:rsidR="009F189D" w:rsidRDefault="009F189D">
    <w:pPr>
      <w:pStyle w:val="Stopka"/>
      <w:tabs>
        <w:tab w:val="clear" w:pos="4536"/>
      </w:tabs>
      <w:jc w:val="center"/>
    </w:pPr>
  </w:p>
  <w:p w14:paraId="71A9C0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416EF" w14:textId="77777777" w:rsidR="00935531" w:rsidRDefault="00935531">
      <w:r>
        <w:separator/>
      </w:r>
    </w:p>
  </w:footnote>
  <w:footnote w:type="continuationSeparator" w:id="0">
    <w:p w14:paraId="0FE3387A" w14:textId="77777777" w:rsidR="00935531" w:rsidRDefault="00935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7215A" w14:textId="77777777" w:rsidR="0058297E" w:rsidRDefault="005829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77925" w14:textId="77777777" w:rsidR="0058297E" w:rsidRDefault="005829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0FEC5" w14:textId="77777777" w:rsidR="0058297E" w:rsidRDefault="005829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53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8297E"/>
    <w:rsid w:val="0069085C"/>
    <w:rsid w:val="006A6AD6"/>
    <w:rsid w:val="00843263"/>
    <w:rsid w:val="00861E75"/>
    <w:rsid w:val="00890B92"/>
    <w:rsid w:val="0093553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0B9BEF"/>
  <w15:chartTrackingRefBased/>
  <w15:docId w15:val="{13A57ED5-D348-456E-80A2-B691E7DC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2021-10-06T08:15:00Z</dcterms:created>
  <dcterms:modified xsi:type="dcterms:W3CDTF">2021-10-06T08:16:00Z</dcterms:modified>
</cp:coreProperties>
</file>