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1FC1D7A1"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183297" w:rsidRPr="00CB465E">
        <w:rPr>
          <w:lang w:val="pl-PL"/>
        </w:rPr>
        <w:t xml:space="preserve"> </w:t>
      </w:r>
      <w:r w:rsidR="00D00758" w:rsidRPr="00D00758">
        <w:rPr>
          <w:rFonts w:cstheme="minorHAnsi"/>
          <w:b/>
          <w:bCs/>
          <w:color w:val="000000"/>
          <w:shd w:val="clear" w:color="auto" w:fill="FFFFFF"/>
          <w:lang w:val="pl-PL"/>
        </w:rPr>
        <w:t xml:space="preserve">dostawa instalacja i uruchomienie </w:t>
      </w:r>
      <w:bookmarkStart w:id="1" w:name="_Hlk83283617"/>
      <w:r w:rsidR="00D00758" w:rsidRPr="00D00758">
        <w:rPr>
          <w:rFonts w:cstheme="minorHAnsi"/>
          <w:b/>
          <w:bCs/>
          <w:color w:val="000000"/>
          <w:shd w:val="clear" w:color="auto" w:fill="FFFFFF"/>
          <w:lang w:val="pl-PL"/>
        </w:rPr>
        <w:t xml:space="preserve">pompy turbomolekularnej w aparacie do pomiaru powierzchni właściwej i porowatości  </w:t>
      </w:r>
      <w:bookmarkEnd w:id="1"/>
      <w:r w:rsidR="00D00758" w:rsidRPr="00D00758">
        <w:rPr>
          <w:b/>
          <w:bCs/>
          <w:lang w:val="pl-PL"/>
        </w:rPr>
        <w:t>- KC-zp.272-388/</w:t>
      </w:r>
      <w:r w:rsidR="00D00758">
        <w:rPr>
          <w:b/>
          <w:bCs/>
          <w:lang w:val="pl-PL"/>
        </w:rPr>
        <w:t>21</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3E5D2105"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D00758">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50D74C36" w14:textId="77777777" w:rsidR="004B7F0D" w:rsidRDefault="00010A15" w:rsidP="004B7F0D">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33848C0C" w14:textId="77777777" w:rsidR="004B7F0D" w:rsidRPr="004B7F0D" w:rsidRDefault="004B7F0D" w:rsidP="004B7F0D">
      <w:pPr>
        <w:pStyle w:val="Tekstpodstawowy"/>
        <w:numPr>
          <w:ilvl w:val="0"/>
          <w:numId w:val="29"/>
        </w:numPr>
        <w:tabs>
          <w:tab w:val="num" w:pos="360"/>
        </w:tabs>
        <w:spacing w:line="240" w:lineRule="auto"/>
        <w:ind w:left="360" w:right="-47"/>
        <w:jc w:val="both"/>
        <w:rPr>
          <w:rFonts w:ascii="Times New Roman" w:hAnsi="Times New Roman"/>
          <w:sz w:val="20"/>
        </w:rPr>
      </w:pPr>
      <w:r>
        <w:rPr>
          <w:rFonts w:ascii="Times New Roman" w:hAnsi="Times New Roman"/>
          <w:sz w:val="20"/>
        </w:rPr>
        <w:t xml:space="preserve">Wykonawca jest zobowiązany do przeprowadzenia jednorazowego </w:t>
      </w:r>
      <w:r>
        <w:rPr>
          <w:bCs/>
        </w:rPr>
        <w:t>s</w:t>
      </w:r>
      <w:r w:rsidRPr="004B7F0D">
        <w:rPr>
          <w:bCs/>
        </w:rPr>
        <w:t>zkoleni</w:t>
      </w:r>
      <w:r>
        <w:rPr>
          <w:bCs/>
        </w:rPr>
        <w:t>a</w:t>
      </w:r>
      <w:r w:rsidRPr="004B7F0D">
        <w:rPr>
          <w:bCs/>
        </w:rPr>
        <w:t xml:space="preserve"> dla 5 osób w zakresie obsługi pompy</w:t>
      </w:r>
      <w:r>
        <w:rPr>
          <w:bCs/>
        </w:rPr>
        <w:t>.</w:t>
      </w:r>
    </w:p>
    <w:p w14:paraId="4F6A5BF5" w14:textId="290F818C" w:rsidR="004B7F0D" w:rsidRPr="004B7F0D" w:rsidRDefault="004B7F0D" w:rsidP="004B7F0D">
      <w:pPr>
        <w:pStyle w:val="Tekstpodstawowy"/>
        <w:numPr>
          <w:ilvl w:val="0"/>
          <w:numId w:val="29"/>
        </w:numPr>
        <w:tabs>
          <w:tab w:val="num" w:pos="360"/>
        </w:tabs>
        <w:spacing w:line="240" w:lineRule="auto"/>
        <w:ind w:left="360" w:right="-47"/>
        <w:jc w:val="both"/>
        <w:rPr>
          <w:rFonts w:ascii="Times New Roman" w:hAnsi="Times New Roman"/>
          <w:sz w:val="20"/>
        </w:rPr>
      </w:pPr>
      <w:r>
        <w:rPr>
          <w:bCs/>
        </w:rPr>
        <w:t xml:space="preserve">Wymagana jest </w:t>
      </w:r>
      <w:r>
        <w:rPr>
          <w:sz w:val="20"/>
        </w:rPr>
        <w:t>i</w:t>
      </w:r>
      <w:r w:rsidRPr="004B7F0D">
        <w:rPr>
          <w:sz w:val="20"/>
        </w:rPr>
        <w:t>nstalacj</w:t>
      </w:r>
      <w:r>
        <w:rPr>
          <w:sz w:val="20"/>
        </w:rPr>
        <w:t>a</w:t>
      </w:r>
      <w:r w:rsidRPr="004B7F0D">
        <w:rPr>
          <w:sz w:val="20"/>
        </w:rPr>
        <w:t xml:space="preserve"> i uruchomienie – w pełnym zakresie, sprawdzenie poprawności działania całego urządzenia.</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 xml:space="preserve">Zapłata wynagrodzenia nastąpi przelewem na rachunek Wykonawcy zawarty na dzień zlecenia przelewu w wykazie podmiotów o których mowa w art. 96b ust. 1) Ustawy o podatku od towarów i usług. W przypadku </w:t>
      </w:r>
      <w:r w:rsidRPr="00CB465E">
        <w:rPr>
          <w:rFonts w:ascii="Times New Roman" w:hAnsi="Times New Roman"/>
          <w:sz w:val="20"/>
        </w:rPr>
        <w:lastRenderedPageBreak/>
        <w:t>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CB465E"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74AE3528" w14:textId="27AA0023" w:rsidR="00010A15" w:rsidRPr="00CB465E" w:rsidRDefault="00010A15" w:rsidP="007E6B89">
      <w:pPr>
        <w:numPr>
          <w:ilvl w:val="0"/>
          <w:numId w:val="34"/>
        </w:numPr>
        <w:ind w:left="284" w:hanging="284"/>
        <w:jc w:val="both"/>
        <w:rPr>
          <w:bCs/>
          <w:lang w:val="pl-PL" w:eastAsia="en-US"/>
        </w:rPr>
      </w:pPr>
      <w:r w:rsidRPr="00CB465E">
        <w:rPr>
          <w:lang w:val="pl-PL"/>
        </w:rPr>
        <w:t xml:space="preserve">Sprzedawca udziela </w:t>
      </w:r>
      <w:r w:rsidR="002452A4" w:rsidRPr="00942FF8">
        <w:rPr>
          <w:lang w:val="pl-PL"/>
        </w:rPr>
        <w:t>…….</w:t>
      </w:r>
      <w:r w:rsidRPr="00CB465E">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7777777" w:rsidR="00010A15" w:rsidRPr="00CB465E"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t>Koszty transportu, serwisowania, przeglądów okresowych, koszty materiałów wymienianych oraz koszty wymiany tych materiałów ponosi Sprzedawca.</w:t>
      </w:r>
    </w:p>
    <w:p w14:paraId="5AE3F1B3" w14:textId="22B09F70" w:rsidR="00010A15" w:rsidRPr="00CB465E" w:rsidRDefault="00010A15" w:rsidP="007E6B89">
      <w:pPr>
        <w:numPr>
          <w:ilvl w:val="0"/>
          <w:numId w:val="34"/>
        </w:numPr>
        <w:ind w:left="284"/>
        <w:jc w:val="both"/>
        <w:rPr>
          <w:bCs/>
          <w:lang w:val="pl-PL" w:eastAsia="en-US"/>
        </w:rPr>
      </w:pPr>
      <w:r w:rsidRPr="00CB465E">
        <w:rPr>
          <w:bCs/>
          <w:lang w:val="pl-PL" w:eastAsia="en-US"/>
        </w:rPr>
        <w:lastRenderedPageBreak/>
        <w:t xml:space="preserve">Czas reakcji na zgłoszenie usterki nie może być dłuższy niż </w:t>
      </w:r>
      <w:r w:rsidR="004B7F0D">
        <w:rPr>
          <w:bCs/>
          <w:lang w:val="pl-PL" w:eastAsia="en-US"/>
        </w:rPr>
        <w:t>5 dni roboczych</w:t>
      </w:r>
      <w:r w:rsidR="00AF51D0" w:rsidRPr="00CB465E">
        <w:rPr>
          <w:bCs/>
          <w:lang w:val="pl-PL" w:eastAsia="en-US"/>
        </w:rPr>
        <w:t xml:space="preserve"> </w:t>
      </w:r>
      <w:r w:rsidRPr="00CB465E">
        <w:rPr>
          <w:bCs/>
          <w:lang w:val="pl-PL" w:eastAsia="en-US"/>
        </w:rPr>
        <w:t>od momentu zgłoszenia, czas naprawy nie dłuższy niż</w:t>
      </w:r>
      <w:r w:rsidR="00B65009" w:rsidRPr="00CB465E">
        <w:rPr>
          <w:bCs/>
          <w:lang w:val="pl-PL" w:eastAsia="en-US"/>
        </w:rPr>
        <w:t xml:space="preserve"> </w:t>
      </w:r>
      <w:r w:rsidR="004B7F0D">
        <w:rPr>
          <w:bCs/>
          <w:lang w:val="pl-PL" w:eastAsia="en-US"/>
        </w:rPr>
        <w:t>30</w:t>
      </w:r>
      <w:r w:rsidR="00011A89" w:rsidRPr="00CB465E">
        <w:rPr>
          <w:bCs/>
          <w:lang w:val="pl-PL" w:eastAsia="en-US"/>
        </w:rPr>
        <w:t xml:space="preserve"> dni</w:t>
      </w:r>
      <w:r w:rsidRPr="00CB465E">
        <w:rPr>
          <w:bCs/>
          <w:lang w:val="pl-PL" w:eastAsia="en-US"/>
        </w:rPr>
        <w:t xml:space="preserve"> </w:t>
      </w:r>
      <w:r w:rsidR="004B7F0D">
        <w:rPr>
          <w:bCs/>
          <w:lang w:val="pl-PL" w:eastAsia="en-US"/>
        </w:rPr>
        <w:t>roboczych</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lastRenderedPageBreak/>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B7F0D"/>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D3AF3"/>
    <w:rsid w:val="008E0730"/>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075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E7185"/>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64797322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4</Pages>
  <Words>1673</Words>
  <Characters>11738</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2021-08-13T08:59:00Z</cp:lastPrinted>
  <dcterms:created xsi:type="dcterms:W3CDTF">2021-08-13T08:56:00Z</dcterms:created>
  <dcterms:modified xsi:type="dcterms:W3CDTF">2021-09-23T09:14:00Z</dcterms:modified>
</cp:coreProperties>
</file>