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930" w:rsidRDefault="00B45239" w:rsidP="005C0930">
      <w:pPr>
        <w:spacing w:after="240"/>
        <w:jc w:val="right"/>
        <w:rPr>
          <w:sz w:val="22"/>
          <w:szCs w:val="22"/>
        </w:rPr>
      </w:pPr>
      <w:r w:rsidRPr="00B45239">
        <w:rPr>
          <w:sz w:val="22"/>
          <w:szCs w:val="22"/>
        </w:rPr>
        <w:t>Szerzyny</w:t>
      </w:r>
      <w:r w:rsidR="005C0930" w:rsidRPr="00D91931">
        <w:rPr>
          <w:sz w:val="22"/>
          <w:szCs w:val="22"/>
        </w:rPr>
        <w:t xml:space="preserve"> dnia: </w:t>
      </w:r>
      <w:r w:rsidRPr="00B45239">
        <w:rPr>
          <w:sz w:val="22"/>
          <w:szCs w:val="22"/>
        </w:rPr>
        <w:t>2021-04-16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5C0930" w:rsidRPr="00D91931" w:rsidRDefault="00B45239" w:rsidP="005C0930">
      <w:pPr>
        <w:rPr>
          <w:b/>
          <w:bCs/>
          <w:sz w:val="22"/>
          <w:szCs w:val="22"/>
        </w:rPr>
      </w:pPr>
      <w:r w:rsidRPr="00B45239">
        <w:rPr>
          <w:b/>
          <w:bCs/>
          <w:sz w:val="22"/>
          <w:szCs w:val="22"/>
        </w:rPr>
        <w:t>Gmina Szerzyny</w:t>
      </w:r>
    </w:p>
    <w:p w:rsidR="005C0930" w:rsidRPr="00BD5546" w:rsidRDefault="00B45239" w:rsidP="005C0930">
      <w:pPr>
        <w:rPr>
          <w:sz w:val="22"/>
          <w:szCs w:val="22"/>
        </w:rPr>
      </w:pPr>
      <w:r w:rsidRPr="00B45239">
        <w:rPr>
          <w:sz w:val="22"/>
          <w:szCs w:val="22"/>
        </w:rPr>
        <w:t>Szerzyny</w:t>
      </w:r>
      <w:r w:rsidR="005C0930" w:rsidRPr="00BD5546">
        <w:rPr>
          <w:sz w:val="22"/>
          <w:szCs w:val="22"/>
        </w:rPr>
        <w:t xml:space="preserve"> </w:t>
      </w:r>
      <w:r w:rsidRPr="00B45239">
        <w:rPr>
          <w:sz w:val="22"/>
          <w:szCs w:val="22"/>
        </w:rPr>
        <w:t>521</w:t>
      </w:r>
    </w:p>
    <w:p w:rsidR="005C0930" w:rsidRPr="00BD5546" w:rsidRDefault="00B45239" w:rsidP="005C0930">
      <w:pPr>
        <w:rPr>
          <w:sz w:val="22"/>
          <w:szCs w:val="22"/>
        </w:rPr>
      </w:pPr>
      <w:r w:rsidRPr="00B45239">
        <w:rPr>
          <w:sz w:val="22"/>
          <w:szCs w:val="22"/>
        </w:rPr>
        <w:t>38-246</w:t>
      </w:r>
      <w:r w:rsidR="005C0930" w:rsidRPr="00BD5546">
        <w:rPr>
          <w:sz w:val="22"/>
          <w:szCs w:val="22"/>
        </w:rPr>
        <w:t xml:space="preserve"> </w:t>
      </w:r>
      <w:r w:rsidRPr="00B45239">
        <w:rPr>
          <w:sz w:val="22"/>
          <w:szCs w:val="22"/>
        </w:rPr>
        <w:t>Szerzyny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B45239" w:rsidRPr="00B45239">
        <w:rPr>
          <w:b/>
          <w:sz w:val="22"/>
          <w:szCs w:val="22"/>
        </w:rPr>
        <w:t>FER.271.6.2021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B45239" w:rsidRPr="00B45239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B45239" w:rsidRPr="00B45239">
        <w:rPr>
          <w:b/>
          <w:bCs/>
          <w:sz w:val="22"/>
          <w:szCs w:val="22"/>
        </w:rPr>
        <w:t>Modernizacja i adaptacja zabudowań poklasztornych w Ołpinach na cele społeczne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B45239" w:rsidRPr="00B45239">
        <w:rPr>
          <w:b/>
          <w:sz w:val="22"/>
          <w:szCs w:val="22"/>
        </w:rPr>
        <w:t>FER.271.6.2021</w:t>
      </w:r>
      <w:r w:rsidRPr="006A5DF1">
        <w:rPr>
          <w:b/>
          <w:sz w:val="22"/>
          <w:szCs w:val="22"/>
        </w:rPr>
        <w:t>.</w:t>
      </w:r>
    </w:p>
    <w:p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:rsidR="00EF1037" w:rsidRPr="005C0930" w:rsidRDefault="00E21269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5C0930" w:rsidRPr="005C0930">
        <w:rPr>
          <w:sz w:val="22"/>
          <w:szCs w:val="22"/>
        </w:rPr>
        <w:t xml:space="preserve">Zamawiający, </w:t>
      </w:r>
      <w:r w:rsidR="00B45239" w:rsidRPr="00B45239">
        <w:rPr>
          <w:b/>
          <w:sz w:val="22"/>
          <w:szCs w:val="22"/>
        </w:rPr>
        <w:t>Gmina Szerzyny</w:t>
      </w:r>
      <w:r w:rsidR="005C0930"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="005C0930"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="005C0930" w:rsidRPr="005C0930">
        <w:rPr>
          <w:sz w:val="22"/>
          <w:szCs w:val="22"/>
        </w:rPr>
        <w:t xml:space="preserve"> ustawy z dnia 11 września 2019r. Prawo zamówień publicznych </w:t>
      </w:r>
      <w:r w:rsidR="00B45239" w:rsidRPr="00B45239">
        <w:rPr>
          <w:sz w:val="22"/>
          <w:szCs w:val="22"/>
        </w:rPr>
        <w:t>(</w:t>
      </w:r>
      <w:proofErr w:type="spellStart"/>
      <w:r w:rsidR="00B45239" w:rsidRPr="00B45239">
        <w:rPr>
          <w:sz w:val="22"/>
          <w:szCs w:val="22"/>
        </w:rPr>
        <w:t>Dz.U</w:t>
      </w:r>
      <w:proofErr w:type="spellEnd"/>
      <w:r w:rsidR="00B45239" w:rsidRPr="00B45239">
        <w:rPr>
          <w:sz w:val="22"/>
          <w:szCs w:val="22"/>
        </w:rPr>
        <w:t>. poz. 2019 ze zm.)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>
        <w:rPr>
          <w:sz w:val="22"/>
          <w:szCs w:val="22"/>
        </w:rPr>
        <w:t xml:space="preserve"> w następujących punktach</w:t>
      </w:r>
      <w:r w:rsidR="00EF1037" w:rsidRPr="005C0930">
        <w:rPr>
          <w:sz w:val="22"/>
          <w:szCs w:val="22"/>
        </w:rPr>
        <w:t>:</w:t>
      </w:r>
    </w:p>
    <w:p w:rsidR="00B45239" w:rsidRPr="00B45239" w:rsidRDefault="00B45239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B45239">
        <w:rPr>
          <w:bCs/>
          <w:sz w:val="22"/>
          <w:szCs w:val="22"/>
        </w:rPr>
        <w:t>16.1.</w:t>
      </w:r>
      <w:r w:rsidRPr="00B45239">
        <w:rPr>
          <w:bCs/>
          <w:sz w:val="22"/>
          <w:szCs w:val="22"/>
        </w:rPr>
        <w:tab/>
        <w:t>Wykonawca pozostaje związany ofertą do dnia 2021-05-28.</w:t>
      </w:r>
    </w:p>
    <w:p w:rsidR="00B45239" w:rsidRPr="00B45239" w:rsidRDefault="00B45239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B45239">
        <w:rPr>
          <w:bCs/>
          <w:sz w:val="22"/>
          <w:szCs w:val="22"/>
        </w:rPr>
        <w:t>18.</w:t>
      </w:r>
      <w:r w:rsidRPr="00B45239">
        <w:rPr>
          <w:bCs/>
          <w:sz w:val="22"/>
          <w:szCs w:val="22"/>
        </w:rPr>
        <w:tab/>
        <w:t>MIEJSCE ORAZ TERMIN SKŁADANIA I OTWARCIA OFERT</w:t>
      </w:r>
      <w:r w:rsidR="00E21269">
        <w:rPr>
          <w:bCs/>
          <w:sz w:val="22"/>
          <w:szCs w:val="22"/>
        </w:rPr>
        <w:br/>
        <w:t xml:space="preserve">              </w:t>
      </w:r>
      <w:r w:rsidRPr="00B45239">
        <w:rPr>
          <w:bCs/>
          <w:sz w:val="22"/>
          <w:szCs w:val="22"/>
        </w:rPr>
        <w:t xml:space="preserve">Ofertę, wraz z załącznikami, należy złożyć za pośrednictwem Platformy w terminie do dnia </w:t>
      </w:r>
      <w:r w:rsidR="00E21269">
        <w:rPr>
          <w:bCs/>
          <w:sz w:val="22"/>
          <w:szCs w:val="22"/>
        </w:rPr>
        <w:br/>
      </w:r>
      <w:r w:rsidR="00E21269" w:rsidRPr="00E21269">
        <w:rPr>
          <w:b/>
          <w:bCs/>
          <w:sz w:val="22"/>
          <w:szCs w:val="22"/>
        </w:rPr>
        <w:t xml:space="preserve">            </w:t>
      </w:r>
      <w:r w:rsidRPr="00E21269">
        <w:rPr>
          <w:b/>
          <w:bCs/>
          <w:sz w:val="22"/>
          <w:szCs w:val="22"/>
        </w:rPr>
        <w:t>2021-04-28 do godz. 09:00.</w:t>
      </w:r>
    </w:p>
    <w:p w:rsidR="00B45239" w:rsidRPr="00B45239" w:rsidRDefault="00B45239" w:rsidP="00E21269">
      <w:pPr>
        <w:spacing w:line="360" w:lineRule="auto"/>
        <w:jc w:val="both"/>
        <w:rPr>
          <w:bCs/>
          <w:sz w:val="22"/>
          <w:szCs w:val="22"/>
        </w:rPr>
      </w:pPr>
      <w:r w:rsidRPr="00B45239">
        <w:rPr>
          <w:bCs/>
          <w:sz w:val="22"/>
          <w:szCs w:val="22"/>
        </w:rPr>
        <w:t>19.</w:t>
      </w:r>
      <w:r w:rsidRPr="00B45239">
        <w:rPr>
          <w:bCs/>
          <w:sz w:val="22"/>
          <w:szCs w:val="22"/>
        </w:rPr>
        <w:tab/>
        <w:t>TERMIN OTWARCIA OFERT</w:t>
      </w:r>
    </w:p>
    <w:p w:rsidR="00EF1037" w:rsidRPr="005C0930" w:rsidRDefault="00E21269" w:rsidP="00E21269">
      <w:pPr>
        <w:spacing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  </w:t>
      </w:r>
      <w:r w:rsidR="00B45239" w:rsidRPr="00B45239">
        <w:rPr>
          <w:bCs/>
          <w:sz w:val="22"/>
          <w:szCs w:val="22"/>
        </w:rPr>
        <w:t>19.1.</w:t>
      </w:r>
      <w:r w:rsidR="00B45239" w:rsidRPr="00B45239">
        <w:rPr>
          <w:bCs/>
          <w:sz w:val="22"/>
          <w:szCs w:val="22"/>
        </w:rPr>
        <w:tab/>
        <w:t xml:space="preserve">Otwarcie ofert nastąpi w dniu: </w:t>
      </w:r>
      <w:r w:rsidR="00B45239" w:rsidRPr="00E21269">
        <w:rPr>
          <w:b/>
          <w:bCs/>
          <w:sz w:val="22"/>
          <w:szCs w:val="22"/>
        </w:rPr>
        <w:t>2021-04-28 o godz. 09:15</w:t>
      </w:r>
      <w:r w:rsidR="00B45239" w:rsidRPr="00B45239">
        <w:rPr>
          <w:bCs/>
          <w:sz w:val="22"/>
          <w:szCs w:val="22"/>
        </w:rPr>
        <w:t>, za pośrednictwem</w:t>
      </w:r>
      <w:r>
        <w:rPr>
          <w:bCs/>
          <w:sz w:val="22"/>
          <w:szCs w:val="22"/>
        </w:rPr>
        <w:br/>
        <w:t xml:space="preserve">           </w:t>
      </w:r>
      <w:r w:rsidR="00B45239" w:rsidRPr="00B45239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   </w:t>
      </w:r>
      <w:r w:rsidR="00B45239" w:rsidRPr="00B45239">
        <w:rPr>
          <w:bCs/>
          <w:sz w:val="22"/>
          <w:szCs w:val="22"/>
        </w:rPr>
        <w:t>Platformy, na karcie "Oferta/Załączniki", poprzez ich odszyfrowanie, które jest jednoznaczne</w:t>
      </w:r>
      <w:r>
        <w:rPr>
          <w:bCs/>
          <w:sz w:val="22"/>
          <w:szCs w:val="22"/>
        </w:rPr>
        <w:br/>
        <w:t xml:space="preserve">            </w:t>
      </w:r>
      <w:r w:rsidR="00B45239" w:rsidRPr="00B45239">
        <w:rPr>
          <w:bCs/>
          <w:sz w:val="22"/>
          <w:szCs w:val="22"/>
        </w:rPr>
        <w:t xml:space="preserve"> z ich upublicznieniem.</w:t>
      </w: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4253" w:rsidRDefault="00394253">
      <w:r>
        <w:separator/>
      </w:r>
    </w:p>
  </w:endnote>
  <w:endnote w:type="continuationSeparator" w:id="1">
    <w:p w:rsidR="00394253" w:rsidRDefault="003942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C47407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fldSimple w:instr="NUMPAGES  \* Arabic  \* MERGEFORMAT">
      <w:r w:rsidR="00C47407">
        <w:rPr>
          <w:rFonts w:ascii="Arial" w:hAnsi="Arial" w:cs="Arial"/>
          <w:b/>
          <w:bCs/>
          <w:noProof/>
          <w:sz w:val="18"/>
          <w:szCs w:val="18"/>
        </w:rPr>
        <w:t>1</w:t>
      </w:r>
    </w:fldSimple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E21269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4253" w:rsidRDefault="00394253">
      <w:r>
        <w:separator/>
      </w:r>
    </w:p>
  </w:footnote>
  <w:footnote w:type="continuationSeparator" w:id="1">
    <w:p w:rsidR="00394253" w:rsidRDefault="003942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5239" w:rsidRDefault="00B4523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5239" w:rsidRDefault="00B4523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5239" w:rsidRDefault="00B4523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B45239"/>
    <w:rsid w:val="00057D02"/>
    <w:rsid w:val="000613E0"/>
    <w:rsid w:val="001A571A"/>
    <w:rsid w:val="002B1C74"/>
    <w:rsid w:val="00384EFD"/>
    <w:rsid w:val="00394253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B45239"/>
    <w:rsid w:val="00C152AE"/>
    <w:rsid w:val="00C47407"/>
    <w:rsid w:val="00D1574A"/>
    <w:rsid w:val="00D248D2"/>
    <w:rsid w:val="00DA75DB"/>
    <w:rsid w:val="00E02559"/>
    <w:rsid w:val="00E2126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HP Inc.</dc:creator>
  <cp:lastModifiedBy>HP Inc.</cp:lastModifiedBy>
  <cp:revision>2</cp:revision>
  <cp:lastPrinted>2021-04-16T11:53:00Z</cp:lastPrinted>
  <dcterms:created xsi:type="dcterms:W3CDTF">2021-04-16T11:54:00Z</dcterms:created>
  <dcterms:modified xsi:type="dcterms:W3CDTF">2021-04-16T11:54:00Z</dcterms:modified>
</cp:coreProperties>
</file>