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46B350" w14:textId="77777777" w:rsidR="006527C5" w:rsidRPr="005B5579" w:rsidRDefault="006527C5" w:rsidP="006527C5">
      <w:pPr>
        <w:tabs>
          <w:tab w:val="right" w:pos="9072"/>
        </w:tabs>
        <w:jc w:val="right"/>
        <w:rPr>
          <w:rFonts w:ascii="Cambria" w:hAnsi="Cambria"/>
          <w:b/>
          <w:bCs/>
          <w:snapToGrid w:val="0"/>
          <w:sz w:val="22"/>
          <w:szCs w:val="22"/>
        </w:rPr>
      </w:pPr>
      <w:r w:rsidRPr="005B5579">
        <w:rPr>
          <w:rFonts w:ascii="Cambria" w:hAnsi="Cambria"/>
          <w:b/>
          <w:bCs/>
          <w:snapToGrid w:val="0"/>
          <w:sz w:val="22"/>
          <w:szCs w:val="22"/>
        </w:rPr>
        <w:t xml:space="preserve">Załącznik nr </w:t>
      </w:r>
      <w:r w:rsidR="005A1578" w:rsidRPr="005B5579">
        <w:rPr>
          <w:rFonts w:ascii="Cambria" w:hAnsi="Cambria"/>
          <w:b/>
          <w:bCs/>
          <w:snapToGrid w:val="0"/>
          <w:sz w:val="22"/>
          <w:szCs w:val="22"/>
        </w:rPr>
        <w:t>4</w:t>
      </w:r>
      <w:r w:rsidRPr="005B5579">
        <w:rPr>
          <w:rFonts w:ascii="Cambria" w:hAnsi="Cambria"/>
          <w:b/>
          <w:bCs/>
          <w:snapToGrid w:val="0"/>
          <w:sz w:val="22"/>
          <w:szCs w:val="22"/>
        </w:rPr>
        <w:t xml:space="preserve"> do SWZ </w:t>
      </w:r>
    </w:p>
    <w:p w14:paraId="3959DBCE" w14:textId="77777777" w:rsidR="006527C5" w:rsidRPr="005A1578" w:rsidRDefault="006527C5" w:rsidP="005A1578">
      <w:pPr>
        <w:rPr>
          <w:rFonts w:ascii="Cambria" w:hAnsi="Cambria" w:cs="Arial"/>
          <w:b/>
          <w:sz w:val="22"/>
          <w:szCs w:val="22"/>
        </w:rPr>
      </w:pPr>
    </w:p>
    <w:p w14:paraId="687B9ECA" w14:textId="77777777" w:rsidR="005B5579" w:rsidRDefault="005B5579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987AC8F" w14:textId="77777777" w:rsidR="005B5579" w:rsidRDefault="005B5579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14F3C97C" w14:textId="77777777" w:rsidR="005B5579" w:rsidRDefault="005B5579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7856439" w14:textId="77777777" w:rsidR="005B5579" w:rsidRDefault="005B5579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0362D82B" w14:textId="77777777" w:rsidR="005B5579" w:rsidRDefault="005B5579" w:rsidP="005B5579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020BADF6" w14:textId="77777777" w:rsidR="005B5579" w:rsidRDefault="005B5579" w:rsidP="005B5579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51D5CA9" w14:textId="77777777" w:rsidR="005B5579" w:rsidRDefault="005B5579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2786BE8" w14:textId="77777777" w:rsidR="005B5579" w:rsidRDefault="005B5579" w:rsidP="005B5579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00D069B8" w14:textId="77777777" w:rsidR="005B5579" w:rsidRDefault="005B5579" w:rsidP="005B5579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OŚWIADCZENIE WYKONAWCY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O BRAKU PODSTW DO WYKLUCZENIA Z POSTĘPOWANIA </w:t>
      </w:r>
    </w:p>
    <w:p w14:paraId="573C9503" w14:textId="4A2D6CF4" w:rsidR="005B5579" w:rsidRDefault="005B5579" w:rsidP="006527C5">
      <w:pPr>
        <w:pStyle w:val="Tytu"/>
        <w:spacing w:after="240"/>
        <w:ind w:right="-1"/>
        <w:jc w:val="both"/>
        <w:outlineLvl w:val="0"/>
        <w:rPr>
          <w:rFonts w:ascii="Cambria" w:hAnsi="Cambria" w:cs="Arial"/>
          <w:b w:val="0"/>
          <w:sz w:val="22"/>
          <w:szCs w:val="22"/>
        </w:rPr>
      </w:pPr>
    </w:p>
    <w:p w14:paraId="253AE035" w14:textId="121CB1AC" w:rsidR="005B5579" w:rsidRDefault="005B5579" w:rsidP="005B5579">
      <w:pPr>
        <w:spacing w:before="12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Na potrzeby postępowania o udzielenie zamówienia publicznego prowadzonego w trybie podstawowym bez negocjacji,  o którym mowa w art. 275 pkt 1 ustawy</w:t>
      </w:r>
      <w:r w:rsidR="00DC3136">
        <w:rPr>
          <w:rFonts w:ascii="Cambria" w:hAnsi="Cambria" w:cs="Arial"/>
          <w:bCs/>
          <w:sz w:val="22"/>
          <w:szCs w:val="22"/>
        </w:rPr>
        <w:t xml:space="preserve"> z dnia</w:t>
      </w:r>
      <w:r>
        <w:rPr>
          <w:rFonts w:ascii="Cambria" w:hAnsi="Cambria" w:cs="Arial"/>
          <w:bCs/>
          <w:sz w:val="22"/>
          <w:szCs w:val="22"/>
        </w:rPr>
        <w:t xml:space="preserve"> 11 września 2019 r. Prawo zamówień publicznych (tekst jedn. Dz. U. z 2019 r. poz. 2019 z późn. zm.) pn.</w:t>
      </w:r>
      <w:r w:rsidRPr="00E16C80">
        <w:rPr>
          <w:rFonts w:ascii="Cambria" w:hAnsi="Cambria" w:cs="Arial"/>
          <w:b/>
          <w:bCs/>
          <w:sz w:val="22"/>
          <w:szCs w:val="22"/>
        </w:rPr>
        <w:t xml:space="preserve"> „Roboty bitumiczne i brukarskie przy budowie drogi leśnej pożarowej nr 4 w Leśnictwie Kania, Nadleśnictwo Dobrzany”</w:t>
      </w:r>
      <w:r>
        <w:rPr>
          <w:rStyle w:val="rphighlightallclass"/>
          <w:rFonts w:ascii="Cambria" w:eastAsia="Verdana" w:hAnsi="Cambria" w:cs="Segoe UI"/>
          <w:color w:val="FF0000"/>
          <w:sz w:val="22"/>
          <w:szCs w:val="22"/>
        </w:rPr>
        <w:t xml:space="preserve"> </w:t>
      </w:r>
      <w:r w:rsidRPr="00995E20">
        <w:rPr>
          <w:rFonts w:ascii="Cambria" w:hAnsi="Cambria" w:cs="Arial"/>
          <w:sz w:val="22"/>
          <w:szCs w:val="22"/>
        </w:rPr>
        <w:t>oświadczam, co następuje:</w:t>
      </w:r>
    </w:p>
    <w:p w14:paraId="7D6A454A" w14:textId="77777777" w:rsidR="005B5579" w:rsidRDefault="005B5579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01D7A18" w14:textId="7C708669" w:rsidR="005B5579" w:rsidRDefault="005B5579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</w:t>
      </w:r>
      <w:r w:rsidR="00F111D4">
        <w:rPr>
          <w:rFonts w:ascii="Cambria" w:hAnsi="Cambria" w:cs="Arial"/>
          <w:bCs/>
          <w:sz w:val="22"/>
          <w:szCs w:val="22"/>
        </w:rPr>
        <w:t>___</w:t>
      </w:r>
      <w:r>
        <w:rPr>
          <w:rFonts w:ascii="Cambria" w:hAnsi="Cambria" w:cs="Arial"/>
          <w:bCs/>
          <w:sz w:val="22"/>
          <w:szCs w:val="22"/>
        </w:rPr>
        <w:t>_____</w:t>
      </w:r>
    </w:p>
    <w:p w14:paraId="25E1B294" w14:textId="77777777" w:rsidR="005B5579" w:rsidRDefault="005B5579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</w:t>
      </w:r>
    </w:p>
    <w:p w14:paraId="5E8C92A8" w14:textId="29E20318" w:rsidR="005B5579" w:rsidRDefault="005B5579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111D4">
        <w:rPr>
          <w:rFonts w:ascii="Cambria" w:hAnsi="Cambria" w:cs="Arial"/>
          <w:bCs/>
          <w:sz w:val="22"/>
          <w:szCs w:val="22"/>
        </w:rPr>
        <w:t>________</w:t>
      </w:r>
      <w:r>
        <w:rPr>
          <w:rFonts w:ascii="Cambria" w:hAnsi="Cambria" w:cs="Arial"/>
          <w:bCs/>
          <w:sz w:val="22"/>
          <w:szCs w:val="22"/>
        </w:rPr>
        <w:t>_______</w:t>
      </w:r>
    </w:p>
    <w:p w14:paraId="51E32E64" w14:textId="77777777" w:rsidR="005B5579" w:rsidRDefault="005B5579" w:rsidP="005B557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37799BB" w14:textId="213542CA" w:rsidR="005B5579" w:rsidRDefault="005B5579" w:rsidP="005B5579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oświadczam, że nie podlegam/reprezentowany przeze mnie wykonawca nie podlega wykluczeniu z ww. postępowania na podstawie art. 108 ust. 1 pkt 1-6 oraz art. 109 ust. 1 pkt </w:t>
      </w:r>
      <w:r w:rsidR="00406531">
        <w:rPr>
          <w:rFonts w:ascii="Cambria" w:hAnsi="Cambria" w:cs="Arial"/>
          <w:bCs/>
          <w:sz w:val="22"/>
          <w:szCs w:val="22"/>
        </w:rPr>
        <w:t>1,4,5,7,8,10</w:t>
      </w:r>
      <w:r w:rsidR="00034B66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ustawy z dnia 11 września 2019r. Prawo zamówień publicznych (Dz. U. z 2019r. poz. 2019 z późn. zm.).</w:t>
      </w:r>
    </w:p>
    <w:p w14:paraId="6E5167E2" w14:textId="77777777" w:rsidR="005B5579" w:rsidRDefault="005B5579" w:rsidP="005B5579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</w:p>
    <w:p w14:paraId="29F8A22B" w14:textId="77777777" w:rsidR="00E329EF" w:rsidRPr="00D82ABB" w:rsidRDefault="00E329EF" w:rsidP="00E329EF">
      <w:pPr>
        <w:pStyle w:val="Tekstpodstawowywcity3"/>
        <w:ind w:left="0"/>
        <w:rPr>
          <w:rFonts w:ascii="Cambria" w:hAnsi="Cambria"/>
          <w:i/>
          <w:iCs/>
          <w:sz w:val="22"/>
          <w:szCs w:val="22"/>
          <w:u w:val="single"/>
          <w:lang w:eastAsia="pl-PL"/>
        </w:rPr>
      </w:pPr>
      <w:r w:rsidRPr="00D82ABB">
        <w:rPr>
          <w:rFonts w:ascii="Cambria" w:hAnsi="Cambria"/>
          <w:i/>
          <w:iCs/>
          <w:sz w:val="22"/>
          <w:szCs w:val="22"/>
          <w:u w:val="single"/>
        </w:rPr>
        <w:t>JEŻELI DOTYCZY:</w:t>
      </w:r>
    </w:p>
    <w:p w14:paraId="42722769" w14:textId="77777777" w:rsidR="00E329EF" w:rsidRPr="00D82ABB" w:rsidRDefault="00E329EF" w:rsidP="00E329EF">
      <w:pPr>
        <w:jc w:val="both"/>
        <w:rPr>
          <w:rFonts w:ascii="Cambria" w:hAnsi="Cambria" w:cs="Arial"/>
          <w:i/>
          <w:sz w:val="22"/>
          <w:szCs w:val="22"/>
        </w:rPr>
      </w:pPr>
    </w:p>
    <w:p w14:paraId="305EAE2E" w14:textId="25EDCAAD" w:rsidR="00E329EF" w:rsidRPr="00D82ABB" w:rsidRDefault="00E329EF" w:rsidP="00E329EF">
      <w:pPr>
        <w:jc w:val="both"/>
        <w:rPr>
          <w:rFonts w:ascii="Cambria" w:hAnsi="Cambria" w:cs="Arial"/>
          <w:sz w:val="22"/>
          <w:szCs w:val="22"/>
        </w:rPr>
      </w:pPr>
      <w:r w:rsidRPr="00D82ABB">
        <w:rPr>
          <w:rFonts w:ascii="Cambria" w:hAnsi="Cambria" w:cs="Arial"/>
          <w:sz w:val="22"/>
          <w:szCs w:val="22"/>
        </w:rPr>
        <w:t xml:space="preserve">Oświadczam, że zachodzą w stosunku do mnie podstawy wykluczenia </w:t>
      </w:r>
      <w:r w:rsidR="00406531">
        <w:rPr>
          <w:rFonts w:ascii="Cambria" w:hAnsi="Cambria" w:cs="Arial"/>
          <w:sz w:val="22"/>
          <w:szCs w:val="22"/>
        </w:rPr>
        <w:t>z postępowania na podstawie</w:t>
      </w:r>
      <w:r w:rsidRPr="00D82ABB">
        <w:rPr>
          <w:rFonts w:ascii="Cambria" w:hAnsi="Cambria" w:cs="Arial"/>
          <w:sz w:val="22"/>
          <w:szCs w:val="22"/>
        </w:rPr>
        <w:t xml:space="preserve"> </w:t>
      </w:r>
      <w:r w:rsidR="00406531">
        <w:rPr>
          <w:rFonts w:ascii="Cambria" w:hAnsi="Cambria" w:cs="Arial"/>
          <w:bCs/>
          <w:sz w:val="22"/>
          <w:szCs w:val="22"/>
        </w:rPr>
        <w:t xml:space="preserve">art. 108 ust. 1 pkt 1-6 oraz art. 109 ust. 1 pkt 4,5,7,8,10 </w:t>
      </w:r>
      <w:r w:rsidRPr="00D82ABB">
        <w:rPr>
          <w:rFonts w:ascii="Cambria" w:hAnsi="Cambria" w:cs="Arial"/>
          <w:sz w:val="22"/>
          <w:szCs w:val="22"/>
        </w:rPr>
        <w:t xml:space="preserve">PZP </w:t>
      </w:r>
      <w:r w:rsidRPr="00D82ABB">
        <w:rPr>
          <w:rFonts w:ascii="Cambria" w:hAnsi="Cambria" w:cs="Arial"/>
          <w:i/>
          <w:sz w:val="22"/>
          <w:szCs w:val="22"/>
        </w:rPr>
        <w:t>(podać należy zastosowaną podstawę wykluczenia spośród wymienionych w art.108 ust 1 pkt 1, 2 i 5 lub art. 109 ust 1 pkt</w:t>
      </w:r>
      <w:r>
        <w:rPr>
          <w:rFonts w:ascii="Cambria" w:hAnsi="Cambria" w:cs="Arial"/>
          <w:i/>
          <w:sz w:val="22"/>
          <w:szCs w:val="22"/>
        </w:rPr>
        <w:t xml:space="preserve"> </w:t>
      </w:r>
      <w:r w:rsidR="00406531">
        <w:rPr>
          <w:rFonts w:ascii="Cambria" w:hAnsi="Cambria" w:cs="Arial"/>
          <w:i/>
          <w:sz w:val="22"/>
          <w:szCs w:val="22"/>
        </w:rPr>
        <w:t>4,5,7,8,10</w:t>
      </w:r>
      <w:r w:rsidRPr="00D82ABB">
        <w:rPr>
          <w:rFonts w:ascii="Cambria" w:hAnsi="Cambria" w:cs="Arial"/>
          <w:i/>
          <w:sz w:val="22"/>
          <w:szCs w:val="22"/>
        </w:rPr>
        <w:t xml:space="preserve"> PZP).</w:t>
      </w:r>
      <w:r w:rsidRPr="00D82ABB">
        <w:rPr>
          <w:rFonts w:ascii="Cambria" w:hAnsi="Cambria" w:cs="Arial"/>
          <w:sz w:val="22"/>
          <w:szCs w:val="22"/>
        </w:rPr>
        <w:t xml:space="preserve"> Jednocześnie oświadczam, że w związku z ww. okolicznością, na podstawie art. 110 ust. 2 PZP podjąłem następujące czynności: </w:t>
      </w:r>
    </w:p>
    <w:p w14:paraId="3B4CD5AE" w14:textId="77777777" w:rsidR="00E329EF" w:rsidRPr="00D82ABB" w:rsidRDefault="00E329EF" w:rsidP="00E329EF">
      <w:pPr>
        <w:jc w:val="both"/>
        <w:rPr>
          <w:rFonts w:ascii="Cambria" w:hAnsi="Cambria" w:cs="Arial"/>
          <w:sz w:val="22"/>
          <w:szCs w:val="22"/>
        </w:rPr>
      </w:pPr>
    </w:p>
    <w:p w14:paraId="0DAE4C2E" w14:textId="77777777" w:rsidR="00E329EF" w:rsidRPr="00D82ABB" w:rsidRDefault="00E329EF" w:rsidP="00E329EF">
      <w:pPr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</w:t>
      </w:r>
    </w:p>
    <w:p w14:paraId="72AD3DA0" w14:textId="77777777" w:rsidR="00E329EF" w:rsidRPr="00D82ABB" w:rsidRDefault="00E329EF" w:rsidP="00E329EF">
      <w:pPr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</w:t>
      </w:r>
    </w:p>
    <w:p w14:paraId="7B2216D0" w14:textId="77777777" w:rsidR="00E329EF" w:rsidRPr="00D82ABB" w:rsidRDefault="00E329EF" w:rsidP="00E329EF">
      <w:pPr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</w:t>
      </w:r>
    </w:p>
    <w:p w14:paraId="65D214C8" w14:textId="77777777" w:rsidR="00E329EF" w:rsidRPr="00D82ABB" w:rsidRDefault="00E329EF" w:rsidP="00E329EF">
      <w:pPr>
        <w:jc w:val="both"/>
        <w:rPr>
          <w:rFonts w:ascii="Cambria" w:hAnsi="Cambria" w:cs="Arial"/>
          <w:sz w:val="22"/>
          <w:szCs w:val="22"/>
        </w:rPr>
      </w:pPr>
    </w:p>
    <w:p w14:paraId="47743A29" w14:textId="77777777" w:rsidR="00E329EF" w:rsidRPr="00D82ABB" w:rsidRDefault="00E329EF" w:rsidP="00E329EF">
      <w:pPr>
        <w:tabs>
          <w:tab w:val="left" w:pos="709"/>
        </w:tabs>
        <w:rPr>
          <w:rFonts w:ascii="Cambria" w:hAnsi="Cambria" w:cs="Arial"/>
          <w:sz w:val="22"/>
          <w:szCs w:val="22"/>
        </w:rPr>
      </w:pPr>
    </w:p>
    <w:p w14:paraId="50E81A40" w14:textId="77777777" w:rsidR="00E329EF" w:rsidRPr="00D82ABB" w:rsidRDefault="00E329EF" w:rsidP="00E329EF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</w:p>
    <w:p w14:paraId="7343DD8B" w14:textId="77777777" w:rsidR="00E329EF" w:rsidRPr="00567587" w:rsidRDefault="00E329EF" w:rsidP="00E329E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567587">
        <w:rPr>
          <w:rFonts w:ascii="Cambria" w:hAnsi="Cambria" w:cs="Arial"/>
          <w:bCs/>
          <w:sz w:val="22"/>
          <w:szCs w:val="22"/>
        </w:rPr>
        <w:lastRenderedPageBreak/>
        <w:t xml:space="preserve">Oświadczam, że wszystkie informacje podane w powyższych oświadczeniach są aktualne </w:t>
      </w:r>
      <w:r w:rsidRPr="00567587">
        <w:rPr>
          <w:rFonts w:ascii="Cambria" w:hAnsi="Cambria" w:cs="Arial"/>
          <w:bCs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0D97049A" w14:textId="77777777" w:rsidR="00E329EF" w:rsidRDefault="00E329EF" w:rsidP="00E329EF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5983905" w14:textId="77777777" w:rsidR="00E329EF" w:rsidRDefault="00E329EF" w:rsidP="00E329EF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6BD0740B" w14:textId="77777777" w:rsidR="00E329EF" w:rsidRDefault="00E329EF" w:rsidP="00E329EF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3700B452" w14:textId="77777777" w:rsidR="00E329EF" w:rsidRDefault="00E329EF" w:rsidP="00E329EF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31127E0A" w14:textId="77777777" w:rsidR="00E329EF" w:rsidRDefault="00E329EF" w:rsidP="00E329EF">
      <w:pPr>
        <w:rPr>
          <w:rFonts w:ascii="Cambria" w:hAnsi="Cambria" w:cs="Arial"/>
          <w:bCs/>
          <w:i/>
          <w:sz w:val="22"/>
          <w:szCs w:val="22"/>
        </w:rPr>
      </w:pPr>
      <w:bookmarkStart w:id="0" w:name="_Hlk60047166"/>
      <w:r w:rsidRPr="00754DFF">
        <w:rPr>
          <w:rFonts w:ascii="Cambria" w:hAnsi="Cambria" w:cs="Arial"/>
          <w:bCs/>
          <w:i/>
          <w:sz w:val="22"/>
          <w:szCs w:val="22"/>
        </w:rPr>
        <w:t>Dokument musi być</w:t>
      </w:r>
      <w:r>
        <w:rPr>
          <w:rFonts w:ascii="Cambria" w:hAnsi="Cambria" w:cs="Arial"/>
          <w:bCs/>
          <w:i/>
          <w:sz w:val="22"/>
          <w:szCs w:val="22"/>
        </w:rPr>
        <w:t xml:space="preserve"> złożony </w:t>
      </w:r>
      <w:r w:rsidRPr="00754DFF">
        <w:rPr>
          <w:rFonts w:ascii="Cambria" w:hAnsi="Cambria" w:cs="Arial"/>
          <w:bCs/>
          <w:i/>
          <w:sz w:val="22"/>
          <w:szCs w:val="22"/>
        </w:rPr>
        <w:t xml:space="preserve"> pod rygorem nieważności</w:t>
      </w:r>
      <w:r w:rsidRPr="00754DFF">
        <w:rPr>
          <w:rFonts w:ascii="Cambria" w:hAnsi="Cambria" w:cs="Arial"/>
          <w:bCs/>
          <w:i/>
          <w:sz w:val="22"/>
          <w:szCs w:val="22"/>
        </w:rPr>
        <w:tab/>
      </w:r>
      <w:r w:rsidRPr="00754DFF">
        <w:rPr>
          <w:rFonts w:ascii="Cambria" w:hAnsi="Cambria" w:cs="Arial"/>
          <w:bCs/>
          <w:i/>
          <w:sz w:val="22"/>
          <w:szCs w:val="22"/>
        </w:rPr>
        <w:br/>
        <w:t>w formie elektronicznej, o której mowa w art. 78(1) KC</w:t>
      </w:r>
      <w:r w:rsidRPr="00754DFF">
        <w:rPr>
          <w:rFonts w:ascii="Cambria" w:hAnsi="Cambria" w:cs="Arial"/>
          <w:bCs/>
          <w:i/>
          <w:sz w:val="22"/>
          <w:szCs w:val="22"/>
        </w:rPr>
        <w:br/>
        <w:t>(tj. podpisany kwalifikowanym podpisem elektronicznym)</w:t>
      </w:r>
      <w:r>
        <w:rPr>
          <w:rFonts w:ascii="Cambria" w:hAnsi="Cambria" w:cs="Arial"/>
          <w:bCs/>
          <w:i/>
          <w:sz w:val="22"/>
          <w:szCs w:val="22"/>
        </w:rPr>
        <w:t>,</w:t>
      </w:r>
    </w:p>
    <w:p w14:paraId="2D7A0DB7" w14:textId="77777777" w:rsidR="00E329EF" w:rsidRPr="00754DFF" w:rsidRDefault="00E329EF" w:rsidP="00E329EF">
      <w:pPr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lub </w:t>
      </w:r>
      <w:r w:rsidRPr="00754DFF">
        <w:rPr>
          <w:rFonts w:ascii="Cambria" w:hAnsi="Cambria" w:cs="Arial"/>
          <w:bCs/>
          <w:i/>
          <w:sz w:val="22"/>
          <w:szCs w:val="22"/>
        </w:rPr>
        <w:t>w postaci elektronicznej  opatrzonej podpisem zaufanym</w:t>
      </w:r>
    </w:p>
    <w:p w14:paraId="3E6CF548" w14:textId="77777777" w:rsidR="00E329EF" w:rsidRPr="00754DFF" w:rsidRDefault="00E329EF" w:rsidP="00E329EF">
      <w:pPr>
        <w:rPr>
          <w:rFonts w:ascii="Cambria" w:hAnsi="Cambria" w:cs="Arial"/>
          <w:bCs/>
          <w:sz w:val="22"/>
          <w:szCs w:val="22"/>
        </w:rPr>
      </w:pPr>
      <w:r w:rsidRPr="00754DFF">
        <w:rPr>
          <w:rFonts w:ascii="Cambria" w:hAnsi="Cambria" w:cs="Arial"/>
          <w:bCs/>
          <w:i/>
          <w:sz w:val="22"/>
          <w:szCs w:val="22"/>
        </w:rPr>
        <w:t xml:space="preserve">lub podpisem osobistym </w:t>
      </w:r>
      <w:bookmarkEnd w:id="0"/>
    </w:p>
    <w:p w14:paraId="5F3C3E9C" w14:textId="750A8FCA" w:rsidR="005B5579" w:rsidRPr="005A1578" w:rsidRDefault="00E329EF" w:rsidP="00E329EF">
      <w:pPr>
        <w:pStyle w:val="Tytu"/>
        <w:spacing w:after="240"/>
        <w:ind w:right="-1"/>
        <w:jc w:val="both"/>
        <w:outlineLvl w:val="0"/>
        <w:rPr>
          <w:rFonts w:ascii="Cambria" w:hAnsi="Cambria"/>
          <w:b w:val="0"/>
          <w:i w:val="0"/>
          <w:color w:val="FF0000"/>
          <w:sz w:val="22"/>
          <w:szCs w:val="22"/>
        </w:rPr>
      </w:pPr>
      <w:r>
        <w:rPr>
          <w:rFonts w:ascii="Cambria" w:hAnsi="Cambria" w:cs="Arial"/>
          <w:bCs/>
          <w:i w:val="0"/>
          <w:sz w:val="22"/>
          <w:szCs w:val="22"/>
        </w:rPr>
        <w:tab/>
      </w:r>
    </w:p>
    <w:p w14:paraId="37E792FC" w14:textId="77777777" w:rsidR="007519A2" w:rsidRDefault="007519A2"/>
    <w:sectPr w:rsidR="007519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BB03F3"/>
    <w:multiLevelType w:val="hybridMultilevel"/>
    <w:tmpl w:val="AF840922"/>
    <w:lvl w:ilvl="0" w:tplc="69FA0A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7C5"/>
    <w:rsid w:val="00034B66"/>
    <w:rsid w:val="0017614B"/>
    <w:rsid w:val="001C0B29"/>
    <w:rsid w:val="00406531"/>
    <w:rsid w:val="005A1578"/>
    <w:rsid w:val="005B5579"/>
    <w:rsid w:val="006527C5"/>
    <w:rsid w:val="007519A2"/>
    <w:rsid w:val="00DC3136"/>
    <w:rsid w:val="00E27B8D"/>
    <w:rsid w:val="00E329EF"/>
    <w:rsid w:val="00F027E9"/>
    <w:rsid w:val="00F1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44E7F"/>
  <w15:chartTrackingRefBased/>
  <w15:docId w15:val="{F65C195D-7F46-48CB-8C98-F75A3FE4B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27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527C5"/>
    <w:pPr>
      <w:jc w:val="center"/>
    </w:pPr>
    <w:rPr>
      <w:rFonts w:ascii="Arial" w:hAnsi="Arial"/>
      <w:b/>
      <w:i/>
      <w:sz w:val="28"/>
    </w:rPr>
  </w:style>
  <w:style w:type="character" w:customStyle="1" w:styleId="TytuZnak">
    <w:name w:val="Tytuł Znak"/>
    <w:basedOn w:val="Domylnaczcionkaakapitu"/>
    <w:link w:val="Tytu"/>
    <w:rsid w:val="006527C5"/>
    <w:rPr>
      <w:rFonts w:ascii="Arial" w:eastAsia="Times New Roman" w:hAnsi="Arial" w:cs="Times New Roman"/>
      <w:b/>
      <w:i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52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elltableselected">
    <w:name w:val="celltableselected"/>
    <w:basedOn w:val="Domylnaczcionkaakapitu"/>
    <w:rsid w:val="006527C5"/>
  </w:style>
  <w:style w:type="character" w:customStyle="1" w:styleId="rphighlightallclass">
    <w:name w:val="rphighlightallclass"/>
    <w:rsid w:val="006527C5"/>
  </w:style>
  <w:style w:type="character" w:styleId="Odwoaniedokomentarza">
    <w:name w:val="annotation reference"/>
    <w:basedOn w:val="Domylnaczcionkaakapitu"/>
    <w:uiPriority w:val="99"/>
    <w:semiHidden/>
    <w:unhideWhenUsed/>
    <w:rsid w:val="00034B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4B6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4B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B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B6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UyteHipercze">
    <w:name w:val="FollowedHyperlink"/>
    <w:uiPriority w:val="99"/>
    <w:unhideWhenUsed/>
    <w:rsid w:val="00E329EF"/>
    <w:rPr>
      <w:color w:val="954F72"/>
      <w:u w:val="single"/>
    </w:rPr>
  </w:style>
  <w:style w:type="paragraph" w:styleId="Tekstpodstawowywcity3">
    <w:name w:val="Body Text Indent 3"/>
    <w:basedOn w:val="Normalny"/>
    <w:link w:val="Tekstpodstawowywcity3Znak"/>
    <w:unhideWhenUsed/>
    <w:rsid w:val="00E329EF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29EF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5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53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Marlena Olszewska</cp:lastModifiedBy>
  <cp:revision>9</cp:revision>
  <dcterms:created xsi:type="dcterms:W3CDTF">2021-01-19T10:35:00Z</dcterms:created>
  <dcterms:modified xsi:type="dcterms:W3CDTF">2021-03-01T21:54:00Z</dcterms:modified>
</cp:coreProperties>
</file>