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37" w:rsidRPr="0035706B" w:rsidRDefault="008E2F20">
      <w:pPr>
        <w:rPr>
          <w:rFonts w:ascii="Arial" w:hAnsi="Arial" w:cs="Arial"/>
          <w:b/>
          <w:bCs/>
          <w:sz w:val="24"/>
        </w:rPr>
      </w:pPr>
      <w:r w:rsidRPr="0035706B">
        <w:rPr>
          <w:rFonts w:ascii="Arial" w:hAnsi="Arial" w:cs="Arial"/>
          <w:b/>
          <w:bCs/>
          <w:sz w:val="24"/>
        </w:rPr>
        <w:t>Uniwersytet im. Adama Mickiewicza w Poznaniu</w:t>
      </w:r>
    </w:p>
    <w:p w:rsidR="00EF1037" w:rsidRPr="0035706B" w:rsidRDefault="008E2F20">
      <w:pPr>
        <w:rPr>
          <w:rFonts w:ascii="Arial" w:hAnsi="Arial" w:cs="Arial"/>
          <w:b/>
          <w:bCs/>
          <w:sz w:val="24"/>
        </w:rPr>
      </w:pPr>
      <w:r w:rsidRPr="0035706B">
        <w:rPr>
          <w:rFonts w:ascii="Arial" w:hAnsi="Arial" w:cs="Arial"/>
          <w:b/>
          <w:bCs/>
          <w:sz w:val="24"/>
        </w:rPr>
        <w:t>ul. Wieniawskiego</w:t>
      </w:r>
      <w:r w:rsidR="00EF1037" w:rsidRPr="0035706B">
        <w:rPr>
          <w:rFonts w:ascii="Arial" w:hAnsi="Arial" w:cs="Arial"/>
          <w:b/>
          <w:bCs/>
          <w:sz w:val="24"/>
        </w:rPr>
        <w:t xml:space="preserve"> </w:t>
      </w:r>
      <w:r w:rsidRPr="0035706B">
        <w:rPr>
          <w:rFonts w:ascii="Arial" w:hAnsi="Arial" w:cs="Arial"/>
          <w:b/>
          <w:bCs/>
          <w:sz w:val="24"/>
        </w:rPr>
        <w:t>1</w:t>
      </w:r>
    </w:p>
    <w:p w:rsidR="00EF1037" w:rsidRPr="0035706B" w:rsidRDefault="008E2F20">
      <w:pPr>
        <w:rPr>
          <w:rFonts w:ascii="Arial" w:hAnsi="Arial" w:cs="Arial"/>
          <w:b/>
          <w:bCs/>
          <w:sz w:val="24"/>
        </w:rPr>
      </w:pPr>
      <w:r w:rsidRPr="0035706B">
        <w:rPr>
          <w:rFonts w:ascii="Arial" w:hAnsi="Arial" w:cs="Arial"/>
          <w:b/>
          <w:bCs/>
          <w:sz w:val="24"/>
        </w:rPr>
        <w:t>61-712</w:t>
      </w:r>
      <w:r w:rsidR="00EF1037" w:rsidRPr="0035706B">
        <w:rPr>
          <w:rFonts w:ascii="Arial" w:hAnsi="Arial" w:cs="Arial"/>
          <w:b/>
          <w:bCs/>
          <w:sz w:val="24"/>
        </w:rPr>
        <w:t xml:space="preserve"> </w:t>
      </w:r>
      <w:r w:rsidRPr="0035706B">
        <w:rPr>
          <w:rFonts w:ascii="Arial" w:hAnsi="Arial" w:cs="Arial"/>
          <w:b/>
          <w:bCs/>
          <w:sz w:val="24"/>
        </w:rPr>
        <w:t>Poznań</w:t>
      </w:r>
    </w:p>
    <w:p w:rsidR="00EF1037" w:rsidRPr="0035706B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F1037" w:rsidRPr="0035706B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F1037" w:rsidRPr="0035706B" w:rsidRDefault="00EF1037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EF1037" w:rsidRPr="0035706B" w:rsidRDefault="00057D02">
      <w:pPr>
        <w:pStyle w:val="Nagwek"/>
        <w:tabs>
          <w:tab w:val="clear" w:pos="4536"/>
        </w:tabs>
        <w:rPr>
          <w:rFonts w:ascii="Arial" w:hAnsi="Arial" w:cs="Arial"/>
          <w:sz w:val="24"/>
        </w:rPr>
      </w:pPr>
      <w:r w:rsidRPr="0035706B">
        <w:rPr>
          <w:rFonts w:ascii="Arial" w:hAnsi="Arial" w:cs="Arial"/>
          <w:bCs/>
          <w:sz w:val="24"/>
          <w:szCs w:val="24"/>
        </w:rPr>
        <w:t xml:space="preserve">Znak sprawy: </w:t>
      </w:r>
      <w:r w:rsidR="008E2F20" w:rsidRPr="0035706B">
        <w:rPr>
          <w:rFonts w:ascii="Arial" w:hAnsi="Arial" w:cs="Arial"/>
          <w:bCs/>
          <w:sz w:val="24"/>
          <w:szCs w:val="24"/>
        </w:rPr>
        <w:t>ZP/</w:t>
      </w:r>
      <w:r w:rsidR="00F93294">
        <w:rPr>
          <w:rFonts w:ascii="Arial" w:hAnsi="Arial" w:cs="Arial"/>
          <w:bCs/>
          <w:sz w:val="24"/>
          <w:szCs w:val="24"/>
        </w:rPr>
        <w:t>45</w:t>
      </w:r>
      <w:r w:rsidR="008E2F20" w:rsidRPr="0035706B">
        <w:rPr>
          <w:rFonts w:ascii="Arial" w:hAnsi="Arial" w:cs="Arial"/>
          <w:bCs/>
          <w:sz w:val="24"/>
          <w:szCs w:val="24"/>
        </w:rPr>
        <w:t>/</w:t>
      </w:r>
      <w:r w:rsidR="002F2AB2">
        <w:rPr>
          <w:rFonts w:ascii="Arial" w:hAnsi="Arial" w:cs="Arial"/>
          <w:bCs/>
          <w:sz w:val="24"/>
          <w:szCs w:val="24"/>
        </w:rPr>
        <w:t>B</w:t>
      </w:r>
      <w:r w:rsidR="008E2F20" w:rsidRPr="0035706B">
        <w:rPr>
          <w:rFonts w:ascii="Arial" w:hAnsi="Arial" w:cs="Arial"/>
          <w:bCs/>
          <w:sz w:val="24"/>
          <w:szCs w:val="24"/>
        </w:rPr>
        <w:t>/20</w:t>
      </w:r>
      <w:r w:rsidR="00EF1037" w:rsidRPr="0035706B">
        <w:rPr>
          <w:rFonts w:ascii="Arial" w:hAnsi="Arial" w:cs="Arial"/>
          <w:sz w:val="24"/>
        </w:rPr>
        <w:tab/>
        <w:t xml:space="preserve"> </w:t>
      </w:r>
      <w:r w:rsidR="008E2F20" w:rsidRPr="0035706B">
        <w:rPr>
          <w:rFonts w:ascii="Arial" w:hAnsi="Arial" w:cs="Arial"/>
          <w:sz w:val="24"/>
        </w:rPr>
        <w:t>Poznań</w:t>
      </w:r>
      <w:r w:rsidR="00EF1037" w:rsidRPr="0035706B">
        <w:rPr>
          <w:rFonts w:ascii="Arial" w:hAnsi="Arial" w:cs="Arial"/>
          <w:sz w:val="24"/>
        </w:rPr>
        <w:t xml:space="preserve"> dnia: </w:t>
      </w:r>
      <w:r w:rsidR="00F93294">
        <w:rPr>
          <w:rFonts w:ascii="Arial" w:hAnsi="Arial" w:cs="Arial"/>
          <w:sz w:val="24"/>
        </w:rPr>
        <w:t>15</w:t>
      </w:r>
      <w:r w:rsidR="002F2AB2">
        <w:rPr>
          <w:rFonts w:ascii="Arial" w:hAnsi="Arial" w:cs="Arial"/>
          <w:sz w:val="24"/>
        </w:rPr>
        <w:t>.0</w:t>
      </w:r>
      <w:r w:rsidR="00F93294">
        <w:rPr>
          <w:rFonts w:ascii="Arial" w:hAnsi="Arial" w:cs="Arial"/>
          <w:sz w:val="24"/>
        </w:rPr>
        <w:t>6</w:t>
      </w:r>
      <w:r w:rsidR="0035706B" w:rsidRPr="0035706B">
        <w:rPr>
          <w:rFonts w:ascii="Arial" w:hAnsi="Arial" w:cs="Arial"/>
          <w:sz w:val="24"/>
        </w:rPr>
        <w:t>.2020</w:t>
      </w:r>
    </w:p>
    <w:p w:rsidR="00EF1037" w:rsidRPr="0035706B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F1037" w:rsidRPr="0035706B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F1037" w:rsidRPr="0035706B" w:rsidRDefault="00EF1037">
      <w:pPr>
        <w:pStyle w:val="Nagwek"/>
        <w:tabs>
          <w:tab w:val="clear" w:pos="4536"/>
          <w:tab w:val="clear" w:pos="9072"/>
        </w:tabs>
        <w:ind w:left="4536"/>
        <w:rPr>
          <w:rFonts w:ascii="Arial" w:hAnsi="Arial" w:cs="Arial"/>
          <w:sz w:val="24"/>
        </w:rPr>
      </w:pPr>
    </w:p>
    <w:p w:rsidR="00EF1037" w:rsidRPr="0035706B" w:rsidRDefault="00EF10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3F077F" w:rsidRPr="0035706B" w:rsidRDefault="003F077F">
      <w:pPr>
        <w:pStyle w:val="Nagwek1"/>
        <w:spacing w:before="0"/>
        <w:jc w:val="center"/>
        <w:rPr>
          <w:rFonts w:cs="Arial"/>
        </w:rPr>
      </w:pPr>
      <w:r w:rsidRPr="0035706B">
        <w:rPr>
          <w:rFonts w:cs="Arial"/>
        </w:rPr>
        <w:t xml:space="preserve">INFORMACJA </w:t>
      </w:r>
    </w:p>
    <w:p w:rsidR="00EF1037" w:rsidRPr="0035706B" w:rsidRDefault="003F077F">
      <w:pPr>
        <w:pStyle w:val="Nagwek1"/>
        <w:spacing w:before="0"/>
        <w:jc w:val="center"/>
        <w:rPr>
          <w:rFonts w:cs="Arial"/>
        </w:rPr>
      </w:pPr>
      <w:r w:rsidRPr="0035706B">
        <w:rPr>
          <w:rFonts w:cs="Arial"/>
        </w:rPr>
        <w:t>DOTYCZĄCA OTWARCIA OFERT</w:t>
      </w:r>
    </w:p>
    <w:p w:rsidR="00EF1037" w:rsidRPr="0035706B" w:rsidRDefault="00EF1037">
      <w:pPr>
        <w:spacing w:line="360" w:lineRule="auto"/>
        <w:ind w:left="539" w:firstLine="540"/>
        <w:jc w:val="both"/>
        <w:rPr>
          <w:rFonts w:ascii="Arial" w:hAnsi="Arial" w:cs="Arial"/>
          <w:i/>
          <w:sz w:val="24"/>
        </w:rPr>
      </w:pPr>
    </w:p>
    <w:p w:rsidR="0035706B" w:rsidRPr="0035706B" w:rsidRDefault="0035706B" w:rsidP="0035706B">
      <w:pPr>
        <w:spacing w:before="120" w:after="240"/>
        <w:jc w:val="center"/>
        <w:rPr>
          <w:rFonts w:ascii="Arial" w:hAnsi="Arial" w:cs="Arial"/>
          <w:sz w:val="24"/>
          <w:szCs w:val="22"/>
        </w:rPr>
      </w:pPr>
      <w:r w:rsidRPr="0035706B">
        <w:rPr>
          <w:rFonts w:ascii="Arial" w:hAnsi="Arial" w:cs="Arial"/>
          <w:bCs/>
          <w:sz w:val="24"/>
        </w:rPr>
        <w:t xml:space="preserve">Przetarg nieograniczony na </w:t>
      </w:r>
      <w:r w:rsidR="00F93294">
        <w:rPr>
          <w:rFonts w:ascii="Arial" w:hAnsi="Arial" w:cs="Arial"/>
          <w:b/>
          <w:sz w:val="24"/>
          <w:szCs w:val="24"/>
        </w:rPr>
        <w:t>roboty remontowe w obiektach UAM</w:t>
      </w:r>
      <w:r w:rsidR="00F93294">
        <w:rPr>
          <w:rFonts w:ascii="Arial" w:hAnsi="Arial" w:cs="Arial"/>
          <w:b/>
          <w:sz w:val="24"/>
          <w:szCs w:val="24"/>
        </w:rPr>
        <w:t xml:space="preserve"> [3 części]</w:t>
      </w:r>
    </w:p>
    <w:p w:rsidR="003F077F" w:rsidRPr="0035706B" w:rsidRDefault="003F077F" w:rsidP="003F077F">
      <w:pPr>
        <w:spacing w:before="120" w:after="120" w:line="360" w:lineRule="auto"/>
        <w:jc w:val="both"/>
        <w:rPr>
          <w:rFonts w:ascii="Arial" w:hAnsi="Arial" w:cs="Arial"/>
          <w:sz w:val="24"/>
          <w:szCs w:val="22"/>
        </w:rPr>
      </w:pPr>
      <w:r w:rsidRPr="0035706B">
        <w:rPr>
          <w:rFonts w:ascii="Arial" w:hAnsi="Arial" w:cs="Arial"/>
          <w:sz w:val="24"/>
          <w:szCs w:val="22"/>
        </w:rPr>
        <w:t xml:space="preserve">Z uwagi na ogłoszony stan epidemii i obowiązujący zakaz zgromadzeń, Zamawiający w celu zapewnienia zasad określonych w art. 86 ust. 2 ustawy Prawo Zamówień Publicznych przeprowadzi transmisję on-line z otwarcia ofert, która dostępna będzie pod adresem: </w:t>
      </w:r>
    </w:p>
    <w:p w:rsidR="00D75C45" w:rsidRDefault="00F93294" w:rsidP="003F077F">
      <w:pPr>
        <w:spacing w:before="120" w:after="120" w:line="360" w:lineRule="auto"/>
        <w:jc w:val="both"/>
        <w:rPr>
          <w:rFonts w:ascii="Arial" w:hAnsi="Arial" w:cs="Arial"/>
          <w:sz w:val="24"/>
          <w:szCs w:val="22"/>
        </w:rPr>
      </w:pPr>
      <w:hyperlink r:id="rId6" w:history="1">
        <w:r w:rsidRPr="005F6D5E">
          <w:rPr>
            <w:rStyle w:val="Hipercze"/>
            <w:rFonts w:ascii="Arial" w:hAnsi="Arial" w:cs="Arial"/>
            <w:sz w:val="24"/>
            <w:szCs w:val="22"/>
          </w:rPr>
          <w:t>https://teams.microsoft.com/l/meetup-join/19%3ameeting_YzAzZDQ0NWQtNDM4Ni00NGRlLWE3NjAtMGM5MGZhNGMwZDM2%40thread.v2/0?context=%7b%22Tid%22%3a%2273689ee1-b42f-4e25-a5f6-66d1f29bc092%22%2c%22Oid%22%3a%226722be67-3e24-44f8-b86a-e8471bba22cd%22%2c%22IsBroadcastMeeting%22%3atrue%7d</w:t>
        </w:r>
      </w:hyperlink>
    </w:p>
    <w:p w:rsidR="00F93294" w:rsidRPr="0035706B" w:rsidRDefault="00F93294" w:rsidP="003F077F">
      <w:pPr>
        <w:spacing w:before="120" w:after="120" w:line="360" w:lineRule="auto"/>
        <w:jc w:val="both"/>
        <w:rPr>
          <w:rFonts w:ascii="Arial" w:hAnsi="Arial" w:cs="Arial"/>
          <w:sz w:val="24"/>
          <w:szCs w:val="22"/>
        </w:rPr>
      </w:pPr>
      <w:bookmarkStart w:id="0" w:name="_GoBack"/>
      <w:bookmarkEnd w:id="0"/>
    </w:p>
    <w:sectPr w:rsidR="00F93294" w:rsidRPr="0035706B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DC" w:rsidRDefault="006563DC">
      <w:r>
        <w:separator/>
      </w:r>
    </w:p>
  </w:endnote>
  <w:endnote w:type="continuationSeparator" w:id="0">
    <w:p w:rsidR="006563DC" w:rsidRDefault="0065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B324B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751E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D75C4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DC" w:rsidRDefault="006563DC">
      <w:r>
        <w:separator/>
      </w:r>
    </w:p>
  </w:footnote>
  <w:footnote w:type="continuationSeparator" w:id="0">
    <w:p w:rsidR="006563DC" w:rsidRDefault="00656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DC"/>
    <w:rsid w:val="00057D02"/>
    <w:rsid w:val="000613E0"/>
    <w:rsid w:val="001A571A"/>
    <w:rsid w:val="002755D4"/>
    <w:rsid w:val="002B1C74"/>
    <w:rsid w:val="002F2AB2"/>
    <w:rsid w:val="0035706B"/>
    <w:rsid w:val="00384EFD"/>
    <w:rsid w:val="003F077F"/>
    <w:rsid w:val="004222DA"/>
    <w:rsid w:val="00460DC4"/>
    <w:rsid w:val="005079A4"/>
    <w:rsid w:val="0055546F"/>
    <w:rsid w:val="006563DC"/>
    <w:rsid w:val="006D4AE5"/>
    <w:rsid w:val="00854803"/>
    <w:rsid w:val="0087224A"/>
    <w:rsid w:val="008E2F20"/>
    <w:rsid w:val="009149C3"/>
    <w:rsid w:val="00953AA1"/>
    <w:rsid w:val="0095641D"/>
    <w:rsid w:val="009D169F"/>
    <w:rsid w:val="00B324BF"/>
    <w:rsid w:val="00B361A9"/>
    <w:rsid w:val="00C152AE"/>
    <w:rsid w:val="00D1574A"/>
    <w:rsid w:val="00D248D2"/>
    <w:rsid w:val="00D75C45"/>
    <w:rsid w:val="00E02559"/>
    <w:rsid w:val="00E74582"/>
    <w:rsid w:val="00EF1037"/>
    <w:rsid w:val="00F16162"/>
    <w:rsid w:val="00F9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6DB6A2C"/>
  <w15:chartTrackingRefBased/>
  <w15:docId w15:val="{4C42F16F-4DE5-426A-8FA6-7F7ACA8A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Hipercze">
    <w:name w:val="Hyperlink"/>
    <w:uiPriority w:val="99"/>
    <w:unhideWhenUsed/>
    <w:rsid w:val="003F077F"/>
    <w:rPr>
      <w:color w:val="0000FF"/>
      <w:u w:val="single"/>
    </w:rPr>
  </w:style>
  <w:style w:type="character" w:styleId="UyteHipercze">
    <w:name w:val="FollowedHyperlink"/>
    <w:basedOn w:val="Domylnaczcionkaakapitu"/>
    <w:rsid w:val="00B324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YzAzZDQ0NWQtNDM4Ni00NGRlLWE3NjAtMGM5MGZhNGMwZDM2%40thread.v2/0?context=%7b%22Tid%22%3a%2273689ee1-b42f-4e25-a5f6-66d1f29bc092%22%2c%22Oid%22%3a%226722be67-3e24-44f8-b86a-e8471bba22cd%22%2c%22IsBroadcastMeeting%22%3atrue%7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\AppData\Local\Temp\5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68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@v_przet#zamaw_nazwa</vt:lpstr>
      <vt:lpstr>@v_przet#zamaw_nazwa</vt:lpstr>
    </vt:vector>
  </TitlesOfParts>
  <Company>Datacomp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Karolina Ciechanowska</dc:creator>
  <cp:keywords/>
  <cp:lastModifiedBy>Joanna Degler</cp:lastModifiedBy>
  <cp:revision>7</cp:revision>
  <cp:lastPrinted>2020-05-08T09:54:00Z</cp:lastPrinted>
  <dcterms:created xsi:type="dcterms:W3CDTF">2020-04-08T08:27:00Z</dcterms:created>
  <dcterms:modified xsi:type="dcterms:W3CDTF">2020-06-15T07:35:00Z</dcterms:modified>
</cp:coreProperties>
</file>