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0D5" w:rsidRPr="002500D5" w:rsidRDefault="002500D5">
      <w:pPr>
        <w:rPr>
          <w:b/>
          <w:bCs/>
          <w:sz w:val="24"/>
        </w:rPr>
      </w:pPr>
      <w:r w:rsidRPr="002500D5">
        <w:rPr>
          <w:b/>
          <w:bCs/>
          <w:sz w:val="24"/>
        </w:rPr>
        <w:t>Politechnika Rzeszowska</w:t>
      </w:r>
    </w:p>
    <w:p w:rsidR="003F0CBE" w:rsidRDefault="002500D5">
      <w:pPr>
        <w:rPr>
          <w:b/>
          <w:bCs/>
          <w:sz w:val="24"/>
        </w:rPr>
      </w:pPr>
      <w:r w:rsidRPr="002500D5">
        <w:rPr>
          <w:b/>
          <w:bCs/>
          <w:sz w:val="24"/>
        </w:rPr>
        <w:t>Dział Logistyki i Zamówień Publicznych</w:t>
      </w:r>
    </w:p>
    <w:p w:rsidR="003F0CBE" w:rsidRDefault="002500D5">
      <w:pPr>
        <w:rPr>
          <w:b/>
          <w:bCs/>
          <w:sz w:val="24"/>
        </w:rPr>
      </w:pPr>
      <w:r w:rsidRPr="002500D5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2500D5">
        <w:rPr>
          <w:b/>
          <w:bCs/>
          <w:sz w:val="24"/>
        </w:rPr>
        <w:t>12</w:t>
      </w:r>
    </w:p>
    <w:p w:rsidR="003F0CBE" w:rsidRDefault="002500D5">
      <w:pPr>
        <w:rPr>
          <w:b/>
          <w:bCs/>
          <w:sz w:val="24"/>
        </w:rPr>
      </w:pPr>
      <w:r w:rsidRPr="002500D5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2500D5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500D5" w:rsidRPr="002500D5">
        <w:rPr>
          <w:b/>
          <w:bCs/>
          <w:sz w:val="24"/>
        </w:rPr>
        <w:t>NA/P/347/2019/7</w:t>
      </w:r>
      <w:r>
        <w:rPr>
          <w:sz w:val="24"/>
        </w:rPr>
        <w:tab/>
        <w:t xml:space="preserve"> </w:t>
      </w:r>
      <w:r w:rsidR="002500D5" w:rsidRPr="002500D5">
        <w:rPr>
          <w:sz w:val="24"/>
        </w:rPr>
        <w:t>Rzeszów</w:t>
      </w:r>
      <w:r>
        <w:rPr>
          <w:sz w:val="24"/>
        </w:rPr>
        <w:t xml:space="preserve"> dnia: </w:t>
      </w:r>
      <w:r w:rsidR="002500D5" w:rsidRPr="002500D5">
        <w:rPr>
          <w:sz w:val="24"/>
        </w:rPr>
        <w:t>2019-11-18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CF05AA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CF05AA">
        <w:rPr>
          <w:sz w:val="24"/>
          <w:szCs w:val="24"/>
        </w:rPr>
        <w:t xml:space="preserve">ust. 1 pkt 4 </w:t>
      </w:r>
      <w:r>
        <w:rPr>
          <w:sz w:val="24"/>
          <w:szCs w:val="24"/>
        </w:rPr>
        <w:t xml:space="preserve">ustawy z dnia 29 stycznia 2004 roku Prawo Zamówień Publicznych </w:t>
      </w:r>
      <w:r w:rsidR="002500D5" w:rsidRPr="002500D5">
        <w:rPr>
          <w:sz w:val="24"/>
          <w:szCs w:val="24"/>
        </w:rPr>
        <w:t>(</w:t>
      </w:r>
      <w:proofErr w:type="spellStart"/>
      <w:r w:rsidR="002500D5" w:rsidRPr="002500D5">
        <w:rPr>
          <w:sz w:val="24"/>
          <w:szCs w:val="24"/>
        </w:rPr>
        <w:t>t.j</w:t>
      </w:r>
      <w:proofErr w:type="spellEnd"/>
      <w:r w:rsidR="002500D5" w:rsidRPr="002500D5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</w:t>
      </w:r>
      <w:r w:rsidRPr="00CF05AA">
        <w:rPr>
          <w:sz w:val="24"/>
        </w:rPr>
        <w:t xml:space="preserve">postępowanie o udzielenie zamówienia publicznego prowadzone </w:t>
      </w:r>
      <w:r w:rsidR="00CF05AA">
        <w:rPr>
          <w:sz w:val="24"/>
        </w:rPr>
        <w:br/>
      </w:r>
      <w:r w:rsidRPr="00CF05AA">
        <w:rPr>
          <w:sz w:val="24"/>
        </w:rPr>
        <w:t xml:space="preserve">w trybie </w:t>
      </w:r>
      <w:r w:rsidR="002500D5" w:rsidRPr="00CF05AA">
        <w:rPr>
          <w:sz w:val="24"/>
        </w:rPr>
        <w:t>przetarg</w:t>
      </w:r>
      <w:r w:rsidR="00CF05AA" w:rsidRPr="00CF05AA">
        <w:rPr>
          <w:sz w:val="24"/>
        </w:rPr>
        <w:t>u</w:t>
      </w:r>
      <w:r w:rsidR="002500D5" w:rsidRPr="00CF05AA">
        <w:rPr>
          <w:sz w:val="24"/>
        </w:rPr>
        <w:t xml:space="preserve"> nieograniczon</w:t>
      </w:r>
      <w:r w:rsidR="00CF05AA" w:rsidRPr="00CF05AA">
        <w:rPr>
          <w:sz w:val="24"/>
        </w:rPr>
        <w:t>ego</w:t>
      </w:r>
      <w:r w:rsidRPr="00CF05AA">
        <w:rPr>
          <w:sz w:val="24"/>
        </w:rPr>
        <w:t xml:space="preserve"> na</w:t>
      </w:r>
      <w:r>
        <w:rPr>
          <w:sz w:val="24"/>
        </w:rPr>
        <w:t>:</w:t>
      </w:r>
      <w:r w:rsidR="00CF05AA">
        <w:rPr>
          <w:sz w:val="24"/>
        </w:rPr>
        <w:t xml:space="preserve"> </w:t>
      </w:r>
      <w:r w:rsidR="002500D5" w:rsidRPr="002500D5">
        <w:rPr>
          <w:b/>
          <w:sz w:val="24"/>
        </w:rPr>
        <w:t>Wykonanie instalacji oddymiania klatki schodowej w budynku F Politechniki Rzeszowskiej</w:t>
      </w:r>
      <w:r w:rsidR="00CF05AA">
        <w:rPr>
          <w:sz w:val="24"/>
        </w:rPr>
        <w:t xml:space="preserve">. </w:t>
      </w:r>
    </w:p>
    <w:p w:rsidR="00CF05AA" w:rsidRDefault="00CF05AA" w:rsidP="00CF05AA">
      <w:pPr>
        <w:spacing w:line="276" w:lineRule="auto"/>
        <w:ind w:firstLine="539"/>
        <w:jc w:val="both"/>
        <w:rPr>
          <w:sz w:val="24"/>
        </w:rPr>
      </w:pPr>
    </w:p>
    <w:p w:rsidR="00CF05AA" w:rsidRPr="00020DF5" w:rsidRDefault="00CF05AA" w:rsidP="00CF05AA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CF05AA" w:rsidRDefault="00CF05AA" w:rsidP="00CF05AA">
      <w:pPr>
        <w:spacing w:line="276" w:lineRule="auto"/>
        <w:jc w:val="both"/>
        <w:rPr>
          <w:sz w:val="24"/>
        </w:rPr>
      </w:pPr>
      <w:r w:rsidRPr="002500D5">
        <w:rPr>
          <w:sz w:val="24"/>
        </w:rPr>
        <w:t xml:space="preserve">Cena najkorzystniejszej oferty przewyższa kwotę, którą zamawiający zamierza przeznaczyć na sfinansowanie zamówienia. </w:t>
      </w:r>
    </w:p>
    <w:p w:rsidR="00CF05AA" w:rsidRDefault="00CF05AA" w:rsidP="00CF05AA">
      <w:pPr>
        <w:spacing w:line="276" w:lineRule="auto"/>
        <w:jc w:val="both"/>
        <w:rPr>
          <w:sz w:val="24"/>
        </w:rPr>
      </w:pPr>
    </w:p>
    <w:p w:rsidR="00020DF5" w:rsidRPr="005644C6" w:rsidRDefault="005644C6" w:rsidP="00CF05AA">
      <w:pPr>
        <w:pStyle w:val="Nagwek6"/>
        <w:spacing w:line="276" w:lineRule="auto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20DF5" w:rsidRDefault="00020DF5" w:rsidP="00CF05AA">
      <w:pPr>
        <w:spacing w:line="360" w:lineRule="auto"/>
        <w:jc w:val="center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029" w:rsidRDefault="00C42029">
      <w:r>
        <w:separator/>
      </w:r>
    </w:p>
  </w:endnote>
  <w:endnote w:type="continuationSeparator" w:id="0">
    <w:p w:rsidR="00C42029" w:rsidRDefault="00C42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E81E2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81E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029" w:rsidRDefault="00C42029">
      <w:r>
        <w:separator/>
      </w:r>
    </w:p>
  </w:footnote>
  <w:footnote w:type="continuationSeparator" w:id="0">
    <w:p w:rsidR="00C42029" w:rsidRDefault="00C42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0D5" w:rsidRDefault="002500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0D5" w:rsidRDefault="002500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0D5" w:rsidRDefault="002500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029"/>
    <w:rsid w:val="00020DF5"/>
    <w:rsid w:val="000345C2"/>
    <w:rsid w:val="00047A30"/>
    <w:rsid w:val="001B1480"/>
    <w:rsid w:val="002500D5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42029"/>
    <w:rsid w:val="00CC422D"/>
    <w:rsid w:val="00CE52C3"/>
    <w:rsid w:val="00CF05AA"/>
    <w:rsid w:val="00E81E24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AE9BFA"/>
  <w15:chartTrackingRefBased/>
  <w15:docId w15:val="{3D59EB08-8514-4F8D-A4A3-570783145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81E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1E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2019-11-18T12:47:00Z</cp:lastPrinted>
  <dcterms:created xsi:type="dcterms:W3CDTF">2019-11-18T12:49:00Z</dcterms:created>
  <dcterms:modified xsi:type="dcterms:W3CDTF">2019-11-18T12:49:00Z</dcterms:modified>
</cp:coreProperties>
</file>