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0A07F6">
      <w:pPr>
        <w:spacing w:line="360" w:lineRule="auto"/>
        <w:rPr>
          <w:b/>
          <w:bCs/>
          <w:color w:val="000000"/>
          <w:sz w:val="24"/>
        </w:rPr>
      </w:pPr>
      <w:r w:rsidRPr="000A07F6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0A07F6">
      <w:pPr>
        <w:spacing w:line="360" w:lineRule="auto"/>
        <w:rPr>
          <w:color w:val="000000"/>
          <w:sz w:val="24"/>
        </w:rPr>
      </w:pPr>
      <w:r w:rsidRPr="000A07F6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0A07F6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0A07F6">
      <w:pPr>
        <w:spacing w:line="360" w:lineRule="auto"/>
        <w:rPr>
          <w:color w:val="000000"/>
          <w:sz w:val="24"/>
        </w:rPr>
      </w:pPr>
      <w:r w:rsidRPr="000A07F6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0A07F6">
        <w:rPr>
          <w:color w:val="000000"/>
          <w:sz w:val="24"/>
        </w:rPr>
        <w:t>Częstochowa</w:t>
      </w:r>
      <w:r w:rsidR="0012669F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0A07F6" w:rsidRPr="000A07F6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0A07F6" w:rsidRPr="000A07F6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0A07F6" w:rsidRPr="000A07F6">
        <w:rPr>
          <w:b/>
          <w:color w:val="000000"/>
          <w:sz w:val="24"/>
        </w:rPr>
        <w:t>Dostawa pieca do stapiania szkła i wypału ceramiki dla Instytutu Inżynierii Materiałowej Politechniki Częstochowskiej</w:t>
      </w:r>
      <w:r w:rsidR="00587A8C">
        <w:rPr>
          <w:b/>
          <w:color w:val="000000"/>
          <w:sz w:val="24"/>
        </w:rPr>
        <w:t xml:space="preserve">, </w:t>
      </w:r>
      <w:proofErr w:type="spellStart"/>
      <w:r w:rsidR="00587A8C">
        <w:rPr>
          <w:b/>
          <w:color w:val="000000"/>
          <w:sz w:val="24"/>
        </w:rPr>
        <w:t>spr</w:t>
      </w:r>
      <w:proofErr w:type="spellEnd"/>
      <w:r w:rsidR="00587A8C">
        <w:rPr>
          <w:b/>
          <w:color w:val="000000"/>
          <w:sz w:val="24"/>
        </w:rPr>
        <w:t>. nr rej. ZP/D-15/A/18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0A07F6" w:rsidTr="00AD3238">
        <w:trPr>
          <w:cantSplit/>
        </w:trPr>
        <w:tc>
          <w:tcPr>
            <w:tcW w:w="9640" w:type="dxa"/>
          </w:tcPr>
          <w:p w:rsidR="000A07F6" w:rsidRDefault="000A07F6" w:rsidP="00AD323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0A07F6">
              <w:rPr>
                <w:sz w:val="24"/>
              </w:rPr>
              <w:t>Dostawa pieca do stapiania szkła i wypału ceramiki dla Instytutu Inżynierii Materiałowej Politechniki Częstochowskiej</w:t>
            </w:r>
          </w:p>
          <w:p w:rsidR="000A07F6" w:rsidRDefault="000A07F6" w:rsidP="00AD323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A07F6">
              <w:rPr>
                <w:b/>
                <w:sz w:val="24"/>
              </w:rPr>
              <w:t>MERAZET S.A</w:t>
            </w:r>
          </w:p>
          <w:p w:rsidR="000A07F6" w:rsidRDefault="000A07F6" w:rsidP="00AD323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A07F6">
              <w:rPr>
                <w:b/>
                <w:sz w:val="24"/>
              </w:rPr>
              <w:t>60-203</w:t>
            </w:r>
            <w:r>
              <w:rPr>
                <w:b/>
                <w:sz w:val="24"/>
              </w:rPr>
              <w:t xml:space="preserve"> </w:t>
            </w:r>
            <w:r w:rsidRPr="000A07F6">
              <w:rPr>
                <w:b/>
                <w:sz w:val="24"/>
              </w:rPr>
              <w:t>Poznań</w:t>
            </w:r>
          </w:p>
          <w:p w:rsidR="000A07F6" w:rsidRDefault="000A07F6" w:rsidP="00AD323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A07F6">
              <w:rPr>
                <w:b/>
                <w:sz w:val="24"/>
              </w:rPr>
              <w:t xml:space="preserve">J. </w:t>
            </w:r>
            <w:proofErr w:type="spellStart"/>
            <w:r w:rsidRPr="000A07F6">
              <w:rPr>
                <w:b/>
                <w:sz w:val="24"/>
              </w:rPr>
              <w:t>Krauthofera</w:t>
            </w:r>
            <w:proofErr w:type="spellEnd"/>
            <w:r>
              <w:rPr>
                <w:b/>
                <w:sz w:val="24"/>
              </w:rPr>
              <w:t xml:space="preserve"> </w:t>
            </w:r>
            <w:r w:rsidRPr="000A07F6">
              <w:rPr>
                <w:b/>
                <w:sz w:val="24"/>
              </w:rPr>
              <w:t>36</w:t>
            </w:r>
          </w:p>
          <w:p w:rsidR="000A07F6" w:rsidRDefault="000A07F6" w:rsidP="00AD3238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0A07F6">
              <w:rPr>
                <w:b/>
                <w:sz w:val="24"/>
              </w:rPr>
              <w:t>22 495.47 zł</w:t>
            </w:r>
          </w:p>
          <w:p w:rsidR="000A07F6" w:rsidRPr="00253031" w:rsidRDefault="000A07F6" w:rsidP="00AD3238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0A07F6" w:rsidRDefault="000A07F6" w:rsidP="00AD3238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0A07F6">
              <w:rPr>
                <w:sz w:val="24"/>
              </w:rPr>
              <w:t>Wybrana oferta jest ofertą najkorzystniejszą. Oferta ta spełnia wymagania określone w SIWZ i nie podlega odrzuceniu</w:t>
            </w:r>
            <w:r w:rsidR="00587A8C">
              <w:rPr>
                <w:sz w:val="24"/>
              </w:rPr>
              <w:t>,</w:t>
            </w:r>
            <w:r w:rsidRPr="000A07F6">
              <w:rPr>
                <w:sz w:val="24"/>
              </w:rPr>
              <w:t xml:space="preserve"> a w wyniku przeprowadzonej oceny oferta przedmiotowego wykonawcy otrzymała największą liczbę punktów. Cena oferty mieści się w możliwościach finansowych Zamawiającego</w:t>
            </w:r>
            <w:r w:rsidR="00587A8C">
              <w:rPr>
                <w:sz w:val="24"/>
              </w:rPr>
              <w:t>.</w:t>
            </w:r>
            <w:bookmarkStart w:id="0" w:name="_GoBack"/>
            <w:bookmarkEnd w:id="0"/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1656"/>
        <w:gridCol w:w="1276"/>
        <w:gridCol w:w="1701"/>
        <w:gridCol w:w="1985"/>
      </w:tblGrid>
      <w:tr w:rsidR="0012669F" w:rsidRPr="00C63DA0" w:rsidTr="0012669F">
        <w:tc>
          <w:tcPr>
            <w:tcW w:w="540" w:type="dxa"/>
            <w:shd w:val="clear" w:color="auto" w:fill="auto"/>
            <w:vAlign w:val="center"/>
          </w:tcPr>
          <w:p w:rsidR="0012669F" w:rsidRPr="00C63DA0" w:rsidRDefault="0012669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12669F" w:rsidRPr="00C63DA0" w:rsidRDefault="0012669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12669F" w:rsidRPr="00C63DA0" w:rsidRDefault="0012669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12669F" w:rsidRPr="00C63DA0" w:rsidRDefault="0012669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07F6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669F" w:rsidRPr="00C63DA0" w:rsidRDefault="0012669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07F6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2669F" w:rsidRPr="00C63DA0" w:rsidRDefault="0012669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07F6">
              <w:rPr>
                <w:rFonts w:ascii="Times New Roman" w:hAnsi="Times New Roman" w:cs="Times New Roman"/>
                <w:sz w:val="18"/>
                <w:szCs w:val="18"/>
              </w:rPr>
              <w:t>Termin dostawy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2669F" w:rsidRPr="00C63DA0" w:rsidRDefault="0012669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12669F" w:rsidRPr="00C63DA0" w:rsidTr="0012669F">
        <w:tc>
          <w:tcPr>
            <w:tcW w:w="540" w:type="dxa"/>
            <w:shd w:val="clear" w:color="auto" w:fill="auto"/>
            <w:vAlign w:val="center"/>
          </w:tcPr>
          <w:p w:rsidR="0012669F" w:rsidRPr="00C63DA0" w:rsidRDefault="0012669F" w:rsidP="00AD32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07F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12669F" w:rsidRPr="00C63DA0" w:rsidRDefault="0012669F" w:rsidP="00AD323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07F6">
              <w:rPr>
                <w:rFonts w:ascii="Times New Roman" w:hAnsi="Times New Roman" w:cs="Times New Roman"/>
                <w:bCs/>
                <w:sz w:val="18"/>
                <w:szCs w:val="18"/>
              </w:rPr>
              <w:t>MERAZET S.A</w:t>
            </w:r>
          </w:p>
          <w:p w:rsidR="0012669F" w:rsidRPr="00C63DA0" w:rsidRDefault="0012669F" w:rsidP="00AD323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07F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J. </w:t>
            </w:r>
            <w:proofErr w:type="spellStart"/>
            <w:r w:rsidRPr="000A07F6">
              <w:rPr>
                <w:rFonts w:ascii="Times New Roman" w:hAnsi="Times New Roman" w:cs="Times New Roman"/>
                <w:bCs/>
                <w:sz w:val="18"/>
                <w:szCs w:val="18"/>
              </w:rPr>
              <w:t>Krauthofera</w:t>
            </w:r>
            <w:proofErr w:type="spellEnd"/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A07F6">
              <w:rPr>
                <w:rFonts w:ascii="Times New Roman" w:hAnsi="Times New Roman" w:cs="Times New Roman"/>
                <w:bCs/>
                <w:sz w:val="18"/>
                <w:szCs w:val="18"/>
              </w:rPr>
              <w:t>36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2669F" w:rsidRPr="00C63DA0" w:rsidRDefault="0012669F" w:rsidP="00AD323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07F6">
              <w:rPr>
                <w:rFonts w:ascii="Times New Roman" w:hAnsi="Times New Roman" w:cs="Times New Roman"/>
                <w:bCs/>
                <w:sz w:val="18"/>
                <w:szCs w:val="18"/>
              </w:rPr>
              <w:t>60-203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A07F6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  <w:p w:rsidR="0012669F" w:rsidRPr="00C63DA0" w:rsidRDefault="0012669F" w:rsidP="00AD32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A07F6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12669F" w:rsidRPr="00C63DA0" w:rsidRDefault="0012669F" w:rsidP="00AD32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07F6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669F" w:rsidRPr="00C63DA0" w:rsidRDefault="0012669F" w:rsidP="00AD32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07F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2669F" w:rsidRPr="00C63DA0" w:rsidRDefault="0012669F" w:rsidP="00AD32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07F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2669F" w:rsidRPr="00C63DA0" w:rsidRDefault="0012669F" w:rsidP="00AD32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07F6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  <w:tr w:rsidR="0012669F" w:rsidRPr="00C63DA0" w:rsidTr="0012669F">
        <w:tc>
          <w:tcPr>
            <w:tcW w:w="540" w:type="dxa"/>
            <w:shd w:val="clear" w:color="auto" w:fill="auto"/>
            <w:vAlign w:val="center"/>
          </w:tcPr>
          <w:p w:rsidR="0012669F" w:rsidRPr="00C63DA0" w:rsidRDefault="0012669F" w:rsidP="00AD32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07F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12669F" w:rsidRPr="00C63DA0" w:rsidRDefault="0012669F" w:rsidP="00AD323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07F6">
              <w:rPr>
                <w:rFonts w:ascii="Times New Roman" w:hAnsi="Times New Roman" w:cs="Times New Roman"/>
                <w:bCs/>
                <w:sz w:val="18"/>
                <w:szCs w:val="18"/>
              </w:rPr>
              <w:t>CERAMIKTHERM S.C.</w:t>
            </w:r>
          </w:p>
          <w:p w:rsidR="0012669F" w:rsidRPr="00C63DA0" w:rsidRDefault="0012669F" w:rsidP="00AD323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07F6">
              <w:rPr>
                <w:rFonts w:ascii="Times New Roman" w:hAnsi="Times New Roman" w:cs="Times New Roman"/>
                <w:bCs/>
                <w:sz w:val="18"/>
                <w:szCs w:val="18"/>
              </w:rPr>
              <w:t>Browarna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A07F6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2669F" w:rsidRPr="00C63DA0" w:rsidRDefault="0012669F" w:rsidP="00AD323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07F6">
              <w:rPr>
                <w:rFonts w:ascii="Times New Roman" w:hAnsi="Times New Roman" w:cs="Times New Roman"/>
                <w:bCs/>
                <w:sz w:val="18"/>
                <w:szCs w:val="18"/>
              </w:rPr>
              <w:t>73-150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A07F6">
              <w:rPr>
                <w:rFonts w:ascii="Times New Roman" w:hAnsi="Times New Roman" w:cs="Times New Roman"/>
                <w:bCs/>
                <w:sz w:val="18"/>
                <w:szCs w:val="18"/>
              </w:rPr>
              <w:t>Łobez</w:t>
            </w:r>
          </w:p>
          <w:p w:rsidR="0012669F" w:rsidRPr="00C63DA0" w:rsidRDefault="0012669F" w:rsidP="00AD32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A07F6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12669F" w:rsidRPr="00C63DA0" w:rsidRDefault="0012669F" w:rsidP="00AD32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07F6">
              <w:rPr>
                <w:rFonts w:ascii="Times New Roman" w:hAnsi="Times New Roman" w:cs="Times New Roman"/>
                <w:sz w:val="18"/>
                <w:szCs w:val="18"/>
              </w:rPr>
              <w:t xml:space="preserve">  53,99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669F" w:rsidRPr="00C63DA0" w:rsidRDefault="0012669F" w:rsidP="00AD32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07F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2669F" w:rsidRPr="00C63DA0" w:rsidRDefault="0012669F" w:rsidP="00AD32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07F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2669F" w:rsidRPr="00C63DA0" w:rsidRDefault="0012669F" w:rsidP="00AD32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07F6">
              <w:rPr>
                <w:rFonts w:ascii="Times New Roman" w:hAnsi="Times New Roman" w:cs="Times New Roman"/>
                <w:sz w:val="18"/>
                <w:szCs w:val="18"/>
              </w:rPr>
              <w:t xml:space="preserve">  53,99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0A07F6">
      <w:pPr>
        <w:pStyle w:val="Nagwek"/>
        <w:tabs>
          <w:tab w:val="clear" w:pos="4536"/>
        </w:tabs>
        <w:jc w:val="both"/>
        <w:rPr>
          <w:sz w:val="24"/>
        </w:rPr>
      </w:pPr>
      <w:r w:rsidRPr="000A07F6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="00587A8C">
        <w:rPr>
          <w:sz w:val="24"/>
        </w:rPr>
        <w:t>2018-07-17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1D3A" w:rsidRDefault="00291D3A">
      <w:r>
        <w:separator/>
      </w:r>
    </w:p>
  </w:endnote>
  <w:endnote w:type="continuationSeparator" w:id="0">
    <w:p w:rsidR="00291D3A" w:rsidRDefault="00291D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07F6" w:rsidRDefault="000A07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587A8C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87A8C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87A8C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07F6" w:rsidRDefault="000A07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1D3A" w:rsidRDefault="00291D3A">
      <w:r>
        <w:separator/>
      </w:r>
    </w:p>
  </w:footnote>
  <w:footnote w:type="continuationSeparator" w:id="0">
    <w:p w:rsidR="00291D3A" w:rsidRDefault="00291D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07F6" w:rsidRDefault="000A07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07F6" w:rsidRDefault="000A07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07F6" w:rsidRDefault="000A07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91D3A"/>
    <w:rsid w:val="000A07F6"/>
    <w:rsid w:val="0012669F"/>
    <w:rsid w:val="00140696"/>
    <w:rsid w:val="00253031"/>
    <w:rsid w:val="00291D3A"/>
    <w:rsid w:val="00377700"/>
    <w:rsid w:val="00587A8C"/>
    <w:rsid w:val="005C147E"/>
    <w:rsid w:val="0069057C"/>
    <w:rsid w:val="007118AF"/>
    <w:rsid w:val="007124E4"/>
    <w:rsid w:val="00745012"/>
    <w:rsid w:val="0087722C"/>
    <w:rsid w:val="00987E41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D31BDCB"/>
  <w15:chartTrackingRefBased/>
  <w15:docId w15:val="{5FF767E3-5003-4929-AC35-3CE8F67A4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157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Agnieszka Bera-Rakoczy</dc:creator>
  <cp:keywords/>
  <cp:lastModifiedBy>Maria Taranek-Totoś</cp:lastModifiedBy>
  <cp:revision>2</cp:revision>
  <cp:lastPrinted>1899-12-31T23:00:00Z</cp:lastPrinted>
  <dcterms:created xsi:type="dcterms:W3CDTF">2018-07-17T12:07:00Z</dcterms:created>
  <dcterms:modified xsi:type="dcterms:W3CDTF">2018-07-17T12:07:00Z</dcterms:modified>
</cp:coreProperties>
</file>