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34368" w:rsidRPr="00C34368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34368" w:rsidRPr="00C34368">
        <w:rPr>
          <w:b/>
          <w:sz w:val="24"/>
        </w:rPr>
        <w:t>BP.271.41.2018.BS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34368" w:rsidRPr="00C34368">
        <w:rPr>
          <w:b/>
        </w:rPr>
        <w:t>przetarg nieograniczony</w:t>
      </w:r>
      <w:r w:rsidR="00753DC1">
        <w:t xml:space="preserve"> na:</w:t>
      </w:r>
    </w:p>
    <w:p w:rsidR="0000184A" w:rsidRDefault="00C3436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34368">
        <w:rPr>
          <w:b/>
          <w:sz w:val="24"/>
          <w:szCs w:val="24"/>
        </w:rPr>
        <w:t>"Przebudowa ul. Nowowiejskiego w Śremie - etap I".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34368" w:rsidRPr="00C3436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34368" w:rsidRPr="00C34368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34368" w:rsidRPr="00C3436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FD" w:rsidRDefault="00C754FD">
      <w:r>
        <w:separator/>
      </w:r>
    </w:p>
  </w:endnote>
  <w:endnote w:type="continuationSeparator" w:id="0">
    <w:p w:rsidR="00C754FD" w:rsidRDefault="00C7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43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43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8" w:rsidRDefault="00C34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FD" w:rsidRDefault="00C754FD">
      <w:r>
        <w:separator/>
      </w:r>
    </w:p>
  </w:footnote>
  <w:footnote w:type="continuationSeparator" w:id="0">
    <w:p w:rsidR="00C754FD" w:rsidRDefault="00C754F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8" w:rsidRDefault="00C34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8" w:rsidRDefault="00C343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68" w:rsidRDefault="00C34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F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34368"/>
    <w:rsid w:val="00C527C7"/>
    <w:rsid w:val="00C606B9"/>
    <w:rsid w:val="00C754FD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0CC3-5CD2-4A24-A5FE-191A5972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Urgacz</dc:creator>
  <cp:keywords/>
  <cp:lastModifiedBy>Marta Urgacz</cp:lastModifiedBy>
  <cp:revision>2</cp:revision>
  <cp:lastPrinted>2010-01-07T08:39:00Z</cp:lastPrinted>
  <dcterms:created xsi:type="dcterms:W3CDTF">2018-07-06T08:20:00Z</dcterms:created>
  <dcterms:modified xsi:type="dcterms:W3CDTF">2018-07-06T08:20:00Z</dcterms:modified>
</cp:coreProperties>
</file>