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6F33E1" w:rsidP="00007727">
      <w:pPr>
        <w:jc w:val="right"/>
        <w:rPr>
          <w:b/>
          <w:bCs/>
          <w:sz w:val="24"/>
        </w:rPr>
      </w:pPr>
      <w:r w:rsidRPr="006F33E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F33E1">
        <w:rPr>
          <w:sz w:val="24"/>
        </w:rPr>
        <w:t>2016-11-03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F33E1" w:rsidP="00A80738">
      <w:pPr>
        <w:rPr>
          <w:b/>
          <w:bCs/>
          <w:sz w:val="24"/>
        </w:rPr>
      </w:pPr>
      <w:r w:rsidRPr="006F33E1">
        <w:rPr>
          <w:b/>
          <w:bCs/>
          <w:sz w:val="24"/>
        </w:rPr>
        <w:t>Politechnika Częstochowska</w:t>
      </w:r>
    </w:p>
    <w:p w:rsidR="00A80738" w:rsidRDefault="006F33E1" w:rsidP="00A80738">
      <w:pPr>
        <w:rPr>
          <w:b/>
          <w:bCs/>
          <w:sz w:val="24"/>
        </w:rPr>
      </w:pPr>
      <w:r w:rsidRPr="006F33E1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F33E1">
        <w:rPr>
          <w:b/>
          <w:bCs/>
          <w:sz w:val="24"/>
        </w:rPr>
        <w:t>69</w:t>
      </w:r>
    </w:p>
    <w:p w:rsidR="00A80738" w:rsidRDefault="006F33E1" w:rsidP="00A80738">
      <w:pPr>
        <w:rPr>
          <w:b/>
          <w:bCs/>
          <w:sz w:val="24"/>
        </w:rPr>
      </w:pPr>
      <w:r w:rsidRPr="006F33E1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F33E1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F33E1" w:rsidRPr="006F33E1">
        <w:rPr>
          <w:b/>
          <w:sz w:val="24"/>
          <w:szCs w:val="24"/>
        </w:rPr>
        <w:t>ZP/D-36/A/16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33E1" w:rsidRPr="006F33E1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F33E1" w:rsidRPr="006F33E1">
        <w:rPr>
          <w:b/>
          <w:sz w:val="24"/>
          <w:szCs w:val="24"/>
        </w:rPr>
        <w:t>Dostawa inkubatora z funkcją wytrząsania, wyposażonego w układ grzewczo-chłodzący wraz z wyposażeniem dla WIŚ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F33E1" w:rsidRPr="006F33E1">
        <w:rPr>
          <w:sz w:val="24"/>
          <w:szCs w:val="24"/>
        </w:rPr>
        <w:t>03/11/2016</w:t>
      </w:r>
      <w:r w:rsidR="00FF4AB1" w:rsidRPr="00FF4AB1">
        <w:rPr>
          <w:sz w:val="24"/>
          <w:szCs w:val="24"/>
        </w:rPr>
        <w:t xml:space="preserve"> o godz. </w:t>
      </w:r>
      <w:r w:rsidR="006F33E1" w:rsidRPr="006F33E1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F33E1" w:rsidRPr="006F33E1">
        <w:rPr>
          <w:sz w:val="24"/>
          <w:szCs w:val="24"/>
        </w:rPr>
        <w:t>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F33E1" w:rsidRPr="00493F8C" w:rsidTr="00C5516B">
        <w:tc>
          <w:tcPr>
            <w:tcW w:w="820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6F33E1" w:rsidRPr="00493F8C" w:rsidRDefault="006F33E1" w:rsidP="00C5516B">
            <w:pPr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EnviSense Barbara Mirosław</w:t>
            </w:r>
          </w:p>
          <w:p w:rsidR="006F33E1" w:rsidRPr="00493F8C" w:rsidRDefault="006F33E1" w:rsidP="00C5516B">
            <w:pPr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Racławicka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33E1">
              <w:rPr>
                <w:sz w:val="22"/>
                <w:szCs w:val="22"/>
              </w:rPr>
              <w:t>29/21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20-049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33E1">
              <w:rPr>
                <w:sz w:val="22"/>
                <w:szCs w:val="22"/>
              </w:rPr>
              <w:t>Lublin</w:t>
            </w:r>
          </w:p>
        </w:tc>
        <w:tc>
          <w:tcPr>
            <w:tcW w:w="1571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29 889.00 zł</w:t>
            </w:r>
          </w:p>
        </w:tc>
        <w:tc>
          <w:tcPr>
            <w:tcW w:w="1685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21 dni</w:t>
            </w:r>
          </w:p>
        </w:tc>
        <w:tc>
          <w:tcPr>
            <w:tcW w:w="1634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12 miesiące</w:t>
            </w:r>
          </w:p>
        </w:tc>
        <w:tc>
          <w:tcPr>
            <w:tcW w:w="1632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30 dni</w:t>
            </w:r>
          </w:p>
        </w:tc>
      </w:tr>
      <w:tr w:rsidR="006F33E1" w:rsidRPr="00493F8C" w:rsidTr="00C5516B">
        <w:tc>
          <w:tcPr>
            <w:tcW w:w="820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6F33E1" w:rsidRPr="00493F8C" w:rsidRDefault="006F33E1" w:rsidP="00C5516B">
            <w:pPr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ABChem Agnieszka Busler</w:t>
            </w:r>
          </w:p>
          <w:p w:rsidR="006F33E1" w:rsidRPr="00493F8C" w:rsidRDefault="006F33E1" w:rsidP="00C5516B">
            <w:pPr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Janowicza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33E1">
              <w:rPr>
                <w:sz w:val="22"/>
                <w:szCs w:val="22"/>
              </w:rPr>
              <w:t>19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10-686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33E1">
              <w:rPr>
                <w:sz w:val="22"/>
                <w:szCs w:val="22"/>
              </w:rPr>
              <w:t>Olsztyn</w:t>
            </w:r>
          </w:p>
        </w:tc>
        <w:tc>
          <w:tcPr>
            <w:tcW w:w="1571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25 967.76 zł</w:t>
            </w:r>
          </w:p>
        </w:tc>
        <w:tc>
          <w:tcPr>
            <w:tcW w:w="1685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21 dni</w:t>
            </w:r>
          </w:p>
        </w:tc>
        <w:tc>
          <w:tcPr>
            <w:tcW w:w="1634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6F33E1" w:rsidRPr="00493F8C" w:rsidRDefault="006F33E1" w:rsidP="00C551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33E1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A66" w:rsidRDefault="00013A66">
      <w:r>
        <w:separator/>
      </w:r>
    </w:p>
  </w:endnote>
  <w:endnote w:type="continuationSeparator" w:id="1">
    <w:p w:rsidR="00013A66" w:rsidRDefault="00013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5B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A66" w:rsidRDefault="00013A66">
      <w:r>
        <w:separator/>
      </w:r>
    </w:p>
  </w:footnote>
  <w:footnote w:type="continuationSeparator" w:id="1">
    <w:p w:rsidR="00013A66" w:rsidRDefault="00013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E1" w:rsidRDefault="006F33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E1" w:rsidRDefault="006F33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E1" w:rsidRDefault="006F33E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3E1"/>
    <w:rsid w:val="00007727"/>
    <w:rsid w:val="00013A66"/>
    <w:rsid w:val="00017720"/>
    <w:rsid w:val="00035488"/>
    <w:rsid w:val="001C69FF"/>
    <w:rsid w:val="00423179"/>
    <w:rsid w:val="00493F8C"/>
    <w:rsid w:val="004C7E9B"/>
    <w:rsid w:val="0069085C"/>
    <w:rsid w:val="006F33E1"/>
    <w:rsid w:val="00843263"/>
    <w:rsid w:val="00861E75"/>
    <w:rsid w:val="009D19BD"/>
    <w:rsid w:val="009F189D"/>
    <w:rsid w:val="00A80738"/>
    <w:rsid w:val="00B15B8E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2016-11-03T12:20:00Z</cp:lastPrinted>
  <dcterms:created xsi:type="dcterms:W3CDTF">2016-11-03T12:20:00Z</dcterms:created>
  <dcterms:modified xsi:type="dcterms:W3CDTF">2016-11-03T12:20:00Z</dcterms:modified>
</cp:coreProperties>
</file>