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6A4261">
        <w:rPr>
          <w:rFonts w:ascii="Tahoma" w:hAnsi="Tahoma" w:cs="Tahoma"/>
          <w:b w:val="0"/>
          <w:bCs/>
          <w:sz w:val="16"/>
          <w:szCs w:val="16"/>
        </w:rPr>
        <w:t xml:space="preserve">ogłoszenie o przetargu nieograniczonym na realizację </w:t>
      </w:r>
      <w:r w:rsidR="00F32154" w:rsidRPr="006A4261">
        <w:rPr>
          <w:rFonts w:ascii="Tahoma" w:hAnsi="Tahoma" w:cs="Tahoma"/>
          <w:bCs/>
          <w:sz w:val="16"/>
          <w:szCs w:val="16"/>
        </w:rPr>
        <w:t>Dostawa</w:t>
      </w:r>
      <w:r w:rsidR="00F32154" w:rsidRPr="00F32154">
        <w:rPr>
          <w:rFonts w:ascii="Tahoma" w:hAnsi="Tahoma" w:cs="Tahoma"/>
          <w:bCs/>
          <w:sz w:val="16"/>
          <w:szCs w:val="16"/>
        </w:rPr>
        <w:t xml:space="preserve"> artykułów hydrauliczn</w:t>
      </w:r>
      <w:r w:rsidR="00B4615C">
        <w:rPr>
          <w:rFonts w:ascii="Tahoma" w:hAnsi="Tahoma" w:cs="Tahoma"/>
          <w:bCs/>
          <w:sz w:val="16"/>
          <w:szCs w:val="16"/>
        </w:rPr>
        <w:t>y</w:t>
      </w:r>
      <w:bookmarkStart w:id="0" w:name="_GoBack"/>
      <w:bookmarkEnd w:id="0"/>
      <w:r w:rsidR="00F32154" w:rsidRPr="00F32154">
        <w:rPr>
          <w:rFonts w:ascii="Tahoma" w:hAnsi="Tahoma" w:cs="Tahoma"/>
          <w:bCs/>
          <w:sz w:val="16"/>
          <w:szCs w:val="16"/>
        </w:rPr>
        <w:t xml:space="preserve">ch w ramach projektu "Technologia uprawy </w:t>
      </w:r>
      <w:proofErr w:type="spellStart"/>
      <w:r w:rsidR="00F32154" w:rsidRPr="00F32154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 xml:space="preserve"> w bioreaktorach zamkniętych z recyklingiem CO2 i  innych odpadów z </w:t>
      </w:r>
      <w:proofErr w:type="spellStart"/>
      <w:r w:rsidR="00F32154" w:rsidRPr="00F32154">
        <w:rPr>
          <w:rFonts w:ascii="Tahoma" w:hAnsi="Tahoma" w:cs="Tahoma"/>
          <w:bCs/>
          <w:sz w:val="16"/>
          <w:szCs w:val="16"/>
        </w:rPr>
        <w:t>biogazowni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>"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32154" w:rsidRPr="00F32154">
        <w:rPr>
          <w:rFonts w:ascii="Tahoma" w:hAnsi="Tahoma" w:cs="Tahoma"/>
          <w:bCs/>
          <w:sz w:val="16"/>
          <w:szCs w:val="16"/>
        </w:rPr>
        <w:t>ZP/D-1</w:t>
      </w:r>
      <w:r w:rsidR="00E50880">
        <w:rPr>
          <w:rFonts w:ascii="Tahoma" w:hAnsi="Tahoma" w:cs="Tahoma"/>
          <w:bCs/>
          <w:sz w:val="16"/>
          <w:szCs w:val="16"/>
        </w:rPr>
        <w:t>9</w:t>
      </w:r>
      <w:r w:rsidR="00F32154" w:rsidRPr="00F32154">
        <w:rPr>
          <w:rFonts w:ascii="Tahoma" w:hAnsi="Tahoma" w:cs="Tahoma"/>
          <w:bCs/>
          <w:sz w:val="16"/>
          <w:szCs w:val="16"/>
        </w:rPr>
        <w:t>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Pr="00087510" w:rsidRDefault="00E50880" w:rsidP="0037590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Realizację </w:t>
            </w:r>
            <w:r w:rsidR="0037590C">
              <w:rPr>
                <w:rFonts w:ascii="Tahoma" w:hAnsi="Tahoma" w:cs="Tahoma"/>
                <w:b w:val="0"/>
                <w:sz w:val="16"/>
                <w:szCs w:val="16"/>
              </w:rPr>
              <w:t xml:space="preserve">całości zamówienia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</w:t>
            </w:r>
            <w:r w:rsidR="00F32154"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32154" w:rsidRPr="00087510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32154" w:rsidRPr="00EA385E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Pr="00EA385E" w:rsidRDefault="00F32154" w:rsidP="00E508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6A4261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37590C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5E8" w:rsidRDefault="00B755E8">
      <w:r>
        <w:separator/>
      </w:r>
    </w:p>
  </w:endnote>
  <w:endnote w:type="continuationSeparator" w:id="0">
    <w:p w:rsidR="00B755E8" w:rsidRDefault="00B7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755E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4615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4615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755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5E8" w:rsidRDefault="00B755E8">
      <w:r>
        <w:separator/>
      </w:r>
    </w:p>
  </w:footnote>
  <w:footnote w:type="continuationSeparator" w:id="0">
    <w:p w:rsidR="00B755E8" w:rsidRDefault="00B75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261" w:rsidRPr="006A4261" w:rsidRDefault="006A4261" w:rsidP="006A4261">
    <w:pPr>
      <w:tabs>
        <w:tab w:val="center" w:pos="4536"/>
        <w:tab w:val="right" w:pos="9072"/>
      </w:tabs>
      <w:jc w:val="center"/>
      <w:rPr>
        <w:sz w:val="24"/>
        <w:szCs w:val="24"/>
      </w:rPr>
    </w:pPr>
    <w:r w:rsidRPr="006A4261">
      <w:rPr>
        <w:noProof/>
        <w:sz w:val="24"/>
        <w:szCs w:val="24"/>
      </w:rPr>
      <w:drawing>
        <wp:inline distT="0" distB="0" distL="0" distR="0" wp14:anchorId="6AC03537" wp14:editId="6AC679B6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512" w:rsidRPr="00EE5D84" w:rsidRDefault="00B755E8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39"/>
    <w:rsid w:val="00027FCE"/>
    <w:rsid w:val="0037590C"/>
    <w:rsid w:val="006A4261"/>
    <w:rsid w:val="007A28B5"/>
    <w:rsid w:val="00815039"/>
    <w:rsid w:val="00B4615C"/>
    <w:rsid w:val="00B50FD8"/>
    <w:rsid w:val="00B755E8"/>
    <w:rsid w:val="00D702C1"/>
    <w:rsid w:val="00E02776"/>
    <w:rsid w:val="00E05E12"/>
    <w:rsid w:val="00E50880"/>
    <w:rsid w:val="00F3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261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26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2013-09-06T07:24:00Z</dcterms:created>
  <dcterms:modified xsi:type="dcterms:W3CDTF">2013-09-06T07:52:00Z</dcterms:modified>
</cp:coreProperties>
</file>